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CDD" w:rsidRDefault="00256BAD">
      <w:pPr>
        <w:pStyle w:val="a3"/>
        <w:ind w:left="13130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1450206" cy="49806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0206" cy="498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6BAD" w:rsidRDefault="00256BAD">
      <w:pPr>
        <w:jc w:val="center"/>
      </w:pPr>
      <w:bookmarkStart w:id="0" w:name="РАБОЧАЯ_ПРОГРАММА"/>
      <w:bookmarkEnd w:id="0"/>
    </w:p>
    <w:p w:rsidR="00256BAD" w:rsidRPr="00256BAD" w:rsidRDefault="00256BAD" w:rsidP="00256BAD"/>
    <w:p w:rsidR="00256BAD" w:rsidRPr="00256BAD" w:rsidRDefault="00256BAD" w:rsidP="00256BAD"/>
    <w:p w:rsidR="00256BAD" w:rsidRPr="00256BAD" w:rsidRDefault="00256BAD" w:rsidP="00256BAD"/>
    <w:p w:rsidR="00256BAD" w:rsidRPr="00256BAD" w:rsidRDefault="00256BAD" w:rsidP="00256BAD"/>
    <w:p w:rsidR="00256BAD" w:rsidRPr="00256BAD" w:rsidRDefault="00256BAD" w:rsidP="00256BAD">
      <w:pPr>
        <w:tabs>
          <w:tab w:val="left" w:pos="4660"/>
        </w:tabs>
        <w:jc w:val="center"/>
        <w:rPr>
          <w:sz w:val="24"/>
          <w:szCs w:val="24"/>
        </w:rPr>
      </w:pPr>
      <w:r w:rsidRPr="00256BAD">
        <w:rPr>
          <w:sz w:val="24"/>
          <w:szCs w:val="24"/>
        </w:rPr>
        <w:t>Муниципальное общеобразовательное учреждение</w:t>
      </w:r>
    </w:p>
    <w:p w:rsidR="00256BAD" w:rsidRPr="00256BAD" w:rsidRDefault="00256BAD" w:rsidP="00256BAD">
      <w:pPr>
        <w:tabs>
          <w:tab w:val="left" w:pos="4660"/>
        </w:tabs>
        <w:jc w:val="center"/>
        <w:rPr>
          <w:sz w:val="24"/>
          <w:szCs w:val="24"/>
        </w:rPr>
      </w:pPr>
      <w:r w:rsidRPr="00256BAD">
        <w:rPr>
          <w:sz w:val="24"/>
          <w:szCs w:val="24"/>
        </w:rPr>
        <w:t>Высоковская основная общеобразовательная школа</w:t>
      </w:r>
    </w:p>
    <w:p w:rsidR="00256BAD" w:rsidRPr="00256BAD" w:rsidRDefault="00256BAD" w:rsidP="00256BAD">
      <w:pPr>
        <w:tabs>
          <w:tab w:val="left" w:pos="4660"/>
        </w:tabs>
        <w:jc w:val="center"/>
        <w:rPr>
          <w:sz w:val="24"/>
          <w:szCs w:val="24"/>
        </w:rPr>
      </w:pPr>
    </w:p>
    <w:p w:rsidR="00256BAD" w:rsidRPr="00256BAD" w:rsidRDefault="00256BAD" w:rsidP="00256BAD">
      <w:pPr>
        <w:tabs>
          <w:tab w:val="left" w:pos="4660"/>
        </w:tabs>
        <w:jc w:val="center"/>
        <w:rPr>
          <w:sz w:val="24"/>
          <w:szCs w:val="24"/>
        </w:rPr>
      </w:pPr>
    </w:p>
    <w:p w:rsidR="00256BAD" w:rsidRDefault="00256BAD" w:rsidP="00256BAD">
      <w:pPr>
        <w:tabs>
          <w:tab w:val="left" w:pos="4660"/>
        </w:tabs>
      </w:pPr>
    </w:p>
    <w:p w:rsidR="00256BAD" w:rsidRDefault="00256BAD" w:rsidP="00256BAD">
      <w:pPr>
        <w:tabs>
          <w:tab w:val="left" w:pos="4660"/>
        </w:tabs>
      </w:pPr>
    </w:p>
    <w:p w:rsidR="00256BAD" w:rsidRDefault="00256BAD" w:rsidP="00256BAD">
      <w:pPr>
        <w:tabs>
          <w:tab w:val="left" w:pos="4660"/>
        </w:tabs>
      </w:pPr>
    </w:p>
    <w:p w:rsidR="00256BAD" w:rsidRDefault="00256BAD" w:rsidP="00256BAD">
      <w:pPr>
        <w:tabs>
          <w:tab w:val="left" w:pos="4660"/>
        </w:tabs>
        <w:jc w:val="right"/>
      </w:pPr>
      <w:r>
        <w:t xml:space="preserve">                                                                                      УТВЕРЖДАЮ</w:t>
      </w:r>
    </w:p>
    <w:p w:rsidR="00256BAD" w:rsidRDefault="00256BAD" w:rsidP="00256BAD">
      <w:pPr>
        <w:tabs>
          <w:tab w:val="left" w:pos="4660"/>
        </w:tabs>
        <w:jc w:val="right"/>
      </w:pPr>
      <w:r>
        <w:t xml:space="preserve">Директор </w:t>
      </w:r>
    </w:p>
    <w:p w:rsidR="00256BAD" w:rsidRDefault="00256BAD" w:rsidP="00256BAD">
      <w:pPr>
        <w:tabs>
          <w:tab w:val="left" w:pos="4660"/>
        </w:tabs>
        <w:jc w:val="right"/>
      </w:pPr>
      <w:r>
        <w:t>__________/</w:t>
      </w:r>
      <w:proofErr w:type="spellStart"/>
      <w:r>
        <w:t>М.В.Громцева</w:t>
      </w:r>
      <w:proofErr w:type="spellEnd"/>
      <w:r>
        <w:t xml:space="preserve"> /</w:t>
      </w:r>
    </w:p>
    <w:p w:rsidR="00256BAD" w:rsidRDefault="00256BAD" w:rsidP="00256BAD">
      <w:pPr>
        <w:tabs>
          <w:tab w:val="left" w:pos="4660"/>
        </w:tabs>
        <w:jc w:val="right"/>
      </w:pPr>
      <w:r>
        <w:t>Приказ № 58</w:t>
      </w:r>
    </w:p>
    <w:p w:rsidR="00256BAD" w:rsidRDefault="00256BAD" w:rsidP="00256BAD">
      <w:pPr>
        <w:tabs>
          <w:tab w:val="left" w:pos="4660"/>
        </w:tabs>
        <w:jc w:val="right"/>
      </w:pPr>
      <w:r>
        <w:t>от  27 июня 2022г.</w:t>
      </w:r>
    </w:p>
    <w:p w:rsidR="00256BAD" w:rsidRDefault="00256BAD" w:rsidP="00256BAD">
      <w:pPr>
        <w:tabs>
          <w:tab w:val="left" w:pos="4660"/>
        </w:tabs>
      </w:pPr>
    </w:p>
    <w:p w:rsidR="00256BAD" w:rsidRDefault="00256BAD" w:rsidP="00256BAD">
      <w:pPr>
        <w:tabs>
          <w:tab w:val="left" w:pos="4660"/>
        </w:tabs>
      </w:pPr>
    </w:p>
    <w:p w:rsidR="00256BAD" w:rsidRDefault="00256BAD" w:rsidP="00256BAD">
      <w:pPr>
        <w:tabs>
          <w:tab w:val="left" w:pos="4660"/>
        </w:tabs>
      </w:pPr>
    </w:p>
    <w:p w:rsidR="00256BAD" w:rsidRDefault="00256BAD" w:rsidP="00256BAD">
      <w:pPr>
        <w:tabs>
          <w:tab w:val="left" w:pos="4660"/>
        </w:tabs>
      </w:pPr>
    </w:p>
    <w:p w:rsidR="00256BAD" w:rsidRDefault="00256BAD" w:rsidP="00256BAD">
      <w:pPr>
        <w:tabs>
          <w:tab w:val="left" w:pos="4660"/>
        </w:tabs>
      </w:pPr>
    </w:p>
    <w:p w:rsidR="00256BAD" w:rsidRDefault="00256BAD" w:rsidP="00256BAD">
      <w:pPr>
        <w:tabs>
          <w:tab w:val="left" w:pos="4660"/>
        </w:tabs>
        <w:jc w:val="center"/>
      </w:pPr>
      <w:r>
        <w:t>Рабочая программа</w:t>
      </w:r>
    </w:p>
    <w:p w:rsidR="00256BAD" w:rsidRDefault="00256BAD" w:rsidP="00256BAD">
      <w:pPr>
        <w:tabs>
          <w:tab w:val="left" w:pos="4660"/>
        </w:tabs>
        <w:jc w:val="center"/>
      </w:pPr>
      <w:r>
        <w:t>Внеурочной деятельности</w:t>
      </w:r>
    </w:p>
    <w:p w:rsidR="00256BAD" w:rsidRDefault="00256BAD" w:rsidP="00256BAD">
      <w:pPr>
        <w:tabs>
          <w:tab w:val="left" w:pos="4660"/>
        </w:tabs>
        <w:jc w:val="center"/>
      </w:pPr>
      <w:r>
        <w:t>(по естественнонаучной направленности)</w:t>
      </w:r>
    </w:p>
    <w:p w:rsidR="00256BAD" w:rsidRDefault="00256BAD" w:rsidP="00256BAD">
      <w:pPr>
        <w:tabs>
          <w:tab w:val="left" w:pos="4660"/>
        </w:tabs>
        <w:jc w:val="center"/>
      </w:pPr>
      <w:r>
        <w:t>«Практическая биология»</w:t>
      </w:r>
    </w:p>
    <w:p w:rsidR="00256BAD" w:rsidRDefault="00256BAD" w:rsidP="00256BAD">
      <w:pPr>
        <w:tabs>
          <w:tab w:val="left" w:pos="4660"/>
        </w:tabs>
        <w:jc w:val="center"/>
      </w:pPr>
      <w:r>
        <w:t>для 5 класса</w:t>
      </w:r>
    </w:p>
    <w:p w:rsidR="00256BAD" w:rsidRDefault="00256BAD" w:rsidP="00256BAD">
      <w:pPr>
        <w:tabs>
          <w:tab w:val="left" w:pos="4660"/>
        </w:tabs>
        <w:jc w:val="center"/>
      </w:pPr>
    </w:p>
    <w:p w:rsidR="00256BAD" w:rsidRDefault="00256BAD" w:rsidP="00256BAD">
      <w:pPr>
        <w:tabs>
          <w:tab w:val="left" w:pos="4660"/>
        </w:tabs>
      </w:pPr>
    </w:p>
    <w:p w:rsidR="00256BAD" w:rsidRDefault="00256BAD" w:rsidP="00256BAD">
      <w:pPr>
        <w:tabs>
          <w:tab w:val="left" w:pos="4660"/>
        </w:tabs>
        <w:jc w:val="right"/>
      </w:pPr>
      <w:r>
        <w:tab/>
        <w:t>Составитель:</w:t>
      </w:r>
    </w:p>
    <w:p w:rsidR="00256BAD" w:rsidRDefault="00256BAD" w:rsidP="00256BAD">
      <w:pPr>
        <w:tabs>
          <w:tab w:val="left" w:pos="4660"/>
        </w:tabs>
        <w:jc w:val="right"/>
      </w:pPr>
      <w:r>
        <w:t>Долинина Е.И.,</w:t>
      </w:r>
    </w:p>
    <w:p w:rsidR="00256BAD" w:rsidRDefault="00256BAD" w:rsidP="00256BAD">
      <w:pPr>
        <w:tabs>
          <w:tab w:val="left" w:pos="4660"/>
        </w:tabs>
        <w:jc w:val="right"/>
      </w:pPr>
      <w:r>
        <w:t>учитель биологии</w:t>
      </w:r>
    </w:p>
    <w:p w:rsidR="00256BAD" w:rsidRDefault="00256BAD" w:rsidP="00256BAD">
      <w:pPr>
        <w:tabs>
          <w:tab w:val="left" w:pos="4660"/>
        </w:tabs>
        <w:jc w:val="right"/>
      </w:pPr>
    </w:p>
    <w:p w:rsidR="00256BAD" w:rsidRDefault="00256BAD" w:rsidP="00256BAD">
      <w:pPr>
        <w:tabs>
          <w:tab w:val="left" w:pos="4660"/>
        </w:tabs>
        <w:jc w:val="right"/>
      </w:pPr>
    </w:p>
    <w:p w:rsidR="00256BAD" w:rsidRDefault="00256BAD" w:rsidP="00256BAD">
      <w:pPr>
        <w:tabs>
          <w:tab w:val="left" w:pos="4660"/>
        </w:tabs>
      </w:pPr>
    </w:p>
    <w:p w:rsidR="00256BAD" w:rsidRDefault="00256BAD" w:rsidP="00256BAD">
      <w:pPr>
        <w:tabs>
          <w:tab w:val="left" w:pos="4660"/>
        </w:tabs>
      </w:pPr>
    </w:p>
    <w:p w:rsidR="00256BAD" w:rsidRDefault="00256BAD" w:rsidP="00256BAD">
      <w:pPr>
        <w:tabs>
          <w:tab w:val="left" w:pos="4660"/>
        </w:tabs>
      </w:pPr>
    </w:p>
    <w:p w:rsidR="00256BAD" w:rsidRDefault="00256BAD" w:rsidP="00256BAD">
      <w:pPr>
        <w:tabs>
          <w:tab w:val="left" w:pos="4660"/>
        </w:tabs>
        <w:jc w:val="center"/>
      </w:pPr>
      <w:r>
        <w:t>с. Высоково</w:t>
      </w:r>
    </w:p>
    <w:p w:rsidR="00256BAD" w:rsidRDefault="00256BAD" w:rsidP="00256BAD">
      <w:pPr>
        <w:tabs>
          <w:tab w:val="left" w:pos="4660"/>
        </w:tabs>
        <w:jc w:val="center"/>
      </w:pPr>
      <w:r>
        <w:t>2022</w:t>
      </w:r>
    </w:p>
    <w:p w:rsidR="002C2CDD" w:rsidRPr="00256BAD" w:rsidRDefault="002C2CDD" w:rsidP="00256BAD">
      <w:pPr>
        <w:sectPr w:rsidR="002C2CDD" w:rsidRPr="00256BAD">
          <w:type w:val="continuous"/>
          <w:pgSz w:w="16840" w:h="11910" w:orient="landscape"/>
          <w:pgMar w:top="720" w:right="280" w:bottom="280" w:left="360" w:header="720" w:footer="720" w:gutter="0"/>
          <w:cols w:space="720"/>
        </w:sectPr>
      </w:pPr>
    </w:p>
    <w:p w:rsidR="002C2CDD" w:rsidRDefault="00256BAD" w:rsidP="00256BAD">
      <w:pPr>
        <w:pStyle w:val="1"/>
        <w:spacing w:before="99"/>
        <w:ind w:left="0"/>
      </w:pPr>
      <w:bookmarkStart w:id="1" w:name="Пояснительная_записка"/>
      <w:bookmarkEnd w:id="1"/>
      <w:r>
        <w:rPr>
          <w:color w:val="C0504D"/>
          <w:w w:val="95"/>
        </w:rPr>
        <w:lastRenderedPageBreak/>
        <w:t xml:space="preserve">                                                                                                 </w:t>
      </w:r>
      <w:r>
        <w:rPr>
          <w:color w:val="C0504D"/>
          <w:w w:val="95"/>
        </w:rPr>
        <w:t>Пояснительная</w:t>
      </w:r>
      <w:r>
        <w:rPr>
          <w:color w:val="C0504D"/>
          <w:spacing w:val="48"/>
          <w:w w:val="150"/>
        </w:rPr>
        <w:t xml:space="preserve"> </w:t>
      </w:r>
      <w:r>
        <w:rPr>
          <w:color w:val="C0504D"/>
          <w:spacing w:val="-2"/>
        </w:rPr>
        <w:t>записка</w:t>
      </w:r>
    </w:p>
    <w:p w:rsidR="002C2CDD" w:rsidRDefault="00256BAD">
      <w:pPr>
        <w:pStyle w:val="a3"/>
        <w:tabs>
          <w:tab w:val="left" w:pos="6385"/>
        </w:tabs>
        <w:ind w:left="571" w:right="298" w:firstLine="715"/>
        <w:jc w:val="both"/>
      </w:pPr>
      <w:r>
        <w:t>Современный учебный процесс направлен не столько на достижение результатов в области предметных знаний, сколько</w:t>
      </w:r>
      <w:r>
        <w:rPr>
          <w:spacing w:val="80"/>
          <w:w w:val="150"/>
        </w:rPr>
        <w:t xml:space="preserve"> </w:t>
      </w:r>
      <w:r>
        <w:t>на</w:t>
      </w:r>
      <w:r>
        <w:rPr>
          <w:spacing w:val="80"/>
          <w:w w:val="150"/>
        </w:rPr>
        <w:t xml:space="preserve"> </w:t>
      </w:r>
      <w:r>
        <w:t>личностный рост ребенка.</w:t>
      </w:r>
      <w:r>
        <w:tab/>
      </w:r>
      <w:proofErr w:type="gramStart"/>
      <w:r>
        <w:t>Обучение</w:t>
      </w:r>
      <w:proofErr w:type="gramEnd"/>
      <w:r>
        <w:t xml:space="preserve"> по новым образовательным стандартам предусматривает организацию внеурочной</w:t>
      </w:r>
      <w:r>
        <w:rPr>
          <w:spacing w:val="78"/>
        </w:rPr>
        <w:t xml:space="preserve"> </w:t>
      </w:r>
      <w:r>
        <w:t>деятельности,</w:t>
      </w:r>
      <w:r>
        <w:rPr>
          <w:spacing w:val="80"/>
        </w:rPr>
        <w:t xml:space="preserve"> </w:t>
      </w:r>
      <w:r>
        <w:t>которая</w:t>
      </w:r>
      <w:r>
        <w:rPr>
          <w:spacing w:val="77"/>
        </w:rPr>
        <w:t xml:space="preserve"> </w:t>
      </w:r>
      <w:r>
        <w:t>способству</w:t>
      </w:r>
      <w:r>
        <w:t>ет</w:t>
      </w:r>
      <w:r>
        <w:rPr>
          <w:spacing w:val="80"/>
          <w:w w:val="150"/>
        </w:rPr>
        <w:t xml:space="preserve"> </w:t>
      </w:r>
      <w:r>
        <w:t>раскрытию</w:t>
      </w:r>
      <w:r>
        <w:rPr>
          <w:spacing w:val="80"/>
          <w:w w:val="150"/>
        </w:rPr>
        <w:t xml:space="preserve"> </w:t>
      </w:r>
      <w:r>
        <w:t>внутреннего</w:t>
      </w:r>
      <w:r>
        <w:rPr>
          <w:spacing w:val="80"/>
        </w:rPr>
        <w:t xml:space="preserve"> </w:t>
      </w:r>
      <w:r>
        <w:t>потенциала</w:t>
      </w:r>
      <w:r>
        <w:rPr>
          <w:spacing w:val="80"/>
        </w:rPr>
        <w:t xml:space="preserve"> </w:t>
      </w:r>
      <w:r>
        <w:t>каждого ученика, развитие и поддержание его таланта.</w:t>
      </w:r>
    </w:p>
    <w:p w:rsidR="002C2CDD" w:rsidRDefault="00256BAD">
      <w:pPr>
        <w:pStyle w:val="a3"/>
        <w:ind w:left="571" w:right="297" w:firstLine="715"/>
        <w:jc w:val="both"/>
      </w:pPr>
      <w:r>
        <w:t>Одним из ключевых требований к биологическому образованию в современных условиях и важнейшим компонентов реализации ФГОС является овладение учащимися практическими уме</w:t>
      </w:r>
      <w:r>
        <w:t>ниями и навыками, проектно – исследовательской деятельностью. Программа «Практическая биология» направлена на формирование у учащихся 5,6 классов интереса к изучению биологии, развитие практических умений, применение полученных знаний на практике, подготов</w:t>
      </w:r>
      <w:r>
        <w:t>ка учащихся к участию в олимпиадном движении.</w:t>
      </w:r>
    </w:p>
    <w:p w:rsidR="002C2CDD" w:rsidRDefault="00256BAD">
      <w:pPr>
        <w:pStyle w:val="a3"/>
        <w:ind w:left="571" w:right="295" w:firstLine="715"/>
        <w:jc w:val="both"/>
      </w:pPr>
      <w:r>
        <w:t>На</w:t>
      </w:r>
      <w:r>
        <w:rPr>
          <w:spacing w:val="-15"/>
        </w:rPr>
        <w:t xml:space="preserve"> </w:t>
      </w:r>
      <w:r>
        <w:t>дополнительных</w:t>
      </w:r>
      <w:r>
        <w:rPr>
          <w:spacing w:val="-15"/>
        </w:rPr>
        <w:t xml:space="preserve"> </w:t>
      </w:r>
      <w:r>
        <w:t>занятиях</w:t>
      </w:r>
      <w:r>
        <w:rPr>
          <w:spacing w:val="-15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биологии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5,6</w:t>
      </w:r>
      <w:r>
        <w:rPr>
          <w:spacing w:val="-15"/>
        </w:rPr>
        <w:t xml:space="preserve"> </w:t>
      </w:r>
      <w:r>
        <w:t>классах</w:t>
      </w:r>
      <w:r>
        <w:rPr>
          <w:spacing w:val="-15"/>
        </w:rPr>
        <w:t xml:space="preserve"> </w:t>
      </w:r>
      <w:r>
        <w:t>закладываются</w:t>
      </w:r>
      <w:r>
        <w:rPr>
          <w:spacing w:val="-15"/>
        </w:rPr>
        <w:t xml:space="preserve"> </w:t>
      </w:r>
      <w:r>
        <w:t>основы</w:t>
      </w:r>
      <w:r>
        <w:rPr>
          <w:spacing w:val="-15"/>
        </w:rPr>
        <w:t xml:space="preserve"> </w:t>
      </w:r>
      <w:r>
        <w:t>многих</w:t>
      </w:r>
      <w:r>
        <w:rPr>
          <w:spacing w:val="-15"/>
        </w:rPr>
        <w:t xml:space="preserve"> </w:t>
      </w:r>
      <w:r>
        <w:t>практических</w:t>
      </w:r>
      <w:r>
        <w:rPr>
          <w:spacing w:val="-11"/>
        </w:rPr>
        <w:t xml:space="preserve"> </w:t>
      </w:r>
      <w:r>
        <w:t>умений</w:t>
      </w:r>
      <w:r>
        <w:rPr>
          <w:spacing w:val="-5"/>
        </w:rPr>
        <w:t xml:space="preserve"> </w:t>
      </w:r>
      <w:r>
        <w:t>школьников,</w:t>
      </w:r>
      <w:r>
        <w:rPr>
          <w:spacing w:val="-8"/>
        </w:rPr>
        <w:t xml:space="preserve"> </w:t>
      </w:r>
      <w:r>
        <w:t>которыми</w:t>
      </w:r>
      <w:r>
        <w:rPr>
          <w:spacing w:val="-15"/>
        </w:rPr>
        <w:t xml:space="preserve"> </w:t>
      </w:r>
      <w:r>
        <w:t>они</w:t>
      </w:r>
      <w:r>
        <w:rPr>
          <w:spacing w:val="-10"/>
        </w:rPr>
        <w:t xml:space="preserve"> </w:t>
      </w:r>
      <w:r>
        <w:t>будут пользоваться во всех последующих курсах изучения биологии. Количество практических умений и навыков, которые учащиеся должны усвоить на уроках «Биологии» в 5,6 классах достаточно велико, поэтому внеурочная деятельность будет дополнительной возможност</w:t>
      </w:r>
      <w:r>
        <w:t>ью для закрепления и отработки практических умений учащихся.</w:t>
      </w:r>
    </w:p>
    <w:p w:rsidR="002C2CDD" w:rsidRDefault="00256BAD">
      <w:pPr>
        <w:pStyle w:val="a3"/>
        <w:spacing w:before="1"/>
        <w:ind w:left="571" w:right="300" w:firstLine="715"/>
        <w:jc w:val="both"/>
      </w:pPr>
      <w:r>
        <w:t>Программа способствует ознакомлению с организацией коллективного и индивидуального исследования, обучению в действии, позволяет чередовать коллективную и индивидуальную деятельность. Теоретически</w:t>
      </w:r>
      <w:r>
        <w:t>й материал включает в себя вопросы, касающиеся основ проектн</w:t>
      </w:r>
      <w:proofErr w:type="gramStart"/>
      <w:r>
        <w:t>о-</w:t>
      </w:r>
      <w:proofErr w:type="gramEnd"/>
      <w:r>
        <w:t xml:space="preserve"> исследовательской деятельности, знакомства со структурой работы.</w:t>
      </w:r>
    </w:p>
    <w:p w:rsidR="002C2CDD" w:rsidRDefault="00256BAD">
      <w:pPr>
        <w:ind w:left="634" w:right="670" w:firstLine="566"/>
        <w:jc w:val="both"/>
        <w:rPr>
          <w:sz w:val="26"/>
        </w:rPr>
      </w:pPr>
      <w:r>
        <w:rPr>
          <w:sz w:val="26"/>
        </w:rPr>
        <w:t>На базе центра «Точка роста» обеспечивается реализация образовательных программ естественнонаучной и технологической направленно</w:t>
      </w:r>
      <w:r>
        <w:rPr>
          <w:sz w:val="26"/>
        </w:rPr>
        <w:t xml:space="preserve">стей, разработанных в соответствии с требованиями законодательства в сфере образования и с учётом рекомендаций Федерального оператора учебного предмета «Биология». </w:t>
      </w:r>
      <w:proofErr w:type="gramStart"/>
      <w:r>
        <w:rPr>
          <w:sz w:val="26"/>
        </w:rPr>
        <w:t>Образовательная программа позволяет интегрировать реализуемые здесь подходы, структуру и сод</w:t>
      </w:r>
      <w:r>
        <w:rPr>
          <w:sz w:val="26"/>
        </w:rPr>
        <w:t>ержание при организации обучения биологии в 5―9 классах, выстроенном на базе любого из доступных учебно-методических комплексов (УМК).</w:t>
      </w:r>
      <w:proofErr w:type="gramEnd"/>
      <w:r>
        <w:rPr>
          <w:sz w:val="26"/>
        </w:rPr>
        <w:t xml:space="preserve"> Использование оборудования центра «Точка роста» позволяет создать условия:</w:t>
      </w:r>
    </w:p>
    <w:p w:rsidR="002C2CDD" w:rsidRDefault="00256BAD">
      <w:pPr>
        <w:pStyle w:val="a4"/>
        <w:numPr>
          <w:ilvl w:val="0"/>
          <w:numId w:val="6"/>
        </w:numPr>
        <w:tabs>
          <w:tab w:val="left" w:pos="1355"/>
        </w:tabs>
        <w:spacing w:before="1"/>
        <w:ind w:left="1354" w:hanging="155"/>
        <w:jc w:val="both"/>
        <w:rPr>
          <w:sz w:val="26"/>
        </w:rPr>
      </w:pPr>
      <w:r>
        <w:rPr>
          <w:spacing w:val="-2"/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pacing w:val="-2"/>
          <w:sz w:val="26"/>
        </w:rPr>
        <w:t>расширения</w:t>
      </w:r>
      <w:r>
        <w:rPr>
          <w:spacing w:val="4"/>
          <w:sz w:val="26"/>
        </w:rPr>
        <w:t xml:space="preserve"> </w:t>
      </w:r>
      <w:r>
        <w:rPr>
          <w:spacing w:val="-2"/>
          <w:sz w:val="26"/>
        </w:rPr>
        <w:t>содержания</w:t>
      </w:r>
      <w:r>
        <w:rPr>
          <w:spacing w:val="1"/>
          <w:sz w:val="26"/>
        </w:rPr>
        <w:t xml:space="preserve"> </w:t>
      </w:r>
      <w:r>
        <w:rPr>
          <w:spacing w:val="-2"/>
          <w:sz w:val="26"/>
        </w:rPr>
        <w:t>школьного</w:t>
      </w:r>
      <w:r>
        <w:rPr>
          <w:spacing w:val="2"/>
          <w:sz w:val="26"/>
        </w:rPr>
        <w:t xml:space="preserve"> </w:t>
      </w:r>
      <w:r>
        <w:rPr>
          <w:spacing w:val="-2"/>
          <w:sz w:val="26"/>
        </w:rPr>
        <w:t>биологичес</w:t>
      </w:r>
      <w:r>
        <w:rPr>
          <w:spacing w:val="-2"/>
          <w:sz w:val="26"/>
        </w:rPr>
        <w:t>кого</w:t>
      </w:r>
      <w:r>
        <w:rPr>
          <w:spacing w:val="1"/>
          <w:sz w:val="26"/>
        </w:rPr>
        <w:t xml:space="preserve"> </w:t>
      </w:r>
      <w:r>
        <w:rPr>
          <w:spacing w:val="-2"/>
          <w:sz w:val="26"/>
        </w:rPr>
        <w:t>образования;</w:t>
      </w:r>
    </w:p>
    <w:p w:rsidR="002C2CDD" w:rsidRDefault="00256BAD">
      <w:pPr>
        <w:pStyle w:val="a4"/>
        <w:numPr>
          <w:ilvl w:val="0"/>
          <w:numId w:val="6"/>
        </w:numPr>
        <w:tabs>
          <w:tab w:val="left" w:pos="1355"/>
        </w:tabs>
        <w:spacing w:before="4" w:line="298" w:lineRule="exact"/>
        <w:ind w:left="1354" w:hanging="155"/>
        <w:jc w:val="both"/>
        <w:rPr>
          <w:sz w:val="26"/>
        </w:rPr>
      </w:pPr>
      <w:r>
        <w:rPr>
          <w:sz w:val="26"/>
        </w:rPr>
        <w:t>для</w:t>
      </w:r>
      <w:r>
        <w:rPr>
          <w:spacing w:val="-17"/>
          <w:sz w:val="26"/>
        </w:rPr>
        <w:t xml:space="preserve"> </w:t>
      </w:r>
      <w:r>
        <w:rPr>
          <w:sz w:val="26"/>
        </w:rPr>
        <w:t>повышения</w:t>
      </w:r>
      <w:r>
        <w:rPr>
          <w:spacing w:val="-15"/>
          <w:sz w:val="26"/>
        </w:rPr>
        <w:t xml:space="preserve"> </w:t>
      </w:r>
      <w:r>
        <w:rPr>
          <w:sz w:val="26"/>
        </w:rPr>
        <w:t>познавательной</w:t>
      </w:r>
      <w:r>
        <w:rPr>
          <w:spacing w:val="-13"/>
          <w:sz w:val="26"/>
        </w:rPr>
        <w:t xml:space="preserve"> </w:t>
      </w:r>
      <w:r>
        <w:rPr>
          <w:sz w:val="26"/>
        </w:rPr>
        <w:t>активности</w:t>
      </w:r>
      <w:r>
        <w:rPr>
          <w:spacing w:val="-16"/>
          <w:sz w:val="26"/>
        </w:rPr>
        <w:t xml:space="preserve"> </w:t>
      </w:r>
      <w:proofErr w:type="gramStart"/>
      <w:r>
        <w:rPr>
          <w:sz w:val="26"/>
        </w:rPr>
        <w:t>обучающихся</w:t>
      </w:r>
      <w:proofErr w:type="gramEnd"/>
      <w:r>
        <w:rPr>
          <w:spacing w:val="-11"/>
          <w:sz w:val="26"/>
        </w:rPr>
        <w:t xml:space="preserve"> </w:t>
      </w:r>
      <w:r>
        <w:rPr>
          <w:sz w:val="26"/>
        </w:rPr>
        <w:t>в</w:t>
      </w:r>
      <w:r>
        <w:rPr>
          <w:spacing w:val="-11"/>
          <w:sz w:val="26"/>
        </w:rPr>
        <w:t xml:space="preserve"> </w:t>
      </w:r>
      <w:r>
        <w:rPr>
          <w:sz w:val="26"/>
        </w:rPr>
        <w:t>естественнонаучной</w:t>
      </w:r>
      <w:r>
        <w:rPr>
          <w:spacing w:val="-15"/>
          <w:sz w:val="26"/>
        </w:rPr>
        <w:t xml:space="preserve"> </w:t>
      </w:r>
      <w:r>
        <w:rPr>
          <w:spacing w:val="-2"/>
          <w:sz w:val="26"/>
        </w:rPr>
        <w:t>области;</w:t>
      </w:r>
    </w:p>
    <w:p w:rsidR="002C2CDD" w:rsidRDefault="00256BAD">
      <w:pPr>
        <w:pStyle w:val="a4"/>
        <w:numPr>
          <w:ilvl w:val="0"/>
          <w:numId w:val="6"/>
        </w:numPr>
        <w:tabs>
          <w:tab w:val="left" w:pos="1369"/>
        </w:tabs>
        <w:ind w:right="668" w:firstLine="566"/>
        <w:jc w:val="both"/>
        <w:rPr>
          <w:sz w:val="26"/>
        </w:rPr>
      </w:pPr>
      <w:r>
        <w:rPr>
          <w:sz w:val="26"/>
        </w:rPr>
        <w:t>для развития личности ребенка в процессе обучения биологии, его способностей, формирования и удовлетворения социально значимых интересов и потребностей;</w:t>
      </w:r>
    </w:p>
    <w:p w:rsidR="002C2CDD" w:rsidRDefault="00256BAD">
      <w:pPr>
        <w:pStyle w:val="a4"/>
        <w:numPr>
          <w:ilvl w:val="0"/>
          <w:numId w:val="6"/>
        </w:numPr>
        <w:tabs>
          <w:tab w:val="left" w:pos="1292"/>
        </w:tabs>
        <w:ind w:right="674" w:firstLine="566"/>
        <w:jc w:val="both"/>
        <w:rPr>
          <w:sz w:val="26"/>
        </w:rPr>
      </w:pPr>
      <w:r>
        <w:rPr>
          <w:sz w:val="26"/>
        </w:rPr>
        <w:t xml:space="preserve">для работы с одарёнными школьниками, организации их развития в различных областях образовательной, творческой </w:t>
      </w:r>
      <w:r>
        <w:rPr>
          <w:spacing w:val="-2"/>
          <w:sz w:val="26"/>
        </w:rPr>
        <w:t>деятельности.</w:t>
      </w:r>
    </w:p>
    <w:p w:rsidR="002C2CDD" w:rsidRDefault="00256BAD">
      <w:pPr>
        <w:ind w:left="634" w:right="669" w:firstLine="566"/>
        <w:jc w:val="both"/>
        <w:rPr>
          <w:sz w:val="26"/>
        </w:rPr>
      </w:pPr>
      <w:r>
        <w:rPr>
          <w:sz w:val="26"/>
        </w:rPr>
        <w:t>Применяя цифровые лаборатории на уроках биологии, учащиеся смогут выполнить множество лабораторных работ и экспериментов по программ</w:t>
      </w:r>
      <w:r>
        <w:rPr>
          <w:sz w:val="26"/>
        </w:rPr>
        <w:t>е основной школы.</w:t>
      </w:r>
    </w:p>
    <w:p w:rsidR="002C2CDD" w:rsidRDefault="00256BAD">
      <w:pPr>
        <w:spacing w:line="242" w:lineRule="auto"/>
        <w:ind w:left="634" w:right="690" w:firstLine="566"/>
        <w:jc w:val="both"/>
        <w:rPr>
          <w:sz w:val="26"/>
        </w:rPr>
      </w:pPr>
      <w:r>
        <w:rPr>
          <w:b/>
          <w:i/>
          <w:sz w:val="26"/>
        </w:rPr>
        <w:t xml:space="preserve">Биология растений: </w:t>
      </w:r>
      <w:r>
        <w:rPr>
          <w:sz w:val="26"/>
        </w:rPr>
        <w:t>Дыхание листьев. Дыхание корней. Поглощение воды корнями растений. Корневое давление. Испарение воды растениями. Фотосинтез. Дыхание семян. Условия прорастания семян. Теплолюбивые и холодостойкие растения.</w:t>
      </w:r>
    </w:p>
    <w:p w:rsidR="002C2CDD" w:rsidRDefault="002C2CDD">
      <w:pPr>
        <w:spacing w:line="242" w:lineRule="auto"/>
        <w:jc w:val="both"/>
        <w:rPr>
          <w:sz w:val="26"/>
        </w:rPr>
        <w:sectPr w:rsidR="002C2CDD">
          <w:headerReference w:type="default" r:id="rId9"/>
          <w:pgSz w:w="16840" w:h="11910" w:orient="landscape"/>
          <w:pgMar w:top="1500" w:right="280" w:bottom="280" w:left="360" w:header="720" w:footer="0" w:gutter="0"/>
          <w:cols w:space="720"/>
        </w:sectPr>
      </w:pPr>
    </w:p>
    <w:p w:rsidR="002C2CDD" w:rsidRDefault="00256BAD">
      <w:pPr>
        <w:pStyle w:val="4"/>
        <w:spacing w:before="12" w:line="272" w:lineRule="exact"/>
      </w:pPr>
      <w:r>
        <w:lastRenderedPageBreak/>
        <w:t>Цель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rPr>
          <w:spacing w:val="-2"/>
        </w:rPr>
        <w:t>программы</w:t>
      </w:r>
    </w:p>
    <w:p w:rsidR="002C2CDD" w:rsidRDefault="00256BAD">
      <w:pPr>
        <w:pStyle w:val="a3"/>
        <w:tabs>
          <w:tab w:val="left" w:pos="10904"/>
        </w:tabs>
        <w:spacing w:line="242" w:lineRule="auto"/>
        <w:ind w:left="100" w:right="1489"/>
      </w:pPr>
      <w:r>
        <w:rPr>
          <w:b/>
        </w:rPr>
        <w:t xml:space="preserve">Цель: </w:t>
      </w:r>
      <w:r>
        <w:t>создание условий для успешного освоения учащимися практической составляющей школьной</w:t>
      </w:r>
      <w:r>
        <w:tab/>
        <w:t>биологии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основ</w:t>
      </w:r>
      <w:r>
        <w:rPr>
          <w:spacing w:val="-10"/>
        </w:rPr>
        <w:t xml:space="preserve"> </w:t>
      </w:r>
      <w:r>
        <w:t xml:space="preserve">исследовательской </w:t>
      </w:r>
      <w:r>
        <w:rPr>
          <w:spacing w:val="-2"/>
        </w:rPr>
        <w:t>деятельности.</w:t>
      </w:r>
    </w:p>
    <w:p w:rsidR="002C2CDD" w:rsidRDefault="00256BAD">
      <w:pPr>
        <w:pStyle w:val="4"/>
        <w:spacing w:line="274" w:lineRule="exact"/>
      </w:pPr>
      <w:r>
        <w:rPr>
          <w:spacing w:val="-2"/>
        </w:rPr>
        <w:t>Задачи:</w:t>
      </w:r>
    </w:p>
    <w:p w:rsidR="002C2CDD" w:rsidRDefault="00256BAD">
      <w:pPr>
        <w:pStyle w:val="a4"/>
        <w:numPr>
          <w:ilvl w:val="0"/>
          <w:numId w:val="5"/>
        </w:numPr>
        <w:tabs>
          <w:tab w:val="left" w:pos="1541"/>
          <w:tab w:val="left" w:pos="1542"/>
          <w:tab w:val="left" w:pos="4422"/>
          <w:tab w:val="left" w:pos="5862"/>
          <w:tab w:val="left" w:pos="7303"/>
          <w:tab w:val="left" w:pos="9463"/>
        </w:tabs>
        <w:ind w:right="1131" w:firstLine="0"/>
        <w:rPr>
          <w:sz w:val="24"/>
        </w:rPr>
      </w:pPr>
      <w:r>
        <w:rPr>
          <w:sz w:val="24"/>
        </w:rPr>
        <w:t>Формирование системы</w:t>
      </w:r>
      <w:r>
        <w:rPr>
          <w:sz w:val="24"/>
        </w:rPr>
        <w:tab/>
      </w:r>
      <w:r>
        <w:rPr>
          <w:spacing w:val="-2"/>
          <w:sz w:val="24"/>
        </w:rPr>
        <w:t>научных</w:t>
      </w:r>
      <w:r>
        <w:rPr>
          <w:sz w:val="24"/>
        </w:rPr>
        <w:tab/>
        <w:t>знаний о</w:t>
      </w:r>
      <w:r>
        <w:rPr>
          <w:sz w:val="24"/>
        </w:rPr>
        <w:tab/>
        <w:t>системе живой</w:t>
      </w:r>
      <w:r>
        <w:rPr>
          <w:sz w:val="24"/>
        </w:rPr>
        <w:tab/>
        <w:t>природы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-1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1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биологических объектах, процессах, явлениях, закономерностях;</w:t>
      </w:r>
    </w:p>
    <w:p w:rsidR="002C2CDD" w:rsidRDefault="00256BAD">
      <w:pPr>
        <w:pStyle w:val="a4"/>
        <w:numPr>
          <w:ilvl w:val="0"/>
          <w:numId w:val="5"/>
        </w:numPr>
        <w:tabs>
          <w:tab w:val="left" w:pos="1541"/>
          <w:tab w:val="left" w:pos="1542"/>
        </w:tabs>
        <w:spacing w:line="275" w:lineRule="exact"/>
        <w:ind w:left="1541" w:hanging="1442"/>
        <w:rPr>
          <w:sz w:val="24"/>
        </w:rPr>
      </w:pPr>
      <w:r>
        <w:rPr>
          <w:sz w:val="24"/>
        </w:rPr>
        <w:t>приобретение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опыта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6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науки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-11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экспер</w:t>
      </w:r>
      <w:r>
        <w:rPr>
          <w:spacing w:val="-2"/>
          <w:sz w:val="24"/>
        </w:rPr>
        <w:t>иментов;</w:t>
      </w:r>
    </w:p>
    <w:p w:rsidR="002C2CDD" w:rsidRDefault="00256BAD">
      <w:pPr>
        <w:pStyle w:val="a4"/>
        <w:numPr>
          <w:ilvl w:val="0"/>
          <w:numId w:val="5"/>
        </w:numPr>
        <w:tabs>
          <w:tab w:val="left" w:pos="821"/>
          <w:tab w:val="left" w:pos="822"/>
        </w:tabs>
        <w:spacing w:line="275" w:lineRule="exact"/>
        <w:ind w:left="821" w:hanging="722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проектно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деятельности;</w:t>
      </w:r>
    </w:p>
    <w:p w:rsidR="002C2CDD" w:rsidRDefault="00256BAD">
      <w:pPr>
        <w:pStyle w:val="a4"/>
        <w:numPr>
          <w:ilvl w:val="0"/>
          <w:numId w:val="5"/>
        </w:numPr>
        <w:tabs>
          <w:tab w:val="left" w:pos="821"/>
          <w:tab w:val="left" w:pos="822"/>
        </w:tabs>
        <w:spacing w:line="275" w:lineRule="exact"/>
        <w:ind w:left="821" w:hanging="722"/>
        <w:rPr>
          <w:sz w:val="24"/>
        </w:rPr>
      </w:pPr>
      <w:r>
        <w:rPr>
          <w:sz w:val="24"/>
        </w:rPr>
        <w:t>подготовка</w:t>
      </w:r>
      <w:r>
        <w:rPr>
          <w:spacing w:val="-6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олимпиадном</w:t>
      </w:r>
      <w:r>
        <w:rPr>
          <w:spacing w:val="-2"/>
          <w:sz w:val="24"/>
        </w:rPr>
        <w:t xml:space="preserve"> движении;</w:t>
      </w:r>
    </w:p>
    <w:p w:rsidR="002C2CDD" w:rsidRDefault="00256BAD">
      <w:pPr>
        <w:pStyle w:val="a4"/>
        <w:numPr>
          <w:ilvl w:val="0"/>
          <w:numId w:val="5"/>
        </w:numPr>
        <w:tabs>
          <w:tab w:val="left" w:pos="821"/>
          <w:tab w:val="left" w:pos="822"/>
          <w:tab w:val="left" w:pos="2981"/>
          <w:tab w:val="left" w:pos="5862"/>
        </w:tabs>
        <w:spacing w:line="275" w:lineRule="exact"/>
        <w:ind w:left="821" w:hanging="722"/>
        <w:rPr>
          <w:sz w:val="24"/>
        </w:rPr>
      </w:pPr>
      <w:r>
        <w:rPr>
          <w:spacing w:val="-2"/>
          <w:sz w:val="24"/>
        </w:rPr>
        <w:t>формирование</w:t>
      </w:r>
      <w:r>
        <w:rPr>
          <w:sz w:val="24"/>
        </w:rPr>
        <w:tab/>
        <w:t>основ</w:t>
      </w:r>
      <w:r>
        <w:rPr>
          <w:spacing w:val="70"/>
          <w:sz w:val="24"/>
        </w:rPr>
        <w:t xml:space="preserve"> </w:t>
      </w:r>
      <w:r>
        <w:rPr>
          <w:spacing w:val="-2"/>
          <w:sz w:val="24"/>
        </w:rPr>
        <w:t>экологической</w:t>
      </w:r>
      <w:r>
        <w:rPr>
          <w:sz w:val="24"/>
        </w:rPr>
        <w:tab/>
      </w:r>
      <w:r>
        <w:rPr>
          <w:spacing w:val="-2"/>
          <w:sz w:val="24"/>
        </w:rPr>
        <w:t>грамотности.</w:t>
      </w:r>
    </w:p>
    <w:p w:rsidR="002C2CDD" w:rsidRDefault="00256BAD">
      <w:pPr>
        <w:pStyle w:val="4"/>
        <w:spacing w:before="5" w:line="272" w:lineRule="exact"/>
      </w:pPr>
      <w:r>
        <w:t>При</w:t>
      </w:r>
      <w:r>
        <w:rPr>
          <w:spacing w:val="-4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образовательного</w:t>
      </w:r>
      <w:r>
        <w:rPr>
          <w:spacing w:val="-6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обратить внимание</w:t>
      </w:r>
      <w:r>
        <w:rPr>
          <w:spacing w:val="-2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следующие</w:t>
      </w:r>
      <w:r>
        <w:rPr>
          <w:spacing w:val="-2"/>
        </w:rPr>
        <w:t xml:space="preserve"> аспекты:</w:t>
      </w:r>
    </w:p>
    <w:p w:rsidR="002C2CDD" w:rsidRDefault="00256BAD">
      <w:pPr>
        <w:pStyle w:val="a4"/>
        <w:numPr>
          <w:ilvl w:val="0"/>
          <w:numId w:val="5"/>
        </w:numPr>
        <w:tabs>
          <w:tab w:val="left" w:pos="821"/>
          <w:tab w:val="left" w:pos="822"/>
        </w:tabs>
        <w:spacing w:line="272" w:lineRule="exact"/>
        <w:ind w:left="821" w:hanging="722"/>
        <w:rPr>
          <w:sz w:val="24"/>
        </w:rPr>
      </w:pPr>
      <w:r>
        <w:rPr>
          <w:sz w:val="24"/>
        </w:rPr>
        <w:t>создание</w:t>
      </w:r>
      <w:r>
        <w:rPr>
          <w:spacing w:val="-7"/>
          <w:sz w:val="24"/>
        </w:rPr>
        <w:t xml:space="preserve"> </w:t>
      </w:r>
      <w:r>
        <w:rPr>
          <w:sz w:val="24"/>
        </w:rPr>
        <w:t>портфолио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ученика,</w:t>
      </w:r>
      <w:r>
        <w:rPr>
          <w:spacing w:val="-2"/>
          <w:sz w:val="24"/>
        </w:rPr>
        <w:t xml:space="preserve"> </w:t>
      </w:r>
      <w:r>
        <w:rPr>
          <w:sz w:val="24"/>
        </w:rPr>
        <w:t>позволяющее</w:t>
      </w:r>
      <w:r>
        <w:rPr>
          <w:spacing w:val="-9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его личностный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рост;</w:t>
      </w:r>
    </w:p>
    <w:p w:rsidR="002C2CDD" w:rsidRDefault="002C2CDD">
      <w:pPr>
        <w:pStyle w:val="a3"/>
      </w:pPr>
    </w:p>
    <w:p w:rsidR="002C2CDD" w:rsidRDefault="00256BAD">
      <w:pPr>
        <w:pStyle w:val="a4"/>
        <w:numPr>
          <w:ilvl w:val="0"/>
          <w:numId w:val="5"/>
        </w:numPr>
        <w:tabs>
          <w:tab w:val="left" w:pos="1541"/>
          <w:tab w:val="left" w:pos="1542"/>
        </w:tabs>
        <w:spacing w:line="242" w:lineRule="auto"/>
        <w:ind w:right="258" w:firstLine="0"/>
        <w:rPr>
          <w:sz w:val="24"/>
        </w:rPr>
      </w:pPr>
      <w:r>
        <w:rPr>
          <w:sz w:val="24"/>
        </w:rPr>
        <w:t>использование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личностно-ориентированных</w:t>
      </w:r>
      <w:r>
        <w:rPr>
          <w:spacing w:val="-9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8"/>
          <w:sz w:val="24"/>
        </w:rPr>
        <w:t xml:space="preserve"> </w:t>
      </w:r>
      <w:r>
        <w:rPr>
          <w:sz w:val="24"/>
        </w:rPr>
        <w:t>(технология</w:t>
      </w:r>
      <w:r>
        <w:rPr>
          <w:spacing w:val="-9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критического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технология</w:t>
      </w:r>
      <w:r>
        <w:rPr>
          <w:spacing w:val="-9"/>
          <w:sz w:val="24"/>
        </w:rPr>
        <w:t xml:space="preserve"> </w:t>
      </w:r>
      <w:r>
        <w:rPr>
          <w:sz w:val="24"/>
        </w:rPr>
        <w:t>проблемного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обучения, технология обучения в сотрудничестве, кейс-технология, метод проектов);</w:t>
      </w:r>
    </w:p>
    <w:p w:rsidR="002C2CDD" w:rsidRDefault="00256BAD">
      <w:pPr>
        <w:pStyle w:val="a4"/>
        <w:numPr>
          <w:ilvl w:val="0"/>
          <w:numId w:val="5"/>
        </w:numPr>
        <w:tabs>
          <w:tab w:val="left" w:pos="1541"/>
          <w:tab w:val="left" w:pos="1542"/>
        </w:tabs>
        <w:spacing w:line="242" w:lineRule="auto"/>
        <w:ind w:right="1843" w:firstLine="0"/>
        <w:rPr>
          <w:sz w:val="24"/>
        </w:rPr>
      </w:pPr>
      <w:r>
        <w:rPr>
          <w:sz w:val="24"/>
        </w:rPr>
        <w:t>организация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мини-конференций,</w:t>
      </w:r>
      <w:r>
        <w:rPr>
          <w:spacing w:val="-4"/>
          <w:sz w:val="24"/>
        </w:rPr>
        <w:t xml:space="preserve"> </w:t>
      </w:r>
      <w:r>
        <w:rPr>
          <w:sz w:val="24"/>
        </w:rPr>
        <w:t>позволяющих</w:t>
      </w:r>
      <w:r>
        <w:rPr>
          <w:spacing w:val="-6"/>
          <w:sz w:val="24"/>
        </w:rPr>
        <w:t xml:space="preserve"> </w:t>
      </w:r>
      <w:r>
        <w:rPr>
          <w:sz w:val="24"/>
        </w:rPr>
        <w:t>школьникам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представить индивидуальные (или групповые) проекты по выбранной теме.</w:t>
      </w:r>
    </w:p>
    <w:p w:rsidR="002C2CDD" w:rsidRDefault="00256BAD">
      <w:pPr>
        <w:pStyle w:val="a3"/>
        <w:ind w:left="100"/>
      </w:pPr>
      <w:r>
        <w:rPr>
          <w:b/>
        </w:rPr>
        <w:t>Форм</w:t>
      </w:r>
      <w:r>
        <w:rPr>
          <w:b/>
        </w:rPr>
        <w:t xml:space="preserve">ы проведения занятий: </w:t>
      </w:r>
      <w:r>
        <w:t>практические и лабораторные работы, экскурсии, эксперименты, наблюдения, коллективные и индивидуальные исследования, самостоятельная</w:t>
      </w:r>
      <w:r>
        <w:rPr>
          <w:spacing w:val="-7"/>
        </w:rPr>
        <w:t xml:space="preserve"> </w:t>
      </w:r>
      <w:r>
        <w:t>работа, консультации,</w:t>
      </w:r>
      <w:r>
        <w:rPr>
          <w:spacing w:val="-5"/>
        </w:rPr>
        <w:t xml:space="preserve"> </w:t>
      </w:r>
      <w:proofErr w:type="gramStart"/>
      <w:r>
        <w:t>кейс-технологии</w:t>
      </w:r>
      <w:proofErr w:type="gramEnd"/>
      <w:r>
        <w:t>,</w:t>
      </w:r>
      <w:r>
        <w:rPr>
          <w:spacing w:val="-5"/>
        </w:rPr>
        <w:t xml:space="preserve"> </w:t>
      </w:r>
      <w:r>
        <w:t>проектная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исследовательская</w:t>
      </w:r>
      <w:r>
        <w:rPr>
          <w:spacing w:val="-2"/>
        </w:rPr>
        <w:t xml:space="preserve"> </w:t>
      </w:r>
      <w:r>
        <w:t>деятельность, в</w:t>
      </w:r>
      <w:r>
        <w:rPr>
          <w:spacing w:val="-5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испо</w:t>
      </w:r>
      <w:r>
        <w:t>льзованием</w:t>
      </w:r>
      <w:r>
        <w:rPr>
          <w:spacing w:val="-1"/>
        </w:rPr>
        <w:t xml:space="preserve"> </w:t>
      </w:r>
      <w:r>
        <w:t xml:space="preserve">ИКТ. </w:t>
      </w:r>
      <w:r>
        <w:rPr>
          <w:b/>
        </w:rPr>
        <w:t>Методы контроля</w:t>
      </w:r>
      <w:r>
        <w:t>: защита исследовательских работ, мини-конференция с презентациями, доклад, выступление, презентация, участие в конкурсах исследовательских работ, олимпиадах.</w:t>
      </w:r>
    </w:p>
    <w:p w:rsidR="002C2CDD" w:rsidRDefault="002C2CDD">
      <w:pPr>
        <w:sectPr w:rsidR="002C2CDD">
          <w:pgSz w:w="16840" w:h="11910" w:orient="landscape"/>
          <w:pgMar w:top="1500" w:right="280" w:bottom="280" w:left="360" w:header="720" w:footer="0" w:gutter="0"/>
          <w:cols w:space="720"/>
        </w:sectPr>
      </w:pPr>
    </w:p>
    <w:p w:rsidR="002C2CDD" w:rsidRDefault="002C2CDD">
      <w:pPr>
        <w:jc w:val="both"/>
        <w:rPr>
          <w:sz w:val="26"/>
        </w:rPr>
        <w:sectPr w:rsidR="002C2CDD">
          <w:pgSz w:w="16840" w:h="11910" w:orient="landscape"/>
          <w:pgMar w:top="1500" w:right="280" w:bottom="280" w:left="360" w:header="720" w:footer="0" w:gutter="0"/>
          <w:cols w:space="720"/>
        </w:sectPr>
      </w:pPr>
      <w:bookmarkStart w:id="2" w:name="Цифровая_лаборатория_по_биологии_(базовы"/>
      <w:bookmarkEnd w:id="2"/>
    </w:p>
    <w:p w:rsidR="002C2CDD" w:rsidRDefault="00256BAD">
      <w:pPr>
        <w:pStyle w:val="1"/>
        <w:spacing w:before="80"/>
        <w:ind w:left="6894"/>
      </w:pPr>
      <w:bookmarkStart w:id="3" w:name="Нормативная_база"/>
      <w:bookmarkEnd w:id="3"/>
      <w:r>
        <w:rPr>
          <w:color w:val="9C0E04"/>
        </w:rPr>
        <w:lastRenderedPageBreak/>
        <w:t>Нормативная</w:t>
      </w:r>
      <w:r>
        <w:rPr>
          <w:color w:val="9C0E04"/>
          <w:spacing w:val="-1"/>
        </w:rPr>
        <w:t xml:space="preserve"> </w:t>
      </w:r>
      <w:r>
        <w:rPr>
          <w:color w:val="9C0E04"/>
          <w:spacing w:val="-4"/>
        </w:rPr>
        <w:t>база</w:t>
      </w:r>
    </w:p>
    <w:p w:rsidR="002C2CDD" w:rsidRDefault="00256BAD">
      <w:pPr>
        <w:ind w:left="634" w:right="681" w:firstLine="566"/>
        <w:jc w:val="both"/>
        <w:rPr>
          <w:sz w:val="26"/>
        </w:rPr>
      </w:pPr>
      <w:r>
        <w:rPr>
          <w:sz w:val="26"/>
        </w:rPr>
        <w:t>Федеральный</w:t>
      </w:r>
      <w:r>
        <w:rPr>
          <w:spacing w:val="-12"/>
          <w:sz w:val="26"/>
        </w:rPr>
        <w:t xml:space="preserve"> </w:t>
      </w:r>
      <w:r>
        <w:rPr>
          <w:sz w:val="26"/>
        </w:rPr>
        <w:t>закон</w:t>
      </w:r>
      <w:r>
        <w:rPr>
          <w:spacing w:val="-11"/>
          <w:sz w:val="26"/>
        </w:rPr>
        <w:t xml:space="preserve"> </w:t>
      </w:r>
      <w:r>
        <w:rPr>
          <w:sz w:val="26"/>
        </w:rPr>
        <w:t>от</w:t>
      </w:r>
      <w:r>
        <w:rPr>
          <w:spacing w:val="-10"/>
          <w:sz w:val="26"/>
        </w:rPr>
        <w:t xml:space="preserve"> </w:t>
      </w:r>
      <w:r>
        <w:rPr>
          <w:sz w:val="26"/>
        </w:rPr>
        <w:t>29.12.2012</w:t>
      </w:r>
      <w:r>
        <w:rPr>
          <w:spacing w:val="-12"/>
          <w:sz w:val="26"/>
        </w:rPr>
        <w:t xml:space="preserve"> </w:t>
      </w:r>
      <w:r>
        <w:rPr>
          <w:sz w:val="26"/>
        </w:rPr>
        <w:t>№</w:t>
      </w:r>
      <w:r>
        <w:rPr>
          <w:spacing w:val="-10"/>
          <w:sz w:val="26"/>
        </w:rPr>
        <w:t xml:space="preserve"> </w:t>
      </w:r>
      <w:r>
        <w:rPr>
          <w:sz w:val="26"/>
        </w:rPr>
        <w:t>273-ФЗ</w:t>
      </w:r>
      <w:r>
        <w:rPr>
          <w:spacing w:val="-12"/>
          <w:sz w:val="26"/>
        </w:rPr>
        <w:t xml:space="preserve"> </w:t>
      </w:r>
      <w:r>
        <w:rPr>
          <w:sz w:val="26"/>
        </w:rPr>
        <w:t>(ред.</w:t>
      </w:r>
      <w:r>
        <w:rPr>
          <w:spacing w:val="-10"/>
          <w:sz w:val="26"/>
        </w:rPr>
        <w:t xml:space="preserve"> </w:t>
      </w:r>
      <w:r>
        <w:rPr>
          <w:sz w:val="26"/>
        </w:rPr>
        <w:t>от</w:t>
      </w:r>
      <w:r>
        <w:rPr>
          <w:spacing w:val="-10"/>
          <w:sz w:val="26"/>
        </w:rPr>
        <w:t xml:space="preserve"> </w:t>
      </w:r>
      <w:r>
        <w:rPr>
          <w:sz w:val="26"/>
        </w:rPr>
        <w:t>31.07.2020)</w:t>
      </w:r>
      <w:r>
        <w:rPr>
          <w:spacing w:val="-12"/>
          <w:sz w:val="26"/>
        </w:rPr>
        <w:t xml:space="preserve"> </w:t>
      </w:r>
      <w:r>
        <w:rPr>
          <w:sz w:val="26"/>
        </w:rPr>
        <w:t>«Об</w:t>
      </w:r>
      <w:r>
        <w:rPr>
          <w:spacing w:val="-13"/>
          <w:sz w:val="26"/>
        </w:rPr>
        <w:t xml:space="preserve"> </w:t>
      </w:r>
      <w:r>
        <w:rPr>
          <w:sz w:val="26"/>
        </w:rPr>
        <w:t>образовании</w:t>
      </w:r>
      <w:r>
        <w:rPr>
          <w:spacing w:val="-12"/>
          <w:sz w:val="26"/>
        </w:rPr>
        <w:t xml:space="preserve"> </w:t>
      </w:r>
      <w:r>
        <w:rPr>
          <w:sz w:val="26"/>
        </w:rPr>
        <w:t>в</w:t>
      </w:r>
      <w:r>
        <w:rPr>
          <w:spacing w:val="-6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-11"/>
          <w:sz w:val="26"/>
        </w:rPr>
        <w:t xml:space="preserve"> </w:t>
      </w:r>
      <w:r>
        <w:rPr>
          <w:sz w:val="26"/>
        </w:rPr>
        <w:t>Федерации»</w:t>
      </w:r>
      <w:r>
        <w:rPr>
          <w:spacing w:val="-12"/>
          <w:sz w:val="26"/>
        </w:rPr>
        <w:t xml:space="preserve"> </w:t>
      </w:r>
      <w:r>
        <w:rPr>
          <w:sz w:val="26"/>
        </w:rPr>
        <w:t>(с</w:t>
      </w:r>
      <w:r>
        <w:rPr>
          <w:spacing w:val="-12"/>
          <w:sz w:val="26"/>
        </w:rPr>
        <w:t xml:space="preserve"> </w:t>
      </w:r>
      <w:r>
        <w:rPr>
          <w:sz w:val="26"/>
        </w:rPr>
        <w:t>изм.</w:t>
      </w:r>
      <w:r>
        <w:rPr>
          <w:spacing w:val="-10"/>
          <w:sz w:val="26"/>
        </w:rPr>
        <w:t xml:space="preserve"> </w:t>
      </w:r>
      <w:r>
        <w:rPr>
          <w:sz w:val="26"/>
        </w:rPr>
        <w:t>и</w:t>
      </w:r>
      <w:r>
        <w:rPr>
          <w:spacing w:val="-12"/>
          <w:sz w:val="26"/>
        </w:rPr>
        <w:t xml:space="preserve"> </w:t>
      </w:r>
      <w:r>
        <w:rPr>
          <w:sz w:val="26"/>
        </w:rPr>
        <w:t>доп.,</w:t>
      </w:r>
      <w:r>
        <w:rPr>
          <w:spacing w:val="-6"/>
          <w:sz w:val="26"/>
        </w:rPr>
        <w:t xml:space="preserve"> </w:t>
      </w:r>
      <w:r>
        <w:rPr>
          <w:sz w:val="26"/>
        </w:rPr>
        <w:t xml:space="preserve">вступ. в силу с 01.09.2020). — URL: </w:t>
      </w:r>
      <w:hyperlink r:id="rId10">
        <w:r>
          <w:rPr>
            <w:color w:val="0000FF"/>
            <w:sz w:val="26"/>
            <w:u w:val="single" w:color="0000FF"/>
          </w:rPr>
          <w:t>http://www.consultant.ru/document/cons_doc_LAW_140174</w:t>
        </w:r>
        <w:r>
          <w:rPr>
            <w:color w:val="0000FF"/>
            <w:sz w:val="26"/>
          </w:rPr>
          <w:t xml:space="preserve"> </w:t>
        </w:r>
      </w:hyperlink>
      <w:r>
        <w:rPr>
          <w:sz w:val="26"/>
        </w:rPr>
        <w:t>(дата обращения: 28.09.2020).</w:t>
      </w:r>
    </w:p>
    <w:p w:rsidR="002C2CDD" w:rsidRDefault="00256BAD">
      <w:pPr>
        <w:ind w:left="634" w:right="669" w:firstLine="566"/>
        <w:jc w:val="both"/>
        <w:rPr>
          <w:sz w:val="26"/>
        </w:rPr>
      </w:pPr>
      <w:r>
        <w:rPr>
          <w:sz w:val="26"/>
        </w:rPr>
        <w:t xml:space="preserve">Паспорт национального проекта «Образование» (утв. президиумом Совета при Президенте РФ по стратегическому развитию и национальным проектам, протокол от 24.12.2018 № 16). — URL: </w:t>
      </w:r>
      <w:hyperlink r:id="rId11">
        <w:r>
          <w:rPr>
            <w:color w:val="0000FF"/>
            <w:sz w:val="26"/>
            <w:u w:val="single" w:color="0000FF"/>
          </w:rPr>
          <w:t>http://www.consultant.ru/document/cons_doc_LAW_319308/</w:t>
        </w:r>
      </w:hyperlink>
      <w:r>
        <w:rPr>
          <w:color w:val="0000FF"/>
          <w:sz w:val="26"/>
        </w:rPr>
        <w:t xml:space="preserve"> </w:t>
      </w:r>
      <w:r>
        <w:rPr>
          <w:sz w:val="26"/>
        </w:rPr>
        <w:t>(дата обращения: 10.03.2021).</w:t>
      </w:r>
    </w:p>
    <w:p w:rsidR="002C2CDD" w:rsidRDefault="00256BAD">
      <w:pPr>
        <w:ind w:left="634" w:right="661" w:firstLine="566"/>
        <w:jc w:val="both"/>
        <w:rPr>
          <w:sz w:val="26"/>
        </w:rPr>
      </w:pPr>
      <w:proofErr w:type="gramStart"/>
      <w:r>
        <w:rPr>
          <w:sz w:val="26"/>
        </w:rPr>
        <w:t xml:space="preserve">Государственная программа Российской Федерации «Развитие образования» (утв. Постановлением Правительства РФ от </w:t>
      </w:r>
      <w:r>
        <w:rPr>
          <w:w w:val="95"/>
          <w:sz w:val="26"/>
        </w:rPr>
        <w:t>26.12.2017</w:t>
      </w:r>
      <w:r>
        <w:rPr>
          <w:spacing w:val="25"/>
          <w:sz w:val="26"/>
        </w:rPr>
        <w:t xml:space="preserve"> </w:t>
      </w:r>
      <w:r>
        <w:rPr>
          <w:w w:val="95"/>
          <w:sz w:val="26"/>
        </w:rPr>
        <w:t>№</w:t>
      </w:r>
      <w:r>
        <w:rPr>
          <w:spacing w:val="28"/>
          <w:sz w:val="26"/>
        </w:rPr>
        <w:t xml:space="preserve"> </w:t>
      </w:r>
      <w:r>
        <w:rPr>
          <w:w w:val="95"/>
          <w:sz w:val="26"/>
        </w:rPr>
        <w:t>1642</w:t>
      </w:r>
      <w:r>
        <w:rPr>
          <w:spacing w:val="24"/>
          <w:sz w:val="26"/>
        </w:rPr>
        <w:t xml:space="preserve"> </w:t>
      </w:r>
      <w:r>
        <w:rPr>
          <w:w w:val="95"/>
          <w:sz w:val="26"/>
        </w:rPr>
        <w:t>(ред.</w:t>
      </w:r>
      <w:r>
        <w:rPr>
          <w:spacing w:val="28"/>
          <w:sz w:val="26"/>
        </w:rPr>
        <w:t xml:space="preserve"> </w:t>
      </w:r>
      <w:r>
        <w:rPr>
          <w:w w:val="95"/>
          <w:sz w:val="26"/>
        </w:rPr>
        <w:t>от</w:t>
      </w:r>
      <w:r>
        <w:rPr>
          <w:spacing w:val="27"/>
          <w:sz w:val="26"/>
        </w:rPr>
        <w:t xml:space="preserve"> </w:t>
      </w:r>
      <w:r>
        <w:rPr>
          <w:w w:val="95"/>
          <w:sz w:val="26"/>
        </w:rPr>
        <w:t>22.02.20</w:t>
      </w:r>
      <w:r>
        <w:rPr>
          <w:w w:val="95"/>
          <w:sz w:val="26"/>
        </w:rPr>
        <w:t>21)</w:t>
      </w:r>
      <w:r>
        <w:rPr>
          <w:spacing w:val="26"/>
          <w:sz w:val="26"/>
        </w:rPr>
        <w:t xml:space="preserve"> </w:t>
      </w:r>
      <w:r>
        <w:rPr>
          <w:w w:val="95"/>
          <w:sz w:val="26"/>
        </w:rPr>
        <w:t>«Об</w:t>
      </w:r>
      <w:r>
        <w:rPr>
          <w:spacing w:val="20"/>
          <w:sz w:val="26"/>
        </w:rPr>
        <w:t xml:space="preserve"> </w:t>
      </w:r>
      <w:r>
        <w:rPr>
          <w:w w:val="95"/>
          <w:sz w:val="26"/>
        </w:rPr>
        <w:t>утверждении</w:t>
      </w:r>
      <w:r>
        <w:rPr>
          <w:spacing w:val="26"/>
          <w:sz w:val="26"/>
        </w:rPr>
        <w:t xml:space="preserve"> </w:t>
      </w:r>
      <w:r>
        <w:rPr>
          <w:w w:val="95"/>
          <w:sz w:val="26"/>
        </w:rPr>
        <w:t>государственной</w:t>
      </w:r>
      <w:r>
        <w:rPr>
          <w:spacing w:val="27"/>
          <w:sz w:val="26"/>
        </w:rPr>
        <w:t xml:space="preserve"> </w:t>
      </w:r>
      <w:r>
        <w:rPr>
          <w:w w:val="95"/>
          <w:sz w:val="26"/>
        </w:rPr>
        <w:t>программы</w:t>
      </w:r>
      <w:r>
        <w:rPr>
          <w:spacing w:val="24"/>
          <w:sz w:val="26"/>
        </w:rPr>
        <w:t xml:space="preserve"> </w:t>
      </w:r>
      <w:r>
        <w:rPr>
          <w:w w:val="95"/>
          <w:sz w:val="26"/>
        </w:rPr>
        <w:t>Российской</w:t>
      </w:r>
      <w:r>
        <w:rPr>
          <w:spacing w:val="27"/>
          <w:sz w:val="26"/>
        </w:rPr>
        <w:t xml:space="preserve"> </w:t>
      </w:r>
      <w:r>
        <w:rPr>
          <w:w w:val="95"/>
          <w:sz w:val="26"/>
        </w:rPr>
        <w:t>Федерации</w:t>
      </w:r>
      <w:r>
        <w:rPr>
          <w:spacing w:val="27"/>
          <w:sz w:val="26"/>
        </w:rPr>
        <w:t xml:space="preserve"> </w:t>
      </w:r>
      <w:r>
        <w:rPr>
          <w:w w:val="95"/>
          <w:sz w:val="26"/>
        </w:rPr>
        <w:t>«Развитие</w:t>
      </w:r>
      <w:r>
        <w:rPr>
          <w:spacing w:val="27"/>
          <w:sz w:val="26"/>
        </w:rPr>
        <w:t xml:space="preserve"> </w:t>
      </w:r>
      <w:r>
        <w:rPr>
          <w:spacing w:val="-2"/>
          <w:w w:val="95"/>
          <w:sz w:val="26"/>
        </w:rPr>
        <w:t>образования».</w:t>
      </w:r>
      <w:proofErr w:type="gramEnd"/>
    </w:p>
    <w:p w:rsidR="002C2CDD" w:rsidRDefault="00256BAD">
      <w:pPr>
        <w:spacing w:line="242" w:lineRule="auto"/>
        <w:ind w:left="634" w:right="669"/>
        <w:jc w:val="both"/>
        <w:rPr>
          <w:sz w:val="26"/>
        </w:rPr>
      </w:pPr>
      <w:r>
        <w:rPr>
          <w:sz w:val="26"/>
        </w:rPr>
        <w:t xml:space="preserve">— </w:t>
      </w:r>
      <w:hyperlink r:id="rId12">
        <w:r>
          <w:rPr>
            <w:color w:val="0000FF"/>
            <w:sz w:val="26"/>
            <w:u w:val="single" w:color="0000FF"/>
          </w:rPr>
          <w:t>http://www.consultant.ru/document/cons_doc_LAW_2</w:t>
        </w:r>
        <w:r>
          <w:rPr>
            <w:color w:val="0000FF"/>
            <w:sz w:val="26"/>
            <w:u w:val="single" w:color="0000FF"/>
          </w:rPr>
          <w:t>86474/cf742885e783e08d9387d7364e34f26f87ec138f/</w:t>
        </w:r>
      </w:hyperlink>
      <w:r>
        <w:rPr>
          <w:color w:val="0000FF"/>
          <w:sz w:val="26"/>
        </w:rPr>
        <w:t xml:space="preserve"> </w:t>
      </w:r>
      <w:r>
        <w:rPr>
          <w:sz w:val="26"/>
        </w:rPr>
        <w:t xml:space="preserve">(дата обращения: </w:t>
      </w:r>
      <w:r>
        <w:rPr>
          <w:spacing w:val="-2"/>
          <w:sz w:val="26"/>
        </w:rPr>
        <w:t>10.03.2021).</w:t>
      </w:r>
    </w:p>
    <w:p w:rsidR="002C2CDD" w:rsidRDefault="00256BAD">
      <w:pPr>
        <w:ind w:left="634" w:right="669" w:firstLine="566"/>
        <w:jc w:val="both"/>
        <w:rPr>
          <w:sz w:val="26"/>
        </w:rPr>
      </w:pPr>
      <w:r>
        <w:rPr>
          <w:sz w:val="26"/>
        </w:rPr>
        <w:t>Профессиональный стандарт «Педагог (педагогическая деятельность в дошкольном, начальном общем, основном общем, среднем общем образовании), (воспитатель, учитель)» (ред. от 16.06.2019) (Приказ Министерства труда и социальной защиты РФ</w:t>
      </w:r>
      <w:r>
        <w:rPr>
          <w:spacing w:val="-2"/>
          <w:sz w:val="26"/>
        </w:rPr>
        <w:t xml:space="preserve"> </w:t>
      </w:r>
      <w:r>
        <w:rPr>
          <w:sz w:val="26"/>
        </w:rPr>
        <w:t xml:space="preserve">от 18 октября 2013 г. </w:t>
      </w:r>
      <w:r>
        <w:rPr>
          <w:sz w:val="26"/>
        </w:rPr>
        <w:t xml:space="preserve">№ 544н, с изменениями, внесёнными приказом Министерства труда и соцзащиты РФ от 25.12.2014 № 1115н и от 5.08.2016 г. № 422н). — URL: </w:t>
      </w:r>
      <w:hyperlink r:id="rId13">
        <w:r>
          <w:rPr>
            <w:color w:val="0000FF"/>
            <w:sz w:val="26"/>
            <w:u w:val="single" w:color="0000FF"/>
          </w:rPr>
          <w:t>http://knmc.center</w:t>
        </w:r>
        <w:r>
          <w:rPr>
            <w:color w:val="0000FF"/>
            <w:sz w:val="26"/>
            <w:u w:val="single" w:color="0000FF"/>
          </w:rPr>
          <w:t>start.ru/sites/ knmc.centerstart.ru/</w:t>
        </w:r>
        <w:proofErr w:type="spellStart"/>
        <w:r>
          <w:rPr>
            <w:color w:val="0000FF"/>
            <w:sz w:val="26"/>
            <w:u w:val="single" w:color="0000FF"/>
          </w:rPr>
          <w:t>files</w:t>
        </w:r>
        <w:proofErr w:type="spellEnd"/>
        <w:r>
          <w:rPr>
            <w:color w:val="0000FF"/>
            <w:sz w:val="26"/>
            <w:u w:val="single" w:color="0000FF"/>
          </w:rPr>
          <w:t>/ps_pedagog_red_2016.pdf</w:t>
        </w:r>
      </w:hyperlink>
      <w:r>
        <w:rPr>
          <w:color w:val="0000FF"/>
          <w:sz w:val="26"/>
        </w:rPr>
        <w:t xml:space="preserve"> </w:t>
      </w:r>
      <w:r>
        <w:rPr>
          <w:sz w:val="26"/>
        </w:rPr>
        <w:t xml:space="preserve">(дата обращения: </w:t>
      </w:r>
      <w:r>
        <w:rPr>
          <w:spacing w:val="-2"/>
          <w:sz w:val="26"/>
        </w:rPr>
        <w:t>10.03.2021).</w:t>
      </w:r>
    </w:p>
    <w:p w:rsidR="002C2CDD" w:rsidRDefault="00256BAD">
      <w:pPr>
        <w:ind w:left="634" w:right="673" w:firstLine="566"/>
        <w:jc w:val="both"/>
        <w:rPr>
          <w:sz w:val="26"/>
        </w:rPr>
      </w:pPr>
      <w:r>
        <w:rPr>
          <w:sz w:val="26"/>
        </w:rPr>
        <w:t>Профессиональный стандарт «Педагог дополнительного образования детей и взрослых» (Приказ Министерства труда и социальной</w:t>
      </w:r>
      <w:r>
        <w:rPr>
          <w:spacing w:val="-17"/>
          <w:sz w:val="26"/>
        </w:rPr>
        <w:t xml:space="preserve"> </w:t>
      </w:r>
      <w:r>
        <w:rPr>
          <w:sz w:val="26"/>
        </w:rPr>
        <w:t>защиты</w:t>
      </w:r>
      <w:r>
        <w:rPr>
          <w:spacing w:val="-16"/>
          <w:sz w:val="26"/>
        </w:rPr>
        <w:t xml:space="preserve"> </w:t>
      </w:r>
      <w:r>
        <w:rPr>
          <w:sz w:val="26"/>
        </w:rPr>
        <w:t>РФ</w:t>
      </w:r>
      <w:r>
        <w:rPr>
          <w:spacing w:val="-15"/>
          <w:sz w:val="26"/>
        </w:rPr>
        <w:t xml:space="preserve"> </w:t>
      </w:r>
      <w:r>
        <w:rPr>
          <w:sz w:val="26"/>
        </w:rPr>
        <w:t>от</w:t>
      </w:r>
      <w:r>
        <w:rPr>
          <w:spacing w:val="-15"/>
          <w:sz w:val="26"/>
        </w:rPr>
        <w:t xml:space="preserve"> </w:t>
      </w:r>
      <w:r>
        <w:rPr>
          <w:sz w:val="26"/>
        </w:rPr>
        <w:t>05.05.2018</w:t>
      </w:r>
      <w:r>
        <w:rPr>
          <w:spacing w:val="-16"/>
          <w:sz w:val="26"/>
        </w:rPr>
        <w:t xml:space="preserve"> </w:t>
      </w:r>
      <w:r>
        <w:rPr>
          <w:sz w:val="26"/>
        </w:rPr>
        <w:t>№</w:t>
      </w:r>
      <w:r>
        <w:rPr>
          <w:spacing w:val="-14"/>
          <w:sz w:val="26"/>
        </w:rPr>
        <w:t xml:space="preserve"> </w:t>
      </w:r>
      <w:r>
        <w:rPr>
          <w:sz w:val="26"/>
        </w:rPr>
        <w:t>298н</w:t>
      </w:r>
      <w:r>
        <w:rPr>
          <w:spacing w:val="-16"/>
          <w:sz w:val="26"/>
        </w:rPr>
        <w:t xml:space="preserve"> </w:t>
      </w:r>
      <w:r>
        <w:rPr>
          <w:sz w:val="26"/>
        </w:rPr>
        <w:t>«Об</w:t>
      </w:r>
      <w:r>
        <w:rPr>
          <w:spacing w:val="-17"/>
          <w:sz w:val="26"/>
        </w:rPr>
        <w:t xml:space="preserve"> </w:t>
      </w:r>
      <w:r>
        <w:rPr>
          <w:sz w:val="26"/>
        </w:rPr>
        <w:t>утверждении</w:t>
      </w:r>
      <w:r>
        <w:rPr>
          <w:spacing w:val="-9"/>
          <w:sz w:val="26"/>
        </w:rPr>
        <w:t xml:space="preserve"> </w:t>
      </w:r>
      <w:r>
        <w:rPr>
          <w:sz w:val="26"/>
        </w:rPr>
        <w:t>профессионального</w:t>
      </w:r>
      <w:r>
        <w:rPr>
          <w:spacing w:val="-16"/>
          <w:sz w:val="26"/>
        </w:rPr>
        <w:t xml:space="preserve"> </w:t>
      </w:r>
      <w:r>
        <w:rPr>
          <w:sz w:val="26"/>
        </w:rPr>
        <w:t>стандарта</w:t>
      </w:r>
      <w:r>
        <w:rPr>
          <w:spacing w:val="-15"/>
          <w:sz w:val="26"/>
        </w:rPr>
        <w:t xml:space="preserve"> </w:t>
      </w:r>
      <w:r>
        <w:rPr>
          <w:sz w:val="26"/>
        </w:rPr>
        <w:t>«Педагог</w:t>
      </w:r>
      <w:r>
        <w:rPr>
          <w:spacing w:val="-13"/>
          <w:sz w:val="26"/>
        </w:rPr>
        <w:t xml:space="preserve"> </w:t>
      </w:r>
      <w:r>
        <w:rPr>
          <w:sz w:val="26"/>
        </w:rPr>
        <w:t>дополнительного</w:t>
      </w:r>
      <w:r>
        <w:rPr>
          <w:spacing w:val="-15"/>
          <w:sz w:val="26"/>
        </w:rPr>
        <w:t xml:space="preserve"> </w:t>
      </w:r>
      <w:r>
        <w:rPr>
          <w:sz w:val="26"/>
        </w:rPr>
        <w:t xml:space="preserve">образования детей и взрослых»). — URL: </w:t>
      </w:r>
      <w:hyperlink r:id="rId14">
        <w:r>
          <w:rPr>
            <w:color w:val="0000FF"/>
            <w:sz w:val="26"/>
            <w:u w:val="single" w:color="0000FF"/>
          </w:rPr>
          <w:t>https://profstandart.rosmintrud.ru/obshchiy-informatsionnyy-blok/natsionalnyy-reestr-</w:t>
        </w:r>
      </w:hyperlink>
      <w:r>
        <w:rPr>
          <w:color w:val="0000FF"/>
          <w:sz w:val="26"/>
        </w:rPr>
        <w:t xml:space="preserve"> </w:t>
      </w:r>
      <w:hyperlink r:id="rId15">
        <w:proofErr w:type="spellStart"/>
        <w:r>
          <w:rPr>
            <w:color w:val="0000FF"/>
            <w:sz w:val="26"/>
            <w:u w:val="single" w:color="0000FF"/>
          </w:rPr>
          <w:t>professionalnykh</w:t>
        </w:r>
        <w:proofErr w:type="spellEnd"/>
        <w:r>
          <w:rPr>
            <w:color w:val="0000FF"/>
            <w:sz w:val="26"/>
            <w:u w:val="single" w:color="0000FF"/>
          </w:rPr>
          <w:t>-</w:t>
        </w:r>
      </w:hyperlink>
      <w:r>
        <w:rPr>
          <w:color w:val="0000FF"/>
          <w:sz w:val="26"/>
        </w:rPr>
        <w:t xml:space="preserve"> </w:t>
      </w:r>
      <w:hyperlink r:id="rId16">
        <w:r>
          <w:rPr>
            <w:color w:val="0000FF"/>
            <w:sz w:val="26"/>
            <w:u w:val="single" w:color="0000FF"/>
          </w:rPr>
          <w:t xml:space="preserve">standartov/reestr-professionalnykh-standartov/index.php?ELEMENT_ID=48583 </w:t>
        </w:r>
      </w:hyperlink>
      <w:r>
        <w:rPr>
          <w:sz w:val="26"/>
        </w:rPr>
        <w:t>(дата обращения: 10.03.2021).</w:t>
      </w:r>
    </w:p>
    <w:p w:rsidR="002C2CDD" w:rsidRDefault="00256BAD">
      <w:pPr>
        <w:ind w:left="634" w:right="670" w:firstLine="566"/>
        <w:jc w:val="both"/>
        <w:rPr>
          <w:sz w:val="26"/>
        </w:rPr>
      </w:pPr>
      <w:r>
        <w:rPr>
          <w:sz w:val="26"/>
        </w:rPr>
        <w:t>Федеральный государственный образовательный стандарт основного общего образования (утв. приказом Министерства образования и науки Р</w:t>
      </w:r>
      <w:r>
        <w:rPr>
          <w:sz w:val="26"/>
        </w:rPr>
        <w:t xml:space="preserve">оссийской Федерации от 17.12.2010 № 1897) (ред. 21.12.2020). — URL: </w:t>
      </w:r>
      <w:hyperlink r:id="rId17">
        <w:r>
          <w:rPr>
            <w:color w:val="0000FF"/>
            <w:sz w:val="26"/>
            <w:u w:val="single" w:color="0000FF"/>
          </w:rPr>
          <w:t>https://fgos.ru</w:t>
        </w:r>
      </w:hyperlink>
      <w:r>
        <w:rPr>
          <w:color w:val="0000FF"/>
          <w:sz w:val="26"/>
        </w:rPr>
        <w:t xml:space="preserve"> </w:t>
      </w:r>
      <w:r>
        <w:rPr>
          <w:sz w:val="26"/>
        </w:rPr>
        <w:t>(дата обращения: 10.03.2021). Федеральный государственный образовательный стандарт среднего общего образования (утв. приказом Министерст</w:t>
      </w:r>
      <w:r>
        <w:rPr>
          <w:sz w:val="26"/>
        </w:rPr>
        <w:t xml:space="preserve">ва образования и науки Российской Федерации от 17.05.2012 № 413) (ред. 11.12.2020). — URL: https://fgos.ru (дата обращения: </w:t>
      </w:r>
      <w:r>
        <w:rPr>
          <w:spacing w:val="-2"/>
          <w:sz w:val="26"/>
        </w:rPr>
        <w:t>10.03.2021).</w:t>
      </w:r>
    </w:p>
    <w:p w:rsidR="002C2CDD" w:rsidRDefault="00256BAD">
      <w:pPr>
        <w:ind w:left="634" w:right="673" w:firstLine="566"/>
        <w:jc w:val="both"/>
        <w:rPr>
          <w:sz w:val="26"/>
        </w:rPr>
      </w:pPr>
      <w:r>
        <w:rPr>
          <w:sz w:val="26"/>
        </w:rPr>
        <w:t>Методические рекомендации по созданию и функционированию детских технопарков «</w:t>
      </w:r>
      <w:proofErr w:type="spellStart"/>
      <w:r>
        <w:rPr>
          <w:sz w:val="26"/>
        </w:rPr>
        <w:t>Кванториум</w:t>
      </w:r>
      <w:proofErr w:type="spellEnd"/>
      <w:r>
        <w:rPr>
          <w:sz w:val="26"/>
        </w:rPr>
        <w:t>» на базе общеобразовательных</w:t>
      </w:r>
      <w:r>
        <w:rPr>
          <w:spacing w:val="24"/>
          <w:sz w:val="26"/>
        </w:rPr>
        <w:t xml:space="preserve"> </w:t>
      </w:r>
      <w:r>
        <w:rPr>
          <w:sz w:val="26"/>
        </w:rPr>
        <w:t>о</w:t>
      </w:r>
      <w:r>
        <w:rPr>
          <w:sz w:val="26"/>
        </w:rPr>
        <w:t>рганизаций</w:t>
      </w:r>
      <w:r>
        <w:rPr>
          <w:spacing w:val="22"/>
          <w:sz w:val="26"/>
        </w:rPr>
        <w:t xml:space="preserve"> </w:t>
      </w:r>
      <w:r>
        <w:rPr>
          <w:sz w:val="26"/>
        </w:rPr>
        <w:t>(утв.</w:t>
      </w:r>
      <w:r>
        <w:rPr>
          <w:spacing w:val="24"/>
          <w:sz w:val="26"/>
        </w:rPr>
        <w:t xml:space="preserve"> </w:t>
      </w:r>
      <w:r>
        <w:rPr>
          <w:sz w:val="26"/>
        </w:rPr>
        <w:t>распоряжением</w:t>
      </w:r>
      <w:r>
        <w:rPr>
          <w:spacing w:val="22"/>
          <w:sz w:val="26"/>
        </w:rPr>
        <w:t xml:space="preserve"> </w:t>
      </w:r>
      <w:r>
        <w:rPr>
          <w:sz w:val="26"/>
        </w:rPr>
        <w:t>Министерства</w:t>
      </w:r>
      <w:r>
        <w:rPr>
          <w:spacing w:val="24"/>
          <w:sz w:val="26"/>
        </w:rPr>
        <w:t xml:space="preserve"> </w:t>
      </w:r>
      <w:r>
        <w:rPr>
          <w:sz w:val="26"/>
        </w:rPr>
        <w:t>просвещения Российской</w:t>
      </w:r>
      <w:r>
        <w:rPr>
          <w:spacing w:val="23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23"/>
          <w:sz w:val="26"/>
        </w:rPr>
        <w:t xml:space="preserve"> </w:t>
      </w:r>
      <w:r>
        <w:rPr>
          <w:sz w:val="26"/>
        </w:rPr>
        <w:t>от</w:t>
      </w:r>
      <w:r>
        <w:rPr>
          <w:spacing w:val="24"/>
          <w:sz w:val="26"/>
        </w:rPr>
        <w:t xml:space="preserve"> </w:t>
      </w:r>
      <w:r>
        <w:rPr>
          <w:sz w:val="26"/>
        </w:rPr>
        <w:t>12.01.2021</w:t>
      </w:r>
      <w:r>
        <w:rPr>
          <w:spacing w:val="23"/>
          <w:sz w:val="26"/>
        </w:rPr>
        <w:t xml:space="preserve"> </w:t>
      </w:r>
      <w:r>
        <w:rPr>
          <w:sz w:val="26"/>
        </w:rPr>
        <w:t>№</w:t>
      </w:r>
      <w:r>
        <w:rPr>
          <w:spacing w:val="24"/>
          <w:sz w:val="26"/>
        </w:rPr>
        <w:t xml:space="preserve"> </w:t>
      </w:r>
      <w:r>
        <w:rPr>
          <w:sz w:val="26"/>
        </w:rPr>
        <w:t>Р-4).</w:t>
      </w:r>
    </w:p>
    <w:p w:rsidR="002C2CDD" w:rsidRDefault="00256BAD">
      <w:pPr>
        <w:spacing w:before="3" w:line="296" w:lineRule="exact"/>
        <w:ind w:left="634"/>
        <w:jc w:val="both"/>
        <w:rPr>
          <w:sz w:val="26"/>
        </w:rPr>
      </w:pPr>
      <w:r>
        <w:rPr>
          <w:w w:val="95"/>
          <w:sz w:val="26"/>
        </w:rPr>
        <w:t>—</w:t>
      </w:r>
      <w:r>
        <w:rPr>
          <w:spacing w:val="66"/>
          <w:sz w:val="26"/>
        </w:rPr>
        <w:t xml:space="preserve"> </w:t>
      </w:r>
      <w:r>
        <w:rPr>
          <w:w w:val="95"/>
          <w:sz w:val="26"/>
        </w:rPr>
        <w:t>URL:</w:t>
      </w:r>
      <w:r>
        <w:rPr>
          <w:spacing w:val="77"/>
          <w:sz w:val="26"/>
        </w:rPr>
        <w:t xml:space="preserve"> </w:t>
      </w:r>
      <w:hyperlink r:id="rId18">
        <w:r>
          <w:rPr>
            <w:color w:val="0000FF"/>
            <w:w w:val="95"/>
            <w:sz w:val="26"/>
            <w:u w:val="single" w:color="0000FF"/>
          </w:rPr>
          <w:t>http://www.consultant.ru/document/cons_doc_LAW_374695/</w:t>
        </w:r>
        <w:r>
          <w:rPr>
            <w:color w:val="0000FF"/>
            <w:spacing w:val="51"/>
            <w:w w:val="150"/>
            <w:sz w:val="26"/>
          </w:rPr>
          <w:t xml:space="preserve"> </w:t>
        </w:r>
      </w:hyperlink>
      <w:r>
        <w:rPr>
          <w:w w:val="95"/>
          <w:sz w:val="26"/>
        </w:rPr>
        <w:t>(дата</w:t>
      </w:r>
      <w:r>
        <w:rPr>
          <w:spacing w:val="77"/>
          <w:sz w:val="26"/>
        </w:rPr>
        <w:t xml:space="preserve"> </w:t>
      </w:r>
      <w:r>
        <w:rPr>
          <w:w w:val="95"/>
          <w:sz w:val="26"/>
        </w:rPr>
        <w:t>обращения:</w:t>
      </w:r>
      <w:r>
        <w:rPr>
          <w:spacing w:val="77"/>
          <w:sz w:val="26"/>
        </w:rPr>
        <w:t xml:space="preserve"> </w:t>
      </w:r>
      <w:r>
        <w:rPr>
          <w:spacing w:val="-2"/>
          <w:w w:val="95"/>
          <w:sz w:val="26"/>
        </w:rPr>
        <w:t>10.03.2021).</w:t>
      </w:r>
    </w:p>
    <w:p w:rsidR="002C2CDD" w:rsidRDefault="00256BAD">
      <w:pPr>
        <w:ind w:left="634" w:right="682" w:firstLine="566"/>
        <w:jc w:val="both"/>
        <w:rPr>
          <w:sz w:val="26"/>
        </w:rPr>
      </w:pPr>
      <w:r>
        <w:rPr>
          <w:sz w:val="26"/>
        </w:rPr>
        <w:t>Программы основного общего образования по биологии в 5-9 классах линии учебно-методических комплекта «Линия жизни» под редакцией В.В. Пасечника.</w:t>
      </w:r>
    </w:p>
    <w:p w:rsidR="002C2CDD" w:rsidRDefault="00256BAD">
      <w:pPr>
        <w:ind w:left="1522"/>
        <w:jc w:val="both"/>
        <w:rPr>
          <w:sz w:val="26"/>
        </w:rPr>
      </w:pPr>
      <w:r>
        <w:rPr>
          <w:sz w:val="26"/>
        </w:rPr>
        <w:t>Учебники:</w:t>
      </w:r>
      <w:r>
        <w:rPr>
          <w:spacing w:val="-7"/>
          <w:sz w:val="26"/>
        </w:rPr>
        <w:t xml:space="preserve"> </w:t>
      </w:r>
      <w:r>
        <w:rPr>
          <w:sz w:val="26"/>
        </w:rPr>
        <w:t>-</w:t>
      </w:r>
      <w:r>
        <w:rPr>
          <w:spacing w:val="-13"/>
          <w:sz w:val="26"/>
        </w:rPr>
        <w:t xml:space="preserve"> </w:t>
      </w:r>
      <w:r>
        <w:rPr>
          <w:sz w:val="26"/>
        </w:rPr>
        <w:t>«Биология</w:t>
      </w:r>
      <w:proofErr w:type="gramStart"/>
      <w:r>
        <w:rPr>
          <w:sz w:val="26"/>
        </w:rPr>
        <w:t>.»</w:t>
      </w:r>
      <w:r>
        <w:rPr>
          <w:spacing w:val="-7"/>
          <w:sz w:val="26"/>
        </w:rPr>
        <w:t xml:space="preserve"> </w:t>
      </w:r>
      <w:proofErr w:type="gramEnd"/>
      <w:r>
        <w:rPr>
          <w:sz w:val="26"/>
        </w:rPr>
        <w:t>5-6,</w:t>
      </w:r>
      <w:r>
        <w:rPr>
          <w:spacing w:val="-11"/>
          <w:sz w:val="26"/>
        </w:rPr>
        <w:t xml:space="preserve"> </w:t>
      </w:r>
      <w:r>
        <w:rPr>
          <w:sz w:val="26"/>
        </w:rPr>
        <w:t>7,</w:t>
      </w:r>
      <w:r>
        <w:rPr>
          <w:spacing w:val="-10"/>
          <w:sz w:val="26"/>
        </w:rPr>
        <w:t xml:space="preserve"> </w:t>
      </w:r>
      <w:r>
        <w:rPr>
          <w:sz w:val="26"/>
        </w:rPr>
        <w:t>8,</w:t>
      </w:r>
      <w:r>
        <w:rPr>
          <w:spacing w:val="-11"/>
          <w:sz w:val="26"/>
        </w:rPr>
        <w:t xml:space="preserve"> </w:t>
      </w:r>
      <w:r>
        <w:rPr>
          <w:sz w:val="26"/>
        </w:rPr>
        <w:t>9</w:t>
      </w:r>
      <w:r>
        <w:rPr>
          <w:spacing w:val="-11"/>
          <w:sz w:val="26"/>
        </w:rPr>
        <w:t xml:space="preserve"> </w:t>
      </w:r>
      <w:r>
        <w:rPr>
          <w:sz w:val="26"/>
        </w:rPr>
        <w:t>классы.</w:t>
      </w:r>
      <w:r>
        <w:rPr>
          <w:spacing w:val="-9"/>
          <w:sz w:val="26"/>
        </w:rPr>
        <w:t xml:space="preserve"> </w:t>
      </w:r>
      <w:r>
        <w:rPr>
          <w:sz w:val="26"/>
        </w:rPr>
        <w:t>Под</w:t>
      </w:r>
      <w:r>
        <w:rPr>
          <w:spacing w:val="-14"/>
          <w:sz w:val="26"/>
        </w:rPr>
        <w:t xml:space="preserve"> </w:t>
      </w:r>
      <w:r>
        <w:rPr>
          <w:sz w:val="26"/>
        </w:rPr>
        <w:t>редакцией</w:t>
      </w:r>
      <w:r>
        <w:rPr>
          <w:spacing w:val="-11"/>
          <w:sz w:val="26"/>
        </w:rPr>
        <w:t xml:space="preserve"> </w:t>
      </w:r>
      <w:r>
        <w:rPr>
          <w:sz w:val="26"/>
        </w:rPr>
        <w:t>профессора</w:t>
      </w:r>
      <w:r>
        <w:rPr>
          <w:spacing w:val="-11"/>
          <w:sz w:val="26"/>
        </w:rPr>
        <w:t xml:space="preserve"> </w:t>
      </w:r>
      <w:r>
        <w:rPr>
          <w:sz w:val="26"/>
        </w:rPr>
        <w:t>В.В.</w:t>
      </w:r>
      <w:r>
        <w:rPr>
          <w:spacing w:val="-7"/>
          <w:sz w:val="26"/>
        </w:rPr>
        <w:t xml:space="preserve"> </w:t>
      </w:r>
      <w:r>
        <w:rPr>
          <w:sz w:val="26"/>
        </w:rPr>
        <w:t>Пасечника.</w:t>
      </w:r>
      <w:r>
        <w:rPr>
          <w:spacing w:val="50"/>
          <w:sz w:val="26"/>
        </w:rPr>
        <w:t xml:space="preserve"> </w:t>
      </w:r>
      <w:r>
        <w:rPr>
          <w:sz w:val="26"/>
        </w:rPr>
        <w:t>Москва,</w:t>
      </w:r>
      <w:r>
        <w:rPr>
          <w:spacing w:val="-7"/>
          <w:sz w:val="26"/>
        </w:rPr>
        <w:t xml:space="preserve"> </w:t>
      </w:r>
      <w:r>
        <w:rPr>
          <w:sz w:val="26"/>
        </w:rPr>
        <w:t>«Про</w:t>
      </w:r>
      <w:r>
        <w:rPr>
          <w:sz w:val="26"/>
        </w:rPr>
        <w:t>свещение»,</w:t>
      </w:r>
      <w:r>
        <w:rPr>
          <w:spacing w:val="-9"/>
          <w:sz w:val="26"/>
        </w:rPr>
        <w:t xml:space="preserve"> </w:t>
      </w:r>
      <w:r>
        <w:rPr>
          <w:sz w:val="26"/>
        </w:rPr>
        <w:t>2016-</w:t>
      </w:r>
      <w:r>
        <w:rPr>
          <w:spacing w:val="-2"/>
          <w:sz w:val="26"/>
        </w:rPr>
        <w:t>2019гг.</w:t>
      </w:r>
    </w:p>
    <w:p w:rsidR="002C2CDD" w:rsidRDefault="002C2CDD">
      <w:pPr>
        <w:jc w:val="both"/>
        <w:rPr>
          <w:sz w:val="26"/>
        </w:rPr>
        <w:sectPr w:rsidR="002C2CDD">
          <w:pgSz w:w="16840" w:h="11910" w:orient="landscape"/>
          <w:pgMar w:top="1500" w:right="280" w:bottom="280" w:left="360" w:header="720" w:footer="0" w:gutter="0"/>
          <w:cols w:space="720"/>
        </w:sectPr>
      </w:pPr>
    </w:p>
    <w:p w:rsidR="002C2CDD" w:rsidRDefault="00256BAD">
      <w:pPr>
        <w:pStyle w:val="4"/>
        <w:spacing w:before="12" w:line="360" w:lineRule="auto"/>
        <w:ind w:left="6131" w:right="3761" w:hanging="1244"/>
      </w:pPr>
      <w:bookmarkStart w:id="4" w:name="Цель:_создание_условий_для_успешного_осв"/>
      <w:bookmarkEnd w:id="4"/>
      <w:r>
        <w:rPr>
          <w:color w:val="C00000"/>
        </w:rPr>
        <w:lastRenderedPageBreak/>
        <w:t>Раздел</w:t>
      </w:r>
      <w:r>
        <w:rPr>
          <w:color w:val="C00000"/>
          <w:spacing w:val="-6"/>
        </w:rPr>
        <w:t xml:space="preserve"> </w:t>
      </w:r>
      <w:r>
        <w:rPr>
          <w:color w:val="C00000"/>
        </w:rPr>
        <w:t>I.</w:t>
      </w:r>
      <w:r>
        <w:rPr>
          <w:color w:val="C00000"/>
          <w:spacing w:val="80"/>
        </w:rPr>
        <w:t xml:space="preserve"> </w:t>
      </w:r>
      <w:r>
        <w:rPr>
          <w:color w:val="C00000"/>
        </w:rPr>
        <w:t>ПЛАНИРУЕМЫЕ</w:t>
      </w:r>
      <w:r>
        <w:rPr>
          <w:color w:val="C00000"/>
          <w:spacing w:val="-7"/>
        </w:rPr>
        <w:t xml:space="preserve"> </w:t>
      </w:r>
      <w:r>
        <w:rPr>
          <w:color w:val="C00000"/>
        </w:rPr>
        <w:t>РЕЗУЛЬТАТЫ</w:t>
      </w:r>
      <w:r>
        <w:rPr>
          <w:color w:val="C00000"/>
          <w:spacing w:val="-7"/>
        </w:rPr>
        <w:t xml:space="preserve"> </w:t>
      </w:r>
      <w:r>
        <w:rPr>
          <w:color w:val="C00000"/>
        </w:rPr>
        <w:t>ОСВОЕНИЯ ВНЕУРОЧНОЙ ДЕЯТЕЛЬНОСТИ</w:t>
      </w:r>
    </w:p>
    <w:p w:rsidR="002C2CDD" w:rsidRDefault="00256BAD">
      <w:pPr>
        <w:pStyle w:val="a4"/>
        <w:numPr>
          <w:ilvl w:val="1"/>
          <w:numId w:val="4"/>
        </w:numPr>
        <w:tabs>
          <w:tab w:val="left" w:pos="822"/>
        </w:tabs>
        <w:spacing w:line="274" w:lineRule="exact"/>
        <w:ind w:hanging="722"/>
        <w:jc w:val="both"/>
        <w:rPr>
          <w:sz w:val="24"/>
        </w:rPr>
      </w:pPr>
      <w:r>
        <w:rPr>
          <w:b/>
          <w:sz w:val="24"/>
        </w:rPr>
        <w:t>Планируемые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образовательные</w:t>
      </w:r>
      <w:r>
        <w:rPr>
          <w:b/>
          <w:spacing w:val="-2"/>
          <w:sz w:val="24"/>
        </w:rPr>
        <w:t xml:space="preserve"> результаты</w:t>
      </w:r>
    </w:p>
    <w:p w:rsidR="002C2CDD" w:rsidRDefault="00256BAD">
      <w:pPr>
        <w:pStyle w:val="a3"/>
        <w:spacing w:before="132" w:line="278" w:lineRule="auto"/>
        <w:ind w:left="100" w:right="295" w:firstLine="566"/>
        <w:jc w:val="both"/>
      </w:pPr>
      <w:r>
        <w:t>Современный учебный процесс направлен не столько на достижение результатов в области предметных знаний, сколько</w:t>
      </w:r>
      <w:r>
        <w:rPr>
          <w:spacing w:val="80"/>
        </w:rPr>
        <w:t xml:space="preserve"> </w:t>
      </w:r>
      <w:r>
        <w:t>на</w:t>
      </w:r>
      <w:r>
        <w:rPr>
          <w:spacing w:val="80"/>
        </w:rPr>
        <w:t xml:space="preserve"> </w:t>
      </w:r>
      <w:r>
        <w:t>личностный</w:t>
      </w:r>
      <w:r>
        <w:rPr>
          <w:spacing w:val="80"/>
        </w:rPr>
        <w:t xml:space="preserve"> </w:t>
      </w:r>
      <w:r>
        <w:t>рост ребенка.</w:t>
      </w:r>
      <w:r>
        <w:rPr>
          <w:spacing w:val="-13"/>
        </w:rPr>
        <w:t xml:space="preserve"> </w:t>
      </w:r>
      <w:proofErr w:type="gramStart"/>
      <w:r>
        <w:t>Обучение</w:t>
      </w:r>
      <w:proofErr w:type="gramEnd"/>
      <w:r>
        <w:t xml:space="preserve"> по новым образовательным стандартам </w:t>
      </w:r>
      <w:proofErr w:type="spellStart"/>
      <w:r>
        <w:t>предусматриваеторганизацию</w:t>
      </w:r>
      <w:proofErr w:type="spellEnd"/>
      <w:r>
        <w:t xml:space="preserve"> внеурочной деятельности, которая способствуе</w:t>
      </w:r>
      <w:r>
        <w:t>т</w:t>
      </w:r>
      <w:r>
        <w:rPr>
          <w:spacing w:val="40"/>
        </w:rPr>
        <w:t xml:space="preserve"> </w:t>
      </w:r>
      <w:r>
        <w:t>раскрытию внутреннего</w:t>
      </w:r>
      <w:r>
        <w:rPr>
          <w:spacing w:val="40"/>
        </w:rPr>
        <w:t xml:space="preserve"> </w:t>
      </w:r>
      <w:r>
        <w:t>потенциала</w:t>
      </w:r>
      <w:r>
        <w:rPr>
          <w:spacing w:val="40"/>
        </w:rPr>
        <w:t xml:space="preserve"> </w:t>
      </w:r>
      <w:r>
        <w:t>каждого ученика, развитие и поддержание его таланта.</w:t>
      </w:r>
    </w:p>
    <w:p w:rsidR="002C2CDD" w:rsidRDefault="00256BAD">
      <w:pPr>
        <w:pStyle w:val="a3"/>
        <w:spacing w:line="276" w:lineRule="auto"/>
        <w:ind w:left="100" w:right="300" w:firstLine="720"/>
        <w:jc w:val="both"/>
      </w:pPr>
      <w:r>
        <w:t>Одним из ключевых требований к биологическому</w:t>
      </w:r>
      <w:r>
        <w:rPr>
          <w:spacing w:val="-3"/>
        </w:rPr>
        <w:t xml:space="preserve"> </w:t>
      </w:r>
      <w:r>
        <w:t>образованию в современных условиях и важнейшим компонентов реализации ФГОС является овладение учащимися практическими умениями и навыками, проектно – исследовательской деятельностью. Программа «Практическая биология» направлена на формирование у учащихся 6</w:t>
      </w:r>
      <w:r>
        <w:t xml:space="preserve"> класса интереса к изучению биологии, развитие практических умений, применение полученных знаний на практике, подготовка учащихся к участию в олимпиадном движении.</w:t>
      </w:r>
    </w:p>
    <w:p w:rsidR="002C2CDD" w:rsidRDefault="00256BAD">
      <w:pPr>
        <w:pStyle w:val="a3"/>
        <w:spacing w:line="276" w:lineRule="auto"/>
        <w:ind w:left="100" w:right="305" w:firstLine="720"/>
        <w:jc w:val="both"/>
      </w:pPr>
      <w:r>
        <w:t>На дополнительных занятиях по биологии в 6 классе закладываются основы многих практических у</w:t>
      </w:r>
      <w:r>
        <w:t>мений школьников, которыми они будут пользоваться</w:t>
      </w:r>
      <w:r>
        <w:rPr>
          <w:spacing w:val="-14"/>
        </w:rPr>
        <w:t xml:space="preserve"> </w:t>
      </w:r>
      <w:r>
        <w:t>во</w:t>
      </w:r>
      <w:r>
        <w:rPr>
          <w:spacing w:val="-7"/>
        </w:rPr>
        <w:t xml:space="preserve"> </w:t>
      </w:r>
      <w:r>
        <w:t>всех</w:t>
      </w:r>
      <w:r>
        <w:rPr>
          <w:spacing w:val="-15"/>
        </w:rPr>
        <w:t xml:space="preserve"> </w:t>
      </w:r>
      <w:r>
        <w:t>последующих</w:t>
      </w:r>
      <w:r>
        <w:rPr>
          <w:spacing w:val="-14"/>
        </w:rPr>
        <w:t xml:space="preserve"> </w:t>
      </w:r>
      <w:r>
        <w:t>курсах</w:t>
      </w:r>
      <w:r>
        <w:rPr>
          <w:spacing w:val="-15"/>
        </w:rPr>
        <w:t xml:space="preserve"> </w:t>
      </w:r>
      <w:r>
        <w:t>изучения</w:t>
      </w:r>
      <w:r>
        <w:rPr>
          <w:spacing w:val="-10"/>
        </w:rPr>
        <w:t xml:space="preserve"> </w:t>
      </w:r>
      <w:r>
        <w:t>биологии.</w:t>
      </w:r>
      <w:r>
        <w:rPr>
          <w:spacing w:val="-8"/>
        </w:rPr>
        <w:t xml:space="preserve"> </w:t>
      </w:r>
      <w:r>
        <w:t>Количество</w:t>
      </w:r>
      <w:r>
        <w:rPr>
          <w:spacing w:val="-6"/>
        </w:rPr>
        <w:t xml:space="preserve"> </w:t>
      </w:r>
      <w:r>
        <w:t>практических</w:t>
      </w:r>
      <w:r>
        <w:rPr>
          <w:spacing w:val="-12"/>
        </w:rPr>
        <w:t xml:space="preserve"> </w:t>
      </w:r>
      <w:r>
        <w:t>умений</w:t>
      </w:r>
      <w:r>
        <w:rPr>
          <w:spacing w:val="-11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навыков,</w:t>
      </w:r>
      <w:r>
        <w:rPr>
          <w:spacing w:val="-10"/>
        </w:rPr>
        <w:t xml:space="preserve"> </w:t>
      </w:r>
      <w:r>
        <w:t>которые</w:t>
      </w:r>
      <w:r>
        <w:rPr>
          <w:spacing w:val="-12"/>
        </w:rPr>
        <w:t xml:space="preserve"> </w:t>
      </w:r>
      <w:r>
        <w:t>учащиеся</w:t>
      </w:r>
      <w:r>
        <w:rPr>
          <w:spacing w:val="-12"/>
        </w:rPr>
        <w:t xml:space="preserve"> </w:t>
      </w:r>
      <w:r>
        <w:t>должны</w:t>
      </w:r>
      <w:r>
        <w:rPr>
          <w:spacing w:val="-10"/>
        </w:rPr>
        <w:t xml:space="preserve"> </w:t>
      </w:r>
      <w:r>
        <w:t>усвоить</w:t>
      </w:r>
      <w:r>
        <w:rPr>
          <w:spacing w:val="-10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уроках</w:t>
      </w:r>
    </w:p>
    <w:p w:rsidR="002C2CDD" w:rsidRDefault="00256BAD">
      <w:pPr>
        <w:pStyle w:val="a3"/>
        <w:spacing w:line="276" w:lineRule="auto"/>
        <w:ind w:left="100" w:right="300"/>
        <w:jc w:val="both"/>
      </w:pPr>
      <w:r>
        <w:t>«Биологии» в 6 классе достаточно велико, поэтому внеурочная деятельность будет дополнительной возможностью для закрепления и отработки практических умений учащихся.</w:t>
      </w:r>
    </w:p>
    <w:p w:rsidR="002C2CDD" w:rsidRDefault="00256BAD">
      <w:pPr>
        <w:pStyle w:val="a3"/>
        <w:spacing w:line="276" w:lineRule="auto"/>
        <w:ind w:left="100" w:right="300" w:firstLine="720"/>
        <w:jc w:val="both"/>
      </w:pPr>
      <w:r>
        <w:t>Программа способствует ознакомлению с организацией коллективного и индивидуального исследов</w:t>
      </w:r>
      <w:r>
        <w:t>ания, обучению в действии, позволяет чередовать коллективную и индивидуальную деятельность. Теоретический материал включает в себя вопросы, касающиеся основ проектн</w:t>
      </w:r>
      <w:proofErr w:type="gramStart"/>
      <w:r>
        <w:t>о-</w:t>
      </w:r>
      <w:proofErr w:type="gramEnd"/>
      <w:r>
        <w:t xml:space="preserve"> исследовательской деятельности, знакомства со структурой работы.</w:t>
      </w:r>
    </w:p>
    <w:p w:rsidR="002C2CDD" w:rsidRDefault="00256BAD">
      <w:pPr>
        <w:pStyle w:val="a3"/>
        <w:tabs>
          <w:tab w:val="left" w:pos="7831"/>
          <w:tab w:val="left" w:pos="9487"/>
        </w:tabs>
        <w:spacing w:line="276" w:lineRule="auto"/>
        <w:ind w:left="100" w:right="166" w:firstLine="720"/>
      </w:pPr>
      <w:r>
        <w:rPr>
          <w:b/>
        </w:rPr>
        <w:t>Цель</w:t>
      </w:r>
      <w:r>
        <w:t>:</w:t>
      </w:r>
      <w:r>
        <w:rPr>
          <w:spacing w:val="40"/>
        </w:rPr>
        <w:t xml:space="preserve"> </w:t>
      </w:r>
      <w:r>
        <w:t>создание</w:t>
      </w:r>
      <w:r>
        <w:rPr>
          <w:spacing w:val="40"/>
        </w:rPr>
        <w:t xml:space="preserve"> </w:t>
      </w:r>
      <w:r>
        <w:t>условий</w:t>
      </w:r>
      <w:r>
        <w:rPr>
          <w:spacing w:val="40"/>
        </w:rPr>
        <w:t xml:space="preserve"> </w:t>
      </w:r>
      <w:r>
        <w:t>д</w:t>
      </w:r>
      <w:r>
        <w:t>ля</w:t>
      </w:r>
      <w:r>
        <w:rPr>
          <w:spacing w:val="80"/>
        </w:rPr>
        <w:t xml:space="preserve"> </w:t>
      </w:r>
      <w:r>
        <w:t>успешного</w:t>
      </w:r>
      <w:r>
        <w:rPr>
          <w:spacing w:val="40"/>
        </w:rPr>
        <w:t xml:space="preserve"> </w:t>
      </w:r>
      <w:r>
        <w:t>освоения</w:t>
      </w:r>
      <w:r>
        <w:rPr>
          <w:spacing w:val="40"/>
        </w:rPr>
        <w:t xml:space="preserve"> </w:t>
      </w:r>
      <w:r>
        <w:t>учащимися</w:t>
      </w:r>
      <w:r>
        <w:tab/>
      </w:r>
      <w:r>
        <w:rPr>
          <w:spacing w:val="-2"/>
        </w:rPr>
        <w:t>практической</w:t>
      </w:r>
      <w:r>
        <w:tab/>
        <w:t>составляющей</w:t>
      </w:r>
      <w:r>
        <w:rPr>
          <w:spacing w:val="40"/>
        </w:rPr>
        <w:t xml:space="preserve"> </w:t>
      </w:r>
      <w:r>
        <w:t>школьной</w:t>
      </w:r>
      <w:r>
        <w:rPr>
          <w:spacing w:val="40"/>
        </w:rPr>
        <w:t xml:space="preserve"> </w:t>
      </w:r>
      <w:r>
        <w:t>биологии,</w:t>
      </w:r>
      <w:r>
        <w:rPr>
          <w:spacing w:val="40"/>
        </w:rPr>
        <w:t xml:space="preserve"> </w:t>
      </w:r>
      <w:r>
        <w:t>основ</w:t>
      </w:r>
      <w:r>
        <w:rPr>
          <w:spacing w:val="40"/>
        </w:rPr>
        <w:t xml:space="preserve"> </w:t>
      </w:r>
      <w:r>
        <w:t xml:space="preserve">исследовательской </w:t>
      </w:r>
      <w:r>
        <w:rPr>
          <w:spacing w:val="-2"/>
        </w:rPr>
        <w:t>деятельности.</w:t>
      </w:r>
    </w:p>
    <w:p w:rsidR="002C2CDD" w:rsidRDefault="00256BAD">
      <w:pPr>
        <w:pStyle w:val="4"/>
        <w:spacing w:line="275" w:lineRule="exact"/>
        <w:ind w:left="821"/>
        <w:rPr>
          <w:b w:val="0"/>
        </w:rPr>
      </w:pPr>
      <w:r>
        <w:rPr>
          <w:spacing w:val="-2"/>
        </w:rPr>
        <w:t>Задачи</w:t>
      </w:r>
      <w:r>
        <w:rPr>
          <w:b w:val="0"/>
          <w:spacing w:val="-2"/>
        </w:rPr>
        <w:t>:</w:t>
      </w:r>
    </w:p>
    <w:p w:rsidR="002C2CDD" w:rsidRDefault="00256BAD">
      <w:pPr>
        <w:pStyle w:val="a4"/>
        <w:numPr>
          <w:ilvl w:val="0"/>
          <w:numId w:val="3"/>
        </w:numPr>
        <w:tabs>
          <w:tab w:val="left" w:pos="821"/>
          <w:tab w:val="left" w:pos="822"/>
        </w:tabs>
        <w:spacing w:before="42" w:line="268" w:lineRule="auto"/>
        <w:ind w:right="172" w:firstLine="360"/>
        <w:rPr>
          <w:rFonts w:ascii="Symbol" w:hAnsi="Symbol"/>
          <w:sz w:val="24"/>
        </w:rPr>
      </w:pPr>
      <w:r>
        <w:rPr>
          <w:sz w:val="24"/>
        </w:rPr>
        <w:t>Формирование</w:t>
      </w:r>
      <w:r>
        <w:rPr>
          <w:spacing w:val="36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80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37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32"/>
          <w:sz w:val="24"/>
        </w:rPr>
        <w:t xml:space="preserve"> </w:t>
      </w:r>
      <w:r>
        <w:rPr>
          <w:sz w:val="24"/>
        </w:rPr>
        <w:t>живой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36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обиологических</w:t>
      </w:r>
      <w:proofErr w:type="spellEnd"/>
      <w:r>
        <w:rPr>
          <w:spacing w:val="-11"/>
          <w:sz w:val="24"/>
        </w:rPr>
        <w:t xml:space="preserve"> </w:t>
      </w:r>
      <w:r>
        <w:rPr>
          <w:sz w:val="24"/>
        </w:rPr>
        <w:t xml:space="preserve">объектах, процессах, явлениях, </w:t>
      </w:r>
      <w:r>
        <w:rPr>
          <w:spacing w:val="-2"/>
          <w:sz w:val="24"/>
        </w:rPr>
        <w:t>закономерностях;</w:t>
      </w:r>
    </w:p>
    <w:p w:rsidR="002C2CDD" w:rsidRDefault="00256BAD">
      <w:pPr>
        <w:pStyle w:val="a4"/>
        <w:numPr>
          <w:ilvl w:val="0"/>
          <w:numId w:val="3"/>
        </w:numPr>
        <w:tabs>
          <w:tab w:val="left" w:pos="821"/>
          <w:tab w:val="left" w:pos="822"/>
        </w:tabs>
        <w:spacing w:before="10"/>
        <w:ind w:left="821" w:hanging="361"/>
        <w:rPr>
          <w:rFonts w:ascii="Symbol" w:hAnsi="Symbol"/>
          <w:sz w:val="24"/>
        </w:rPr>
      </w:pPr>
      <w:r>
        <w:rPr>
          <w:sz w:val="24"/>
        </w:rPr>
        <w:t>Приобретение</w:t>
      </w:r>
      <w:r>
        <w:rPr>
          <w:spacing w:val="-9"/>
          <w:sz w:val="24"/>
        </w:rPr>
        <w:t xml:space="preserve"> </w:t>
      </w:r>
      <w:r>
        <w:rPr>
          <w:sz w:val="24"/>
        </w:rPr>
        <w:t>опыта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методов биологической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науки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-7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экспериментов;</w:t>
      </w:r>
    </w:p>
    <w:p w:rsidR="002C2CDD" w:rsidRDefault="00256BAD">
      <w:pPr>
        <w:pStyle w:val="a4"/>
        <w:numPr>
          <w:ilvl w:val="0"/>
          <w:numId w:val="3"/>
        </w:numPr>
        <w:tabs>
          <w:tab w:val="left" w:pos="821"/>
          <w:tab w:val="left" w:pos="822"/>
        </w:tabs>
        <w:spacing w:before="42"/>
        <w:ind w:left="821" w:hanging="361"/>
        <w:rPr>
          <w:rFonts w:ascii="Symbol" w:hAnsi="Symbol"/>
          <w:sz w:val="24"/>
        </w:rPr>
      </w:pPr>
      <w:r>
        <w:rPr>
          <w:sz w:val="24"/>
        </w:rPr>
        <w:t>Содействие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оборудованием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лаборатории;</w:t>
      </w:r>
    </w:p>
    <w:p w:rsidR="002C2CDD" w:rsidRDefault="00256BAD">
      <w:pPr>
        <w:pStyle w:val="a4"/>
        <w:numPr>
          <w:ilvl w:val="0"/>
          <w:numId w:val="3"/>
        </w:numPr>
        <w:tabs>
          <w:tab w:val="left" w:pos="821"/>
          <w:tab w:val="left" w:pos="822"/>
        </w:tabs>
        <w:spacing w:before="42"/>
        <w:ind w:left="821" w:hanging="361"/>
        <w:rPr>
          <w:rFonts w:ascii="Symbol" w:hAnsi="Symbol"/>
          <w:sz w:val="24"/>
        </w:rPr>
      </w:pPr>
      <w:r>
        <w:rPr>
          <w:sz w:val="24"/>
        </w:rPr>
        <w:t>Развитие</w:t>
      </w:r>
      <w:r>
        <w:rPr>
          <w:spacing w:val="55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7"/>
          <w:sz w:val="24"/>
        </w:rPr>
        <w:t xml:space="preserve"> </w:t>
      </w:r>
      <w:r>
        <w:rPr>
          <w:sz w:val="24"/>
        </w:rPr>
        <w:t>проектно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>сследовательской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деятельности;</w:t>
      </w:r>
    </w:p>
    <w:p w:rsidR="002C2CDD" w:rsidRDefault="00256BAD">
      <w:pPr>
        <w:pStyle w:val="a4"/>
        <w:numPr>
          <w:ilvl w:val="0"/>
          <w:numId w:val="3"/>
        </w:numPr>
        <w:tabs>
          <w:tab w:val="left" w:pos="821"/>
          <w:tab w:val="left" w:pos="822"/>
        </w:tabs>
        <w:spacing w:before="38"/>
        <w:ind w:left="821" w:hanging="361"/>
        <w:rPr>
          <w:rFonts w:ascii="Symbol" w:hAnsi="Symbol"/>
          <w:sz w:val="24"/>
        </w:rPr>
      </w:pPr>
      <w:r>
        <w:rPr>
          <w:sz w:val="24"/>
        </w:rPr>
        <w:t>Подготовка</w:t>
      </w:r>
      <w:r>
        <w:rPr>
          <w:spacing w:val="-4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олимпиадном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движении;</w:t>
      </w:r>
    </w:p>
    <w:p w:rsidR="002C2CDD" w:rsidRDefault="00256BAD">
      <w:pPr>
        <w:pStyle w:val="a4"/>
        <w:numPr>
          <w:ilvl w:val="0"/>
          <w:numId w:val="3"/>
        </w:numPr>
        <w:tabs>
          <w:tab w:val="left" w:pos="821"/>
          <w:tab w:val="left" w:pos="822"/>
        </w:tabs>
        <w:spacing w:before="42"/>
        <w:ind w:left="821" w:hanging="361"/>
        <w:rPr>
          <w:rFonts w:ascii="Symbol" w:hAnsi="Symbol"/>
          <w:sz w:val="24"/>
        </w:rPr>
      </w:pPr>
      <w:r>
        <w:rPr>
          <w:sz w:val="24"/>
        </w:rPr>
        <w:t>Формирование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</w:t>
      </w:r>
      <w:r>
        <w:rPr>
          <w:spacing w:val="-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грамотности.</w:t>
      </w:r>
    </w:p>
    <w:p w:rsidR="002C2CDD" w:rsidRDefault="00256BAD">
      <w:pPr>
        <w:pStyle w:val="4"/>
        <w:spacing w:before="45"/>
        <w:ind w:left="667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уровню</w:t>
      </w:r>
      <w:r>
        <w:rPr>
          <w:spacing w:val="-6"/>
        </w:rPr>
        <w:t xml:space="preserve"> </w:t>
      </w:r>
      <w:r>
        <w:t>знаний,</w:t>
      </w:r>
      <w:r>
        <w:rPr>
          <w:spacing w:val="-3"/>
        </w:rPr>
        <w:t xml:space="preserve"> </w:t>
      </w:r>
      <w:r>
        <w:t>умений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навыков по</w:t>
      </w:r>
      <w:r>
        <w:rPr>
          <w:spacing w:val="-6"/>
        </w:rPr>
        <w:t xml:space="preserve"> </w:t>
      </w:r>
      <w:r>
        <w:t>окончанию</w:t>
      </w:r>
      <w:r>
        <w:rPr>
          <w:spacing w:val="-6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rPr>
          <w:spacing w:val="-2"/>
        </w:rPr>
        <w:t>программы:</w:t>
      </w:r>
    </w:p>
    <w:p w:rsidR="002C2CDD" w:rsidRDefault="002C2CDD">
      <w:pPr>
        <w:sectPr w:rsidR="002C2CDD">
          <w:pgSz w:w="16840" w:h="11910" w:orient="landscape"/>
          <w:pgMar w:top="1500" w:right="280" w:bottom="280" w:left="360" w:header="720" w:footer="0" w:gutter="0"/>
          <w:cols w:space="720"/>
        </w:sectPr>
      </w:pPr>
    </w:p>
    <w:p w:rsidR="002C2CDD" w:rsidRDefault="00256BAD">
      <w:pPr>
        <w:pStyle w:val="a4"/>
        <w:numPr>
          <w:ilvl w:val="0"/>
          <w:numId w:val="3"/>
        </w:numPr>
        <w:tabs>
          <w:tab w:val="left" w:pos="668"/>
        </w:tabs>
        <w:spacing w:before="9"/>
        <w:ind w:left="667" w:hanging="207"/>
        <w:rPr>
          <w:rFonts w:ascii="Symbol" w:hAnsi="Symbol"/>
          <w:sz w:val="24"/>
        </w:rPr>
      </w:pPr>
      <w:bookmarkStart w:id="5" w:name="Результаты_освоения_курса_внеурочной_дея"/>
      <w:bookmarkStart w:id="6" w:name="Личностные_результаты:"/>
      <w:bookmarkStart w:id="7" w:name="Метапредметные_результаты:"/>
      <w:bookmarkStart w:id="8" w:name="Предметные_результаты:"/>
      <w:bookmarkEnd w:id="5"/>
      <w:bookmarkEnd w:id="6"/>
      <w:bookmarkEnd w:id="7"/>
      <w:bookmarkEnd w:id="8"/>
      <w:r>
        <w:rPr>
          <w:sz w:val="24"/>
        </w:rPr>
        <w:lastRenderedPageBreak/>
        <w:t>иметь</w:t>
      </w:r>
      <w:r>
        <w:rPr>
          <w:spacing w:val="-8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исследовании, проекте, сборе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5"/>
          <w:sz w:val="24"/>
        </w:rPr>
        <w:t xml:space="preserve"> </w:t>
      </w:r>
      <w:r>
        <w:rPr>
          <w:sz w:val="24"/>
        </w:rPr>
        <w:t>составлении</w:t>
      </w:r>
      <w:r>
        <w:rPr>
          <w:spacing w:val="-6"/>
          <w:sz w:val="24"/>
        </w:rPr>
        <w:t xml:space="preserve"> </w:t>
      </w:r>
      <w:r>
        <w:rPr>
          <w:sz w:val="24"/>
        </w:rPr>
        <w:t>доклада,</w:t>
      </w:r>
      <w:r>
        <w:rPr>
          <w:spacing w:val="-1"/>
          <w:sz w:val="24"/>
        </w:rPr>
        <w:t xml:space="preserve"> </w:t>
      </w:r>
      <w:r>
        <w:rPr>
          <w:sz w:val="24"/>
        </w:rPr>
        <w:t>публичном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выступлении;</w:t>
      </w:r>
    </w:p>
    <w:p w:rsidR="002C2CDD" w:rsidRDefault="00256BAD">
      <w:pPr>
        <w:pStyle w:val="a4"/>
        <w:numPr>
          <w:ilvl w:val="0"/>
          <w:numId w:val="3"/>
        </w:numPr>
        <w:tabs>
          <w:tab w:val="left" w:pos="668"/>
        </w:tabs>
        <w:spacing w:before="37"/>
        <w:ind w:left="667" w:hanging="207"/>
        <w:rPr>
          <w:rFonts w:ascii="Symbol" w:hAnsi="Symbol"/>
          <w:sz w:val="24"/>
        </w:rPr>
      </w:pPr>
      <w:r>
        <w:rPr>
          <w:sz w:val="24"/>
        </w:rPr>
        <w:t>знать,</w:t>
      </w:r>
      <w:r>
        <w:rPr>
          <w:spacing w:val="-6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выбрать</w:t>
      </w:r>
      <w:r>
        <w:rPr>
          <w:spacing w:val="-6"/>
          <w:sz w:val="24"/>
        </w:rPr>
        <w:t xml:space="preserve"> </w:t>
      </w:r>
      <w:r>
        <w:rPr>
          <w:sz w:val="24"/>
        </w:rPr>
        <w:t>тему</w:t>
      </w:r>
      <w:r>
        <w:rPr>
          <w:spacing w:val="-17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2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исследования;</w:t>
      </w:r>
    </w:p>
    <w:p w:rsidR="002C2CDD" w:rsidRDefault="00256BAD">
      <w:pPr>
        <w:pStyle w:val="a4"/>
        <w:numPr>
          <w:ilvl w:val="0"/>
          <w:numId w:val="3"/>
        </w:numPr>
        <w:tabs>
          <w:tab w:val="left" w:pos="668"/>
        </w:tabs>
        <w:spacing w:before="42"/>
        <w:ind w:left="667" w:hanging="207"/>
        <w:rPr>
          <w:rFonts w:ascii="Symbol" w:hAnsi="Symbol"/>
          <w:sz w:val="24"/>
        </w:rPr>
      </w:pPr>
      <w:r>
        <w:rPr>
          <w:sz w:val="24"/>
        </w:rPr>
        <w:t>уметь</w:t>
      </w:r>
      <w:r>
        <w:rPr>
          <w:spacing w:val="13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14"/>
          <w:sz w:val="24"/>
        </w:rPr>
        <w:t xml:space="preserve"> </w:t>
      </w:r>
      <w:r>
        <w:rPr>
          <w:sz w:val="24"/>
        </w:rPr>
        <w:t>проблему,</w:t>
      </w:r>
      <w:r>
        <w:rPr>
          <w:spacing w:val="21"/>
          <w:sz w:val="24"/>
        </w:rPr>
        <w:t xml:space="preserve"> </w:t>
      </w:r>
      <w:r>
        <w:rPr>
          <w:sz w:val="24"/>
        </w:rPr>
        <w:t>выдвигать</w:t>
      </w:r>
      <w:r>
        <w:rPr>
          <w:spacing w:val="11"/>
          <w:sz w:val="24"/>
        </w:rPr>
        <w:t xml:space="preserve"> </w:t>
      </w:r>
      <w:r>
        <w:rPr>
          <w:sz w:val="24"/>
        </w:rPr>
        <w:t>гипотезы,</w:t>
      </w:r>
      <w:r>
        <w:rPr>
          <w:spacing w:val="15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5"/>
          <w:sz w:val="24"/>
        </w:rPr>
        <w:t xml:space="preserve"> </w:t>
      </w:r>
      <w:r>
        <w:rPr>
          <w:sz w:val="24"/>
        </w:rPr>
        <w:t>ход</w:t>
      </w:r>
      <w:r>
        <w:rPr>
          <w:spacing w:val="11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1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10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9"/>
          <w:sz w:val="24"/>
        </w:rPr>
        <w:t xml:space="preserve"> </w:t>
      </w:r>
      <w:r>
        <w:rPr>
          <w:sz w:val="24"/>
        </w:rPr>
        <w:t>понятиям,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работать с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текстом,</w:t>
      </w:r>
      <w:r>
        <w:rPr>
          <w:spacing w:val="2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выводы;</w:t>
      </w:r>
    </w:p>
    <w:p w:rsidR="002C2CDD" w:rsidRDefault="00256BAD">
      <w:pPr>
        <w:pStyle w:val="a4"/>
        <w:numPr>
          <w:ilvl w:val="0"/>
          <w:numId w:val="3"/>
        </w:numPr>
        <w:tabs>
          <w:tab w:val="left" w:pos="668"/>
        </w:tabs>
        <w:spacing w:before="42"/>
        <w:ind w:left="667" w:hanging="207"/>
        <w:rPr>
          <w:rFonts w:ascii="Symbol" w:hAnsi="Symbol"/>
          <w:sz w:val="24"/>
        </w:rPr>
      </w:pPr>
      <w:r>
        <w:rPr>
          <w:sz w:val="24"/>
        </w:rPr>
        <w:t>уметь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группе,</w:t>
      </w:r>
      <w:r>
        <w:rPr>
          <w:spacing w:val="1"/>
          <w:sz w:val="24"/>
        </w:rPr>
        <w:t xml:space="preserve"> </w:t>
      </w:r>
      <w:r>
        <w:rPr>
          <w:sz w:val="24"/>
        </w:rPr>
        <w:t>прислушиваться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мнению</w:t>
      </w:r>
      <w:r>
        <w:rPr>
          <w:spacing w:val="-7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10"/>
          <w:sz w:val="24"/>
        </w:rPr>
        <w:t xml:space="preserve"> </w:t>
      </w:r>
      <w:r>
        <w:rPr>
          <w:sz w:val="24"/>
        </w:rPr>
        <w:t>группы,</w:t>
      </w:r>
      <w:r>
        <w:rPr>
          <w:spacing w:val="-3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-7"/>
          <w:sz w:val="24"/>
        </w:rPr>
        <w:t xml:space="preserve"> </w:t>
      </w:r>
      <w:r>
        <w:rPr>
          <w:sz w:val="24"/>
        </w:rPr>
        <w:t>точку</w:t>
      </w:r>
      <w:r>
        <w:rPr>
          <w:spacing w:val="-16"/>
          <w:sz w:val="24"/>
        </w:rPr>
        <w:t xml:space="preserve"> </w:t>
      </w:r>
      <w:r>
        <w:rPr>
          <w:spacing w:val="-2"/>
          <w:sz w:val="24"/>
        </w:rPr>
        <w:t>зрения;</w:t>
      </w:r>
    </w:p>
    <w:p w:rsidR="002C2CDD" w:rsidRDefault="00256BAD">
      <w:pPr>
        <w:pStyle w:val="a4"/>
        <w:numPr>
          <w:ilvl w:val="0"/>
          <w:numId w:val="3"/>
        </w:numPr>
        <w:tabs>
          <w:tab w:val="left" w:pos="668"/>
        </w:tabs>
        <w:spacing w:before="42"/>
        <w:ind w:left="667" w:hanging="207"/>
        <w:rPr>
          <w:rFonts w:ascii="Symbol" w:hAnsi="Symbol"/>
          <w:sz w:val="24"/>
        </w:rPr>
      </w:pPr>
      <w:r>
        <w:rPr>
          <w:sz w:val="24"/>
        </w:rPr>
        <w:t>владеть</w:t>
      </w:r>
      <w:r>
        <w:rPr>
          <w:spacing w:val="-9"/>
          <w:sz w:val="24"/>
        </w:rPr>
        <w:t xml:space="preserve"> </w:t>
      </w:r>
      <w:r>
        <w:rPr>
          <w:sz w:val="24"/>
        </w:rPr>
        <w:t>планированием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постановкой</w:t>
      </w:r>
      <w:r>
        <w:rPr>
          <w:spacing w:val="-6"/>
          <w:sz w:val="24"/>
        </w:rPr>
        <w:t xml:space="preserve"> </w:t>
      </w:r>
      <w:r>
        <w:rPr>
          <w:sz w:val="24"/>
        </w:rPr>
        <w:t>биологического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эксперимента.</w:t>
      </w:r>
    </w:p>
    <w:p w:rsidR="002C2CDD" w:rsidRDefault="00256BAD">
      <w:pPr>
        <w:pStyle w:val="4"/>
        <w:spacing w:before="45"/>
        <w:ind w:left="821"/>
      </w:pPr>
      <w:r>
        <w:t>Результаты</w:t>
      </w:r>
      <w:r>
        <w:rPr>
          <w:spacing w:val="-1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 xml:space="preserve">внеурочной </w:t>
      </w:r>
      <w:r>
        <w:rPr>
          <w:spacing w:val="-2"/>
        </w:rPr>
        <w:t>деятельности:</w:t>
      </w:r>
    </w:p>
    <w:p w:rsidR="002C2CDD" w:rsidRDefault="00256BAD">
      <w:pPr>
        <w:pStyle w:val="5"/>
      </w:pPr>
      <w:r>
        <w:t>Личностные</w:t>
      </w:r>
      <w:r>
        <w:rPr>
          <w:spacing w:val="-6"/>
        </w:rPr>
        <w:t xml:space="preserve"> </w:t>
      </w:r>
      <w:r>
        <w:rPr>
          <w:spacing w:val="-2"/>
        </w:rPr>
        <w:t>результаты:</w:t>
      </w:r>
    </w:p>
    <w:p w:rsidR="002C2CDD" w:rsidRDefault="00256BAD">
      <w:pPr>
        <w:pStyle w:val="a4"/>
        <w:numPr>
          <w:ilvl w:val="0"/>
          <w:numId w:val="3"/>
        </w:numPr>
        <w:tabs>
          <w:tab w:val="left" w:pos="1277"/>
          <w:tab w:val="left" w:pos="1278"/>
        </w:tabs>
        <w:spacing w:before="36"/>
        <w:ind w:left="1277" w:hanging="750"/>
        <w:rPr>
          <w:rFonts w:ascii="Symbol" w:hAnsi="Symbol"/>
          <w:sz w:val="20"/>
        </w:rPr>
      </w:pPr>
      <w:r>
        <w:rPr>
          <w:sz w:val="24"/>
        </w:rPr>
        <w:t>знания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9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живой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природе;</w:t>
      </w:r>
    </w:p>
    <w:p w:rsidR="002C2CDD" w:rsidRDefault="00256BAD">
      <w:pPr>
        <w:pStyle w:val="a4"/>
        <w:numPr>
          <w:ilvl w:val="0"/>
          <w:numId w:val="3"/>
        </w:numPr>
        <w:tabs>
          <w:tab w:val="left" w:pos="1277"/>
          <w:tab w:val="left" w:pos="1278"/>
        </w:tabs>
        <w:spacing w:before="41"/>
        <w:ind w:left="1277" w:hanging="750"/>
        <w:rPr>
          <w:rFonts w:ascii="Symbol" w:hAnsi="Symbol"/>
          <w:sz w:val="20"/>
        </w:rPr>
      </w:pPr>
      <w:r>
        <w:rPr>
          <w:sz w:val="24"/>
        </w:rPr>
        <w:t>развитие</w:t>
      </w:r>
      <w:r>
        <w:rPr>
          <w:spacing w:val="-13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10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живой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природы;</w:t>
      </w:r>
    </w:p>
    <w:p w:rsidR="002C2CDD" w:rsidRDefault="00256BAD">
      <w:pPr>
        <w:pStyle w:val="a4"/>
        <w:numPr>
          <w:ilvl w:val="0"/>
          <w:numId w:val="3"/>
        </w:numPr>
        <w:tabs>
          <w:tab w:val="left" w:pos="1277"/>
          <w:tab w:val="left" w:pos="1278"/>
        </w:tabs>
        <w:spacing w:before="46"/>
        <w:ind w:left="1277" w:hanging="750"/>
        <w:rPr>
          <w:rFonts w:ascii="Symbol" w:hAnsi="Symbol"/>
          <w:sz w:val="20"/>
        </w:rPr>
      </w:pP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3"/>
          <w:sz w:val="24"/>
        </w:rPr>
        <w:t xml:space="preserve"> </w:t>
      </w:r>
      <w:r>
        <w:rPr>
          <w:sz w:val="24"/>
        </w:rPr>
        <w:t>(доказывать,</w:t>
      </w:r>
      <w:r>
        <w:rPr>
          <w:spacing w:val="4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2"/>
          <w:sz w:val="24"/>
        </w:rPr>
        <w:t xml:space="preserve"> </w:t>
      </w:r>
      <w:r>
        <w:rPr>
          <w:sz w:val="24"/>
        </w:rPr>
        <w:t>рассуждения,</w:t>
      </w:r>
      <w:r>
        <w:rPr>
          <w:spacing w:val="2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4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-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выводыи</w:t>
      </w:r>
      <w:proofErr w:type="spellEnd"/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другое);</w:t>
      </w:r>
    </w:p>
    <w:p w:rsidR="002C2CDD" w:rsidRDefault="00256BAD">
      <w:pPr>
        <w:pStyle w:val="a4"/>
        <w:numPr>
          <w:ilvl w:val="0"/>
          <w:numId w:val="3"/>
        </w:numPr>
        <w:tabs>
          <w:tab w:val="left" w:pos="1277"/>
          <w:tab w:val="left" w:pos="1278"/>
        </w:tabs>
        <w:spacing w:before="41"/>
        <w:ind w:left="1277" w:hanging="750"/>
        <w:rPr>
          <w:rFonts w:ascii="Symbol" w:hAnsi="Symbol"/>
          <w:sz w:val="20"/>
        </w:rPr>
      </w:pPr>
      <w:r>
        <w:rPr>
          <w:sz w:val="24"/>
        </w:rPr>
        <w:t>эстетического</w:t>
      </w:r>
      <w:r>
        <w:rPr>
          <w:spacing w:val="-9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живым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объектам.</w:t>
      </w:r>
    </w:p>
    <w:p w:rsidR="002C2CDD" w:rsidRDefault="00256BAD">
      <w:pPr>
        <w:pStyle w:val="5"/>
      </w:pPr>
      <w:r>
        <w:t>Метапредметные</w:t>
      </w:r>
      <w:r>
        <w:rPr>
          <w:spacing w:val="-3"/>
        </w:rPr>
        <w:t xml:space="preserve"> </w:t>
      </w:r>
      <w:r>
        <w:rPr>
          <w:spacing w:val="-2"/>
        </w:rPr>
        <w:t>результаты:</w:t>
      </w:r>
    </w:p>
    <w:p w:rsidR="002C2CDD" w:rsidRDefault="00256BAD">
      <w:pPr>
        <w:pStyle w:val="a4"/>
        <w:numPr>
          <w:ilvl w:val="0"/>
          <w:numId w:val="3"/>
        </w:numPr>
        <w:tabs>
          <w:tab w:val="left" w:pos="951"/>
        </w:tabs>
        <w:spacing w:before="36" w:line="276" w:lineRule="auto"/>
        <w:ind w:right="316" w:firstLine="427"/>
        <w:jc w:val="both"/>
        <w:rPr>
          <w:rFonts w:ascii="Symbol" w:hAnsi="Symbol"/>
          <w:sz w:val="20"/>
        </w:rPr>
      </w:pPr>
      <w:proofErr w:type="gramStart"/>
      <w:r>
        <w:rPr>
          <w:sz w:val="24"/>
        </w:rPr>
        <w:t>овладение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составляющими</w:t>
      </w:r>
      <w:r>
        <w:rPr>
          <w:spacing w:val="-9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7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проблему,</w:t>
      </w:r>
      <w:r>
        <w:rPr>
          <w:spacing w:val="-3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9"/>
          <w:sz w:val="24"/>
        </w:rPr>
        <w:t xml:space="preserve"> </w:t>
      </w:r>
      <w:r>
        <w:rPr>
          <w:sz w:val="24"/>
        </w:rPr>
        <w:t>выдвигать</w:t>
      </w:r>
      <w:r>
        <w:rPr>
          <w:spacing w:val="-10"/>
          <w:sz w:val="24"/>
        </w:rPr>
        <w:t xml:space="preserve"> </w:t>
      </w:r>
      <w:r>
        <w:rPr>
          <w:sz w:val="24"/>
        </w:rPr>
        <w:t>гипотезы,</w:t>
      </w:r>
      <w:r>
        <w:rPr>
          <w:spacing w:val="-5"/>
          <w:sz w:val="24"/>
        </w:rPr>
        <w:t xml:space="preserve"> </w:t>
      </w:r>
      <w:r>
        <w:rPr>
          <w:sz w:val="24"/>
        </w:rPr>
        <w:t>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  <w:proofErr w:type="gramEnd"/>
    </w:p>
    <w:p w:rsidR="002C2CDD" w:rsidRDefault="00256BAD">
      <w:pPr>
        <w:pStyle w:val="a4"/>
        <w:numPr>
          <w:ilvl w:val="0"/>
          <w:numId w:val="3"/>
        </w:numPr>
        <w:tabs>
          <w:tab w:val="left" w:pos="951"/>
        </w:tabs>
        <w:spacing w:line="276" w:lineRule="auto"/>
        <w:ind w:right="315" w:firstLine="427"/>
        <w:jc w:val="both"/>
        <w:rPr>
          <w:rFonts w:ascii="Symbol" w:hAnsi="Symbol"/>
          <w:sz w:val="20"/>
        </w:rPr>
      </w:pPr>
      <w:r>
        <w:rPr>
          <w:sz w:val="24"/>
        </w:rPr>
        <w:t>умение работать с разными источниками биологической информации, анализировать</w:t>
      </w:r>
      <w:r>
        <w:rPr>
          <w:sz w:val="24"/>
        </w:rPr>
        <w:t xml:space="preserve"> и оценивать информацию, преобразовывать информацию из одной формы в другую;</w:t>
      </w:r>
    </w:p>
    <w:p w:rsidR="002C2CDD" w:rsidRDefault="00256BAD">
      <w:pPr>
        <w:pStyle w:val="a4"/>
        <w:numPr>
          <w:ilvl w:val="0"/>
          <w:numId w:val="3"/>
        </w:numPr>
        <w:tabs>
          <w:tab w:val="left" w:pos="951"/>
        </w:tabs>
        <w:spacing w:line="280" w:lineRule="auto"/>
        <w:ind w:right="316" w:firstLine="427"/>
        <w:jc w:val="both"/>
        <w:rPr>
          <w:rFonts w:ascii="Symbol" w:hAnsi="Symbol"/>
          <w:sz w:val="20"/>
        </w:rPr>
      </w:pPr>
      <w:r>
        <w:rPr>
          <w:sz w:val="24"/>
        </w:rPr>
        <w:t>умение адекватно использовать речевые средства для дискуссии и аргументации своей позиции,</w:t>
      </w:r>
      <w:r>
        <w:rPr>
          <w:spacing w:val="40"/>
          <w:sz w:val="24"/>
        </w:rPr>
        <w:t xml:space="preserve"> </w:t>
      </w:r>
      <w:r>
        <w:rPr>
          <w:sz w:val="24"/>
        </w:rPr>
        <w:t>сравнивать разные точки зрения, аргументировать свою точку зрения, отстаивать свою позиц</w:t>
      </w:r>
      <w:r>
        <w:rPr>
          <w:sz w:val="24"/>
        </w:rPr>
        <w:t>ию.</w:t>
      </w:r>
    </w:p>
    <w:p w:rsidR="002C2CDD" w:rsidRDefault="00256BAD">
      <w:pPr>
        <w:pStyle w:val="5"/>
        <w:spacing w:before="0" w:line="274" w:lineRule="exact"/>
        <w:jc w:val="both"/>
      </w:pPr>
      <w:r>
        <w:t xml:space="preserve">Предметные </w:t>
      </w:r>
      <w:r>
        <w:rPr>
          <w:spacing w:val="-2"/>
        </w:rPr>
        <w:t>результаты:</w:t>
      </w:r>
    </w:p>
    <w:p w:rsidR="002C2CDD" w:rsidRDefault="00256BAD">
      <w:pPr>
        <w:pStyle w:val="a4"/>
        <w:numPr>
          <w:ilvl w:val="0"/>
          <w:numId w:val="3"/>
        </w:numPr>
        <w:tabs>
          <w:tab w:val="left" w:pos="821"/>
          <w:tab w:val="left" w:pos="822"/>
        </w:tabs>
        <w:spacing w:before="35"/>
        <w:ind w:left="821" w:hanging="361"/>
        <w:rPr>
          <w:rFonts w:ascii="Symbol" w:hAnsi="Symbol"/>
          <w:sz w:val="24"/>
        </w:rPr>
      </w:pPr>
      <w:r>
        <w:rPr>
          <w:sz w:val="24"/>
        </w:rPr>
        <w:t>выделение</w:t>
      </w:r>
      <w:r>
        <w:rPr>
          <w:spacing w:val="-9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-9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-4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9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64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процессов;</w:t>
      </w:r>
    </w:p>
    <w:p w:rsidR="002C2CDD" w:rsidRDefault="00256BAD">
      <w:pPr>
        <w:pStyle w:val="a4"/>
        <w:numPr>
          <w:ilvl w:val="0"/>
          <w:numId w:val="3"/>
        </w:numPr>
        <w:tabs>
          <w:tab w:val="left" w:pos="821"/>
          <w:tab w:val="left" w:pos="822"/>
        </w:tabs>
        <w:spacing w:before="37"/>
        <w:ind w:left="821" w:hanging="361"/>
        <w:rPr>
          <w:rFonts w:ascii="Symbol" w:hAnsi="Symbol"/>
          <w:sz w:val="24"/>
        </w:rPr>
      </w:pPr>
      <w:r>
        <w:rPr>
          <w:sz w:val="24"/>
        </w:rPr>
        <w:t>классификация</w:t>
      </w:r>
      <w:r>
        <w:rPr>
          <w:spacing w:val="46"/>
          <w:sz w:val="24"/>
        </w:rPr>
        <w:t xml:space="preserve"> </w:t>
      </w:r>
      <w:r>
        <w:rPr>
          <w:sz w:val="24"/>
        </w:rPr>
        <w:t>—</w:t>
      </w:r>
      <w:r>
        <w:rPr>
          <w:spacing w:val="4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42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44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38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44"/>
          <w:sz w:val="24"/>
        </w:rPr>
        <w:t xml:space="preserve"> </w:t>
      </w:r>
      <w:r>
        <w:rPr>
          <w:sz w:val="24"/>
        </w:rPr>
        <w:t>к</w:t>
      </w:r>
      <w:r>
        <w:rPr>
          <w:spacing w:val="35"/>
          <w:sz w:val="24"/>
        </w:rPr>
        <w:t xml:space="preserve"> </w:t>
      </w:r>
      <w:r>
        <w:rPr>
          <w:sz w:val="24"/>
        </w:rPr>
        <w:t>определенной</w:t>
      </w:r>
      <w:r>
        <w:rPr>
          <w:spacing w:val="43"/>
          <w:sz w:val="24"/>
        </w:rPr>
        <w:t xml:space="preserve"> </w:t>
      </w:r>
      <w:r>
        <w:rPr>
          <w:sz w:val="24"/>
        </w:rPr>
        <w:t>систематической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группе;</w:t>
      </w:r>
    </w:p>
    <w:p w:rsidR="002C2CDD" w:rsidRDefault="00256BAD">
      <w:pPr>
        <w:pStyle w:val="a4"/>
        <w:numPr>
          <w:ilvl w:val="0"/>
          <w:numId w:val="3"/>
        </w:numPr>
        <w:tabs>
          <w:tab w:val="left" w:pos="821"/>
          <w:tab w:val="left" w:pos="822"/>
        </w:tabs>
        <w:spacing w:before="42"/>
        <w:ind w:left="821" w:hanging="361"/>
        <w:rPr>
          <w:rFonts w:ascii="Symbol" w:hAnsi="Symbol"/>
          <w:sz w:val="24"/>
        </w:rPr>
      </w:pPr>
      <w:r>
        <w:rPr>
          <w:sz w:val="24"/>
        </w:rPr>
        <w:t>объяснение</w:t>
      </w:r>
      <w:r>
        <w:rPr>
          <w:spacing w:val="-13"/>
          <w:sz w:val="24"/>
        </w:rPr>
        <w:t xml:space="preserve"> </w:t>
      </w:r>
      <w:r>
        <w:rPr>
          <w:sz w:val="24"/>
        </w:rPr>
        <w:t>роли</w:t>
      </w:r>
      <w:r>
        <w:rPr>
          <w:spacing w:val="-5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людей;</w:t>
      </w:r>
    </w:p>
    <w:p w:rsidR="002C2CDD" w:rsidRDefault="00256BAD">
      <w:pPr>
        <w:pStyle w:val="a4"/>
        <w:numPr>
          <w:ilvl w:val="0"/>
          <w:numId w:val="3"/>
        </w:numPr>
        <w:tabs>
          <w:tab w:val="left" w:pos="821"/>
          <w:tab w:val="left" w:pos="822"/>
        </w:tabs>
        <w:spacing w:before="43"/>
        <w:ind w:left="821" w:hanging="361"/>
        <w:rPr>
          <w:rFonts w:ascii="Symbol" w:hAnsi="Symbol"/>
          <w:sz w:val="24"/>
        </w:rPr>
      </w:pPr>
      <w:r>
        <w:rPr>
          <w:sz w:val="24"/>
        </w:rPr>
        <w:t>сравнение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9"/>
          <w:sz w:val="24"/>
        </w:rPr>
        <w:t xml:space="preserve"> </w:t>
      </w:r>
      <w:r>
        <w:rPr>
          <w:sz w:val="24"/>
        </w:rPr>
        <w:t>объектов и</w:t>
      </w:r>
      <w:r>
        <w:rPr>
          <w:spacing w:val="-9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2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5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умозаключения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сравнения;</w:t>
      </w:r>
    </w:p>
    <w:p w:rsidR="002C2CDD" w:rsidRDefault="00256BAD">
      <w:pPr>
        <w:pStyle w:val="a4"/>
        <w:numPr>
          <w:ilvl w:val="0"/>
          <w:numId w:val="3"/>
        </w:numPr>
        <w:tabs>
          <w:tab w:val="left" w:pos="821"/>
          <w:tab w:val="left" w:pos="822"/>
        </w:tabs>
        <w:spacing w:before="42"/>
        <w:ind w:left="821" w:hanging="361"/>
        <w:rPr>
          <w:rFonts w:ascii="Symbol" w:hAnsi="Symbol"/>
          <w:sz w:val="24"/>
        </w:rPr>
      </w:pPr>
      <w:r>
        <w:rPr>
          <w:sz w:val="24"/>
        </w:rPr>
        <w:t>умение</w:t>
      </w:r>
      <w:r>
        <w:rPr>
          <w:spacing w:val="-14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определителями,</w:t>
      </w:r>
      <w:r>
        <w:rPr>
          <w:spacing w:val="2"/>
          <w:sz w:val="24"/>
        </w:rPr>
        <w:t xml:space="preserve"> </w:t>
      </w:r>
      <w:r>
        <w:rPr>
          <w:sz w:val="24"/>
        </w:rPr>
        <w:t>лабораторным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оборудованием;</w:t>
      </w:r>
    </w:p>
    <w:p w:rsidR="002C2CDD" w:rsidRDefault="00256BAD">
      <w:pPr>
        <w:pStyle w:val="a4"/>
        <w:numPr>
          <w:ilvl w:val="0"/>
          <w:numId w:val="3"/>
        </w:numPr>
        <w:tabs>
          <w:tab w:val="left" w:pos="821"/>
          <w:tab w:val="left" w:pos="822"/>
          <w:tab w:val="left" w:pos="3274"/>
          <w:tab w:val="left" w:pos="5877"/>
          <w:tab w:val="left" w:pos="7322"/>
          <w:tab w:val="left" w:pos="7663"/>
          <w:tab w:val="left" w:pos="8819"/>
          <w:tab w:val="left" w:pos="10558"/>
          <w:tab w:val="left" w:pos="11700"/>
        </w:tabs>
        <w:spacing w:before="37" w:line="273" w:lineRule="auto"/>
        <w:ind w:right="172" w:firstLine="360"/>
        <w:rPr>
          <w:rFonts w:ascii="Symbol" w:hAnsi="Symbol"/>
          <w:sz w:val="24"/>
        </w:rPr>
      </w:pPr>
      <w:r>
        <w:rPr>
          <w:sz w:val="24"/>
        </w:rPr>
        <w:t>овладение</w:t>
      </w:r>
      <w:r>
        <w:rPr>
          <w:spacing w:val="80"/>
          <w:sz w:val="24"/>
        </w:rPr>
        <w:t xml:space="preserve"> </w:t>
      </w:r>
      <w:r>
        <w:rPr>
          <w:sz w:val="24"/>
        </w:rPr>
        <w:t>методами</w:t>
      </w:r>
      <w:r>
        <w:rPr>
          <w:sz w:val="24"/>
        </w:rPr>
        <w:tab/>
        <w:t>биологической</w:t>
      </w:r>
      <w:r>
        <w:rPr>
          <w:spacing w:val="80"/>
          <w:sz w:val="24"/>
        </w:rPr>
        <w:t xml:space="preserve"> </w:t>
      </w:r>
      <w:r>
        <w:rPr>
          <w:sz w:val="24"/>
        </w:rPr>
        <w:t>науки:</w:t>
      </w:r>
      <w:r>
        <w:rPr>
          <w:sz w:val="24"/>
        </w:rPr>
        <w:tab/>
      </w:r>
      <w:r>
        <w:rPr>
          <w:spacing w:val="-2"/>
          <w:sz w:val="24"/>
        </w:rPr>
        <w:t>наблюдение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>описание</w:t>
      </w:r>
      <w:r>
        <w:rPr>
          <w:sz w:val="24"/>
        </w:rPr>
        <w:tab/>
      </w:r>
      <w:r>
        <w:rPr>
          <w:spacing w:val="-2"/>
          <w:sz w:val="24"/>
        </w:rPr>
        <w:t>биологических</w:t>
      </w:r>
      <w:r>
        <w:rPr>
          <w:sz w:val="24"/>
        </w:rPr>
        <w:tab/>
      </w:r>
      <w:r>
        <w:rPr>
          <w:spacing w:val="-2"/>
          <w:sz w:val="24"/>
        </w:rPr>
        <w:t>объекто</w:t>
      </w:r>
      <w:r>
        <w:rPr>
          <w:spacing w:val="-2"/>
          <w:sz w:val="24"/>
        </w:rPr>
        <w:t>в</w:t>
      </w:r>
      <w:r>
        <w:rPr>
          <w:sz w:val="24"/>
        </w:rPr>
        <w:tab/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процессов;</w:t>
      </w:r>
      <w:r>
        <w:rPr>
          <w:spacing w:val="-15"/>
          <w:sz w:val="24"/>
        </w:rPr>
        <w:t xml:space="preserve"> </w:t>
      </w:r>
      <w:r>
        <w:rPr>
          <w:sz w:val="24"/>
        </w:rPr>
        <w:t>постановка</w:t>
      </w:r>
      <w:r>
        <w:rPr>
          <w:spacing w:val="40"/>
          <w:sz w:val="24"/>
        </w:rPr>
        <w:t xml:space="preserve"> </w:t>
      </w:r>
      <w:r>
        <w:rPr>
          <w:sz w:val="24"/>
        </w:rPr>
        <w:t>биологических экспериментов и объяснение их результатов;</w:t>
      </w:r>
    </w:p>
    <w:p w:rsidR="002C2CDD" w:rsidRDefault="00256BAD">
      <w:pPr>
        <w:pStyle w:val="a4"/>
        <w:numPr>
          <w:ilvl w:val="0"/>
          <w:numId w:val="3"/>
        </w:numPr>
        <w:tabs>
          <w:tab w:val="left" w:pos="811"/>
          <w:tab w:val="left" w:pos="812"/>
        </w:tabs>
        <w:spacing w:before="3"/>
        <w:ind w:left="811" w:hanging="351"/>
        <w:rPr>
          <w:rFonts w:ascii="Symbol" w:hAnsi="Symbol"/>
          <w:sz w:val="24"/>
        </w:rPr>
      </w:pPr>
      <w:r>
        <w:rPr>
          <w:sz w:val="24"/>
        </w:rPr>
        <w:t>знание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8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природе;</w:t>
      </w:r>
    </w:p>
    <w:p w:rsidR="002C2CDD" w:rsidRDefault="00256BAD">
      <w:pPr>
        <w:pStyle w:val="a4"/>
        <w:numPr>
          <w:ilvl w:val="0"/>
          <w:numId w:val="3"/>
        </w:numPr>
        <w:tabs>
          <w:tab w:val="left" w:pos="811"/>
          <w:tab w:val="left" w:pos="812"/>
        </w:tabs>
        <w:spacing w:before="42"/>
        <w:ind w:left="811" w:hanging="351"/>
        <w:rPr>
          <w:rFonts w:ascii="Symbol" w:hAnsi="Symbol"/>
          <w:sz w:val="24"/>
        </w:rPr>
      </w:pPr>
      <w:r>
        <w:rPr>
          <w:sz w:val="24"/>
        </w:rPr>
        <w:t>анализ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природе;</w:t>
      </w:r>
    </w:p>
    <w:p w:rsidR="002C2CDD" w:rsidRDefault="002C2CDD">
      <w:pPr>
        <w:rPr>
          <w:rFonts w:ascii="Symbol" w:hAnsi="Symbol"/>
          <w:sz w:val="24"/>
        </w:rPr>
        <w:sectPr w:rsidR="002C2CDD">
          <w:pgSz w:w="16840" w:h="11910" w:orient="landscape"/>
          <w:pgMar w:top="1500" w:right="280" w:bottom="280" w:left="360" w:header="720" w:footer="0" w:gutter="0"/>
          <w:cols w:space="720"/>
        </w:sectPr>
      </w:pPr>
    </w:p>
    <w:p w:rsidR="002C2CDD" w:rsidRDefault="00256BAD">
      <w:pPr>
        <w:pStyle w:val="a4"/>
        <w:numPr>
          <w:ilvl w:val="0"/>
          <w:numId w:val="3"/>
        </w:numPr>
        <w:tabs>
          <w:tab w:val="left" w:pos="811"/>
          <w:tab w:val="left" w:pos="812"/>
        </w:tabs>
        <w:spacing w:before="9"/>
        <w:ind w:left="811" w:hanging="351"/>
        <w:rPr>
          <w:rFonts w:ascii="Symbol" w:hAnsi="Symbol"/>
          <w:sz w:val="24"/>
        </w:rPr>
      </w:pPr>
      <w:r>
        <w:rPr>
          <w:sz w:val="24"/>
        </w:rPr>
        <w:lastRenderedPageBreak/>
        <w:t>знание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кабинете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биологии;</w:t>
      </w:r>
    </w:p>
    <w:p w:rsidR="002C2CDD" w:rsidRDefault="00256BAD">
      <w:pPr>
        <w:pStyle w:val="a4"/>
        <w:numPr>
          <w:ilvl w:val="0"/>
          <w:numId w:val="3"/>
        </w:numPr>
        <w:tabs>
          <w:tab w:val="left" w:pos="811"/>
          <w:tab w:val="left" w:pos="812"/>
        </w:tabs>
        <w:spacing w:before="37"/>
        <w:ind w:left="811" w:hanging="351"/>
        <w:rPr>
          <w:rFonts w:ascii="Symbol" w:hAnsi="Symbol"/>
          <w:sz w:val="24"/>
        </w:rPr>
      </w:pPr>
      <w:r>
        <w:rPr>
          <w:sz w:val="24"/>
        </w:rPr>
        <w:t>соблюдение</w:t>
      </w:r>
      <w:r>
        <w:rPr>
          <w:spacing w:val="-9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работы с</w:t>
      </w:r>
      <w:r>
        <w:rPr>
          <w:spacing w:val="-7"/>
          <w:sz w:val="24"/>
        </w:rPr>
        <w:t xml:space="preserve"> </w:t>
      </w:r>
      <w:r>
        <w:rPr>
          <w:sz w:val="24"/>
        </w:rPr>
        <w:t>биологическими</w:t>
      </w:r>
      <w:r>
        <w:rPr>
          <w:spacing w:val="-8"/>
          <w:sz w:val="24"/>
        </w:rPr>
        <w:t xml:space="preserve"> </w:t>
      </w:r>
      <w:r>
        <w:rPr>
          <w:sz w:val="24"/>
        </w:rPr>
        <w:t>приборами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инструментами;</w:t>
      </w:r>
    </w:p>
    <w:p w:rsidR="002C2CDD" w:rsidRDefault="00256BAD">
      <w:pPr>
        <w:pStyle w:val="a4"/>
        <w:numPr>
          <w:ilvl w:val="0"/>
          <w:numId w:val="3"/>
        </w:numPr>
        <w:tabs>
          <w:tab w:val="left" w:pos="811"/>
          <w:tab w:val="left" w:pos="812"/>
        </w:tabs>
        <w:spacing w:before="42"/>
        <w:ind w:left="811" w:hanging="351"/>
        <w:rPr>
          <w:rFonts w:ascii="Symbol" w:hAnsi="Symbol"/>
          <w:sz w:val="24"/>
        </w:rPr>
      </w:pPr>
      <w:r>
        <w:rPr>
          <w:sz w:val="24"/>
        </w:rPr>
        <w:t>овладение</w:t>
      </w:r>
      <w:r>
        <w:rPr>
          <w:spacing w:val="-9"/>
          <w:sz w:val="24"/>
        </w:rPr>
        <w:t xml:space="preserve"> </w:t>
      </w:r>
      <w:r>
        <w:rPr>
          <w:sz w:val="24"/>
        </w:rPr>
        <w:t>умением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эстетической</w:t>
      </w:r>
      <w:r>
        <w:rPr>
          <w:spacing w:val="-8"/>
          <w:sz w:val="24"/>
        </w:rPr>
        <w:t xml:space="preserve"> </w:t>
      </w:r>
      <w:r>
        <w:rPr>
          <w:sz w:val="24"/>
        </w:rPr>
        <w:t>точки</w:t>
      </w:r>
      <w:r>
        <w:rPr>
          <w:spacing w:val="-9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7"/>
          <w:sz w:val="24"/>
        </w:rPr>
        <w:t xml:space="preserve"> </w:t>
      </w:r>
      <w:r>
        <w:rPr>
          <w:sz w:val="24"/>
        </w:rPr>
        <w:t>живой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природы.</w:t>
      </w:r>
    </w:p>
    <w:p w:rsidR="002C2CDD" w:rsidRDefault="002C2CDD">
      <w:pPr>
        <w:pStyle w:val="a3"/>
        <w:spacing w:before="5"/>
        <w:rPr>
          <w:sz w:val="31"/>
        </w:rPr>
      </w:pPr>
    </w:p>
    <w:p w:rsidR="002C2CDD" w:rsidRDefault="00256BAD">
      <w:pPr>
        <w:pStyle w:val="4"/>
        <w:numPr>
          <w:ilvl w:val="1"/>
          <w:numId w:val="4"/>
        </w:numPr>
        <w:tabs>
          <w:tab w:val="left" w:pos="6069"/>
          <w:tab w:val="left" w:pos="6070"/>
        </w:tabs>
        <w:ind w:left="6069" w:hanging="722"/>
        <w:jc w:val="left"/>
      </w:pPr>
      <w:r>
        <w:t>Планируемые</w:t>
      </w:r>
      <w:r>
        <w:rPr>
          <w:spacing w:val="-3"/>
        </w:rPr>
        <w:t xml:space="preserve"> </w:t>
      </w:r>
      <w:r>
        <w:t>воспитательные</w:t>
      </w:r>
      <w:r>
        <w:rPr>
          <w:spacing w:val="-6"/>
        </w:rPr>
        <w:t xml:space="preserve"> </w:t>
      </w:r>
      <w:r>
        <w:rPr>
          <w:spacing w:val="-2"/>
        </w:rPr>
        <w:t>результаты</w:t>
      </w:r>
    </w:p>
    <w:p w:rsidR="002C2CDD" w:rsidRDefault="00256BAD">
      <w:pPr>
        <w:pStyle w:val="a3"/>
        <w:spacing w:before="133" w:line="276" w:lineRule="auto"/>
        <w:ind w:left="100" w:firstLine="710"/>
      </w:pPr>
      <w:r>
        <w:t>Планируемые</w:t>
      </w:r>
      <w:r>
        <w:rPr>
          <w:spacing w:val="31"/>
        </w:rPr>
        <w:t xml:space="preserve"> </w:t>
      </w:r>
      <w:r>
        <w:t>результаты</w:t>
      </w:r>
      <w:r>
        <w:rPr>
          <w:spacing w:val="33"/>
        </w:rPr>
        <w:t xml:space="preserve"> </w:t>
      </w:r>
      <w:r>
        <w:t>воспитания</w:t>
      </w:r>
      <w:r>
        <w:rPr>
          <w:spacing w:val="31"/>
        </w:rPr>
        <w:t xml:space="preserve"> </w:t>
      </w:r>
      <w:r>
        <w:t>нацелены</w:t>
      </w:r>
      <w:r>
        <w:rPr>
          <w:spacing w:val="33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перспективу</w:t>
      </w:r>
      <w:r>
        <w:rPr>
          <w:spacing w:val="23"/>
        </w:rPr>
        <w:t xml:space="preserve"> </w:t>
      </w:r>
      <w:r>
        <w:t>развития</w:t>
      </w:r>
      <w:r>
        <w:rPr>
          <w:spacing w:val="31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становления</w:t>
      </w:r>
      <w:r>
        <w:rPr>
          <w:spacing w:val="31"/>
        </w:rPr>
        <w:t xml:space="preserve"> </w:t>
      </w:r>
      <w:r>
        <w:t>личности</w:t>
      </w:r>
      <w:r>
        <w:rPr>
          <w:spacing w:val="25"/>
        </w:rPr>
        <w:t xml:space="preserve"> </w:t>
      </w:r>
      <w:r>
        <w:t>обучающегося.</w:t>
      </w:r>
      <w:r>
        <w:rPr>
          <w:spacing w:val="30"/>
        </w:rPr>
        <w:t xml:space="preserve"> </w:t>
      </w:r>
      <w:r>
        <w:t>Результаты</w:t>
      </w:r>
      <w:r>
        <w:rPr>
          <w:spacing w:val="40"/>
        </w:rPr>
        <w:t xml:space="preserve"> </w:t>
      </w:r>
      <w:r>
        <w:t>достижения</w:t>
      </w:r>
      <w:r>
        <w:rPr>
          <w:spacing w:val="31"/>
        </w:rPr>
        <w:t xml:space="preserve"> </w:t>
      </w:r>
      <w:r>
        <w:t>цели, решения задач воспитания даны в форме целевых ориентиров.</w:t>
      </w:r>
    </w:p>
    <w:p w:rsidR="002C2CDD" w:rsidRDefault="00256BAD">
      <w:pPr>
        <w:spacing w:before="3" w:line="280" w:lineRule="auto"/>
        <w:ind w:left="5814" w:right="5464" w:hanging="226"/>
        <w:rPr>
          <w:b/>
          <w:sz w:val="24"/>
        </w:rPr>
      </w:pPr>
      <w:r>
        <w:rPr>
          <w:b/>
          <w:sz w:val="24"/>
        </w:rPr>
        <w:t>Целевые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ориентиры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воспитания на уровне основного общего образования</w:t>
      </w:r>
    </w:p>
    <w:tbl>
      <w:tblPr>
        <w:tblStyle w:val="TableNormal"/>
        <w:tblW w:w="0" w:type="auto"/>
        <w:tblInd w:w="8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6"/>
        <w:gridCol w:w="11350"/>
      </w:tblGrid>
      <w:tr w:rsidR="002C2CDD">
        <w:trPr>
          <w:trHeight w:val="412"/>
        </w:trPr>
        <w:tc>
          <w:tcPr>
            <w:tcW w:w="3116" w:type="dxa"/>
          </w:tcPr>
          <w:p w:rsidR="002C2CDD" w:rsidRDefault="00256BAD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Направления</w:t>
            </w:r>
          </w:p>
        </w:tc>
        <w:tc>
          <w:tcPr>
            <w:tcW w:w="11350" w:type="dxa"/>
          </w:tcPr>
          <w:p w:rsidR="002C2CDD" w:rsidRDefault="00256BAD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Характеристики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(показатели)</w:t>
            </w:r>
          </w:p>
        </w:tc>
      </w:tr>
      <w:tr w:rsidR="002C2CDD">
        <w:trPr>
          <w:trHeight w:val="3591"/>
        </w:trPr>
        <w:tc>
          <w:tcPr>
            <w:tcW w:w="3116" w:type="dxa"/>
          </w:tcPr>
          <w:p w:rsidR="002C2CDD" w:rsidRDefault="00256BAD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Гра</w:t>
            </w:r>
            <w:r>
              <w:rPr>
                <w:spacing w:val="-2"/>
                <w:sz w:val="24"/>
              </w:rPr>
              <w:t>жданское</w:t>
            </w:r>
          </w:p>
        </w:tc>
        <w:tc>
          <w:tcPr>
            <w:tcW w:w="11350" w:type="dxa"/>
          </w:tcPr>
          <w:p w:rsidR="002C2CDD" w:rsidRDefault="00256BAD">
            <w:pPr>
              <w:pStyle w:val="TableParagraph"/>
              <w:tabs>
                <w:tab w:val="left" w:pos="1309"/>
                <w:tab w:val="left" w:pos="1664"/>
                <w:tab w:val="left" w:pos="3400"/>
                <w:tab w:val="left" w:pos="4143"/>
                <w:tab w:val="left" w:pos="5607"/>
                <w:tab w:val="left" w:pos="7199"/>
                <w:tab w:val="left" w:pos="8835"/>
                <w:tab w:val="left" w:pos="9175"/>
                <w:tab w:val="left" w:pos="11108"/>
              </w:tabs>
              <w:spacing w:line="242" w:lineRule="auto"/>
              <w:ind w:left="105" w:right="100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Знающий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принимающий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свою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российскую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гражданскую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идентичность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поликультурном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z w:val="24"/>
              </w:rPr>
              <w:t>многоконфессиональном российском обществе, в современном мировом сообществе.</w:t>
            </w:r>
          </w:p>
          <w:p w:rsidR="002C2CDD" w:rsidRDefault="00256BAD">
            <w:pPr>
              <w:pStyle w:val="TableParagraph"/>
              <w:spacing w:line="242" w:lineRule="auto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уважение,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ценностное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государственным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символам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праздникам, традициям народа России.</w:t>
            </w:r>
          </w:p>
          <w:p w:rsidR="002C2CDD" w:rsidRDefault="00256BAD">
            <w:pPr>
              <w:pStyle w:val="TableParagraph"/>
              <w:spacing w:line="242" w:lineRule="auto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Понимающий</w:t>
            </w:r>
            <w:proofErr w:type="gramEnd"/>
            <w:r>
              <w:rPr>
                <w:sz w:val="24"/>
              </w:rPr>
              <w:t xml:space="preserve"> и принимающий свою сопричастность прошлому, настоящему и будущему народам России, тысячелетней истории российской государственности.</w:t>
            </w:r>
          </w:p>
          <w:p w:rsidR="002C2CDD" w:rsidRDefault="00256BAD">
            <w:pPr>
              <w:pStyle w:val="TableParagraph"/>
              <w:spacing w:line="242" w:lineRule="auto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z w:val="24"/>
              </w:rPr>
              <w:t xml:space="preserve"> готовность к выполнению обязанностей гражданина России, реализа</w:t>
            </w:r>
            <w:r>
              <w:rPr>
                <w:sz w:val="24"/>
              </w:rPr>
              <w:t>ции своих гражданских прав и свобод.</w:t>
            </w:r>
          </w:p>
          <w:p w:rsidR="002C2CDD" w:rsidRDefault="00256BA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Ориентированный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взаимопонимания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взаимопомощи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разнообразной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социально значимой деятельности, в том числе гуманитарной (добровольческие акции, помощь </w:t>
            </w:r>
            <w:proofErr w:type="gramStart"/>
            <w:r>
              <w:rPr>
                <w:sz w:val="24"/>
              </w:rPr>
              <w:t>нуждающимся</w:t>
            </w:r>
            <w:proofErr w:type="gramEnd"/>
            <w:r>
              <w:rPr>
                <w:sz w:val="24"/>
              </w:rPr>
              <w:t xml:space="preserve"> и т.п.). </w:t>
            </w:r>
            <w:proofErr w:type="gramStart"/>
            <w:r>
              <w:rPr>
                <w:sz w:val="24"/>
              </w:rPr>
              <w:t>Принимающий участие в жиз</w:t>
            </w:r>
            <w:r>
              <w:rPr>
                <w:sz w:val="24"/>
              </w:rPr>
              <w:t>ни школы (в том числе самоуправление), местного сообщества, родного края.</w:t>
            </w:r>
            <w:proofErr w:type="gramEnd"/>
          </w:p>
          <w:p w:rsidR="002C2CDD" w:rsidRDefault="00256BAD">
            <w:pPr>
              <w:pStyle w:val="TableParagraph"/>
              <w:spacing w:line="274" w:lineRule="exact"/>
              <w:ind w:left="105" w:right="100"/>
              <w:rPr>
                <w:sz w:val="24"/>
              </w:rPr>
            </w:pPr>
            <w:r>
              <w:rPr>
                <w:sz w:val="24"/>
              </w:rPr>
              <w:t>Выражающий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неприятие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дискриминации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граждан,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проявлений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экстремизма, терроризма, коррупции в обществе.</w:t>
            </w:r>
          </w:p>
        </w:tc>
      </w:tr>
      <w:tr w:rsidR="002C2CDD">
        <w:trPr>
          <w:trHeight w:val="2194"/>
        </w:trPr>
        <w:tc>
          <w:tcPr>
            <w:tcW w:w="3116" w:type="dxa"/>
          </w:tcPr>
          <w:p w:rsidR="002C2CDD" w:rsidRDefault="00256BAD">
            <w:pPr>
              <w:pStyle w:val="TableParagraph"/>
              <w:spacing w:line="250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Патриотическое</w:t>
            </w:r>
          </w:p>
        </w:tc>
        <w:tc>
          <w:tcPr>
            <w:tcW w:w="11350" w:type="dxa"/>
          </w:tcPr>
          <w:p w:rsidR="002C2CDD" w:rsidRDefault="00256BAD">
            <w:pPr>
              <w:pStyle w:val="TableParagraph"/>
              <w:spacing w:line="249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Сознающий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этнокультурную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идентичность,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любящий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традиции,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культуру.</w:t>
            </w:r>
          </w:p>
          <w:p w:rsidR="002C2CDD" w:rsidRDefault="00256BAD">
            <w:pPr>
              <w:pStyle w:val="TableParagraph"/>
              <w:spacing w:line="242" w:lineRule="auto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z w:val="24"/>
              </w:rPr>
              <w:t xml:space="preserve"> уважение, ценностное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историческому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 культурному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наследию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других народов России, символам, праздникам, памятникам, традициям народов, проживающих в родной стране.</w:t>
            </w:r>
          </w:p>
          <w:p w:rsidR="002C2CDD" w:rsidRDefault="00256BAD">
            <w:pPr>
              <w:pStyle w:val="TableParagraph"/>
              <w:spacing w:line="242" w:lineRule="auto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Сознающий</w:t>
            </w:r>
            <w:proofErr w:type="gramEnd"/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патриотом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z w:val="24"/>
              </w:rPr>
              <w:t>го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целом,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общероссийскую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культурную </w:t>
            </w:r>
            <w:r>
              <w:rPr>
                <w:spacing w:val="-2"/>
                <w:sz w:val="24"/>
              </w:rPr>
              <w:t>идентичность.</w:t>
            </w:r>
          </w:p>
          <w:p w:rsidR="002C2CDD" w:rsidRDefault="00256BAD">
            <w:pPr>
              <w:pStyle w:val="TableParagraph"/>
              <w:spacing w:line="242" w:lineRule="auto"/>
              <w:ind w:left="105"/>
              <w:rPr>
                <w:sz w:val="24"/>
              </w:rPr>
            </w:pPr>
            <w:r>
              <w:rPr>
                <w:sz w:val="24"/>
              </w:rPr>
              <w:t>Проявляющий интерес к познанию родного языка, истории, культуры своего народа, своего края, других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народов России, Российской Федерации.</w:t>
            </w:r>
          </w:p>
          <w:p w:rsidR="002C2CDD" w:rsidRDefault="00256BAD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Знающий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уважающий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боевые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подвиги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трудовые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земляков,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жителей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края,</w:t>
            </w:r>
          </w:p>
        </w:tc>
      </w:tr>
    </w:tbl>
    <w:p w:rsidR="002C2CDD" w:rsidRDefault="002C2CDD">
      <w:pPr>
        <w:spacing w:line="264" w:lineRule="exact"/>
        <w:rPr>
          <w:sz w:val="24"/>
        </w:rPr>
        <w:sectPr w:rsidR="002C2CDD">
          <w:pgSz w:w="16840" w:h="11910" w:orient="landscape"/>
          <w:pgMar w:top="1500" w:right="280" w:bottom="858" w:left="360" w:header="720" w:footer="0" w:gutter="0"/>
          <w:cols w:space="720"/>
        </w:sectPr>
      </w:pPr>
    </w:p>
    <w:tbl>
      <w:tblPr>
        <w:tblStyle w:val="TableNormal"/>
        <w:tblW w:w="0" w:type="auto"/>
        <w:tblInd w:w="8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6"/>
        <w:gridCol w:w="11350"/>
      </w:tblGrid>
      <w:tr w:rsidR="002C2CDD">
        <w:trPr>
          <w:trHeight w:val="552"/>
        </w:trPr>
        <w:tc>
          <w:tcPr>
            <w:tcW w:w="3116" w:type="dxa"/>
          </w:tcPr>
          <w:p w:rsidR="002C2CDD" w:rsidRDefault="002C2CDD">
            <w:pPr>
              <w:pStyle w:val="TableParagraph"/>
              <w:rPr>
                <w:sz w:val="24"/>
              </w:rPr>
            </w:pPr>
          </w:p>
        </w:tc>
        <w:tc>
          <w:tcPr>
            <w:tcW w:w="11350" w:type="dxa"/>
          </w:tcPr>
          <w:p w:rsidR="002C2CDD" w:rsidRDefault="00256BAD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народа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защитников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 прошлом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современности.</w:t>
            </w:r>
          </w:p>
          <w:p w:rsidR="002C2CDD" w:rsidRDefault="00256BAD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Знающий</w:t>
            </w:r>
            <w:proofErr w:type="gram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уважающий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науке,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искусстве,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спорте,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технологиях.</w:t>
            </w:r>
          </w:p>
        </w:tc>
      </w:tr>
      <w:tr w:rsidR="002C2CDD">
        <w:trPr>
          <w:trHeight w:val="5242"/>
        </w:trPr>
        <w:tc>
          <w:tcPr>
            <w:tcW w:w="3116" w:type="dxa"/>
          </w:tcPr>
          <w:p w:rsidR="002C2CDD" w:rsidRDefault="00256BA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Духовно-</w:t>
            </w:r>
            <w:r>
              <w:rPr>
                <w:spacing w:val="-2"/>
                <w:sz w:val="24"/>
              </w:rPr>
              <w:t>нравственное</w:t>
            </w:r>
          </w:p>
        </w:tc>
        <w:tc>
          <w:tcPr>
            <w:tcW w:w="11350" w:type="dxa"/>
          </w:tcPr>
          <w:p w:rsidR="002C2CDD" w:rsidRDefault="00256BAD">
            <w:pPr>
              <w:pStyle w:val="TableParagraph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Знающий</w:t>
            </w:r>
            <w:proofErr w:type="gramEnd"/>
            <w:r>
              <w:rPr>
                <w:sz w:val="24"/>
              </w:rPr>
              <w:t xml:space="preserve"> и уважающий основы духовно-нравственной культуры своего народа, других народов России. </w:t>
            </w:r>
            <w:proofErr w:type="gramStart"/>
            <w:r>
              <w:rPr>
                <w:sz w:val="24"/>
              </w:rPr>
              <w:t>Выражающий</w:t>
            </w:r>
            <w:proofErr w:type="gramEnd"/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поступки,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 позиций традиционных российских духовно-нравс</w:t>
            </w:r>
            <w:r>
              <w:rPr>
                <w:sz w:val="24"/>
              </w:rPr>
              <w:t>твенных,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социокультурных ценностей и норм с учетом осознания последствий поступков.</w:t>
            </w:r>
          </w:p>
          <w:p w:rsidR="002C2CDD" w:rsidRDefault="00256BAD">
            <w:pPr>
              <w:pStyle w:val="TableParagraph"/>
              <w:spacing w:line="237" w:lineRule="auto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Ориентированный</w:t>
            </w:r>
            <w:proofErr w:type="gramEnd"/>
            <w:r>
              <w:rPr>
                <w:sz w:val="24"/>
              </w:rPr>
              <w:t xml:space="preserve"> на традиционные духовные ценности и моральные нормы народов России, российского общества в ситуациях нравственного выбора.</w:t>
            </w:r>
          </w:p>
          <w:p w:rsidR="002C2CDD" w:rsidRDefault="00256BAD">
            <w:pPr>
              <w:pStyle w:val="TableParagraph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Выражающий</w:t>
            </w:r>
            <w:proofErr w:type="gramEnd"/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активное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неприятие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амо</w:t>
            </w:r>
            <w:r>
              <w:rPr>
                <w:sz w:val="24"/>
              </w:rPr>
              <w:t>ральных,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асоциальных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поступков,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противоречащих традиционным в России ценностям и нормам.</w:t>
            </w:r>
          </w:p>
          <w:p w:rsidR="002C2CDD" w:rsidRDefault="00256BAD">
            <w:pPr>
              <w:pStyle w:val="TableParagraph"/>
              <w:spacing w:line="237" w:lineRule="auto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Сознающий</w:t>
            </w:r>
            <w:proofErr w:type="gramEnd"/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свободу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общественного </w:t>
            </w:r>
            <w:r>
              <w:rPr>
                <w:spacing w:val="-2"/>
                <w:sz w:val="24"/>
              </w:rPr>
              <w:t>пространства.</w:t>
            </w:r>
          </w:p>
          <w:p w:rsidR="002C2CDD" w:rsidRDefault="00256BAD">
            <w:pPr>
              <w:pStyle w:val="TableParagraph"/>
              <w:spacing w:before="4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Понимающий</w:t>
            </w:r>
            <w:proofErr w:type="gramEnd"/>
            <w:r>
              <w:rPr>
                <w:sz w:val="24"/>
              </w:rPr>
              <w:t xml:space="preserve"> ценность межрелигиозного, межнациональ</w:t>
            </w:r>
            <w:r>
              <w:rPr>
                <w:sz w:val="24"/>
              </w:rPr>
              <w:t>ного согласия людей, граждан, народов в России, умеющий общаться с людьми разных народов, вероисповеданий.</w:t>
            </w:r>
          </w:p>
          <w:p w:rsidR="002C2CDD" w:rsidRDefault="00256BAD">
            <w:pPr>
              <w:pStyle w:val="TableParagraph"/>
              <w:spacing w:before="2" w:line="237" w:lineRule="auto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Выражающий</w:t>
            </w:r>
            <w:proofErr w:type="gramEnd"/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уважительное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религиозным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ценностям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России, религиозным чувствам сограждан.</w:t>
            </w:r>
          </w:p>
          <w:p w:rsidR="002C2CDD" w:rsidRDefault="00256BAD">
            <w:pPr>
              <w:pStyle w:val="TableParagraph"/>
              <w:spacing w:before="6" w:line="237" w:lineRule="auto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старшим,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российским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традиционным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семейным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ценностям,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институту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брака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как союзу мужчины и женщины для создания семьи, рождения и воспитания детей.</w:t>
            </w:r>
          </w:p>
          <w:p w:rsidR="002C2CDD" w:rsidRDefault="00256BAD">
            <w:pPr>
              <w:pStyle w:val="TableParagraph"/>
              <w:spacing w:before="6" w:line="237" w:lineRule="auto"/>
              <w:ind w:left="105"/>
              <w:rPr>
                <w:sz w:val="24"/>
              </w:rPr>
            </w:pPr>
            <w:r>
              <w:rPr>
                <w:sz w:val="24"/>
              </w:rPr>
              <w:t>Знающий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язык,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народа,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края,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наследия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 человечества;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испытывающий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родному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языку,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литературе,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культурному</w:t>
            </w:r>
          </w:p>
          <w:p w:rsidR="002C2CDD" w:rsidRDefault="00256BAD">
            <w:pPr>
              <w:pStyle w:val="TableParagraph"/>
              <w:spacing w:before="3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наследию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многонационального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России</w:t>
            </w:r>
          </w:p>
        </w:tc>
      </w:tr>
      <w:tr w:rsidR="002C2CDD">
        <w:trPr>
          <w:trHeight w:val="2487"/>
        </w:trPr>
        <w:tc>
          <w:tcPr>
            <w:tcW w:w="3116" w:type="dxa"/>
          </w:tcPr>
          <w:p w:rsidR="002C2CDD" w:rsidRDefault="00256BA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Эстетическое</w:t>
            </w:r>
          </w:p>
        </w:tc>
        <w:tc>
          <w:tcPr>
            <w:tcW w:w="11350" w:type="dxa"/>
          </w:tcPr>
          <w:p w:rsidR="002C2CDD" w:rsidRDefault="00256BAD">
            <w:pPr>
              <w:pStyle w:val="TableParagraph"/>
              <w:spacing w:line="242" w:lineRule="auto"/>
              <w:ind w:left="105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восприимчивость к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разным видам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воздействия, влияния на душевное состояние и поведение людей.</w:t>
            </w:r>
          </w:p>
          <w:p w:rsidR="002C2CDD" w:rsidRDefault="00256BAD">
            <w:pPr>
              <w:pStyle w:val="TableParagraph"/>
              <w:spacing w:line="242" w:lineRule="auto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Знающий и уважающий художественное творчество своего и других народов, понимающий его значение в </w:t>
            </w:r>
            <w:r>
              <w:rPr>
                <w:spacing w:val="-2"/>
                <w:sz w:val="24"/>
              </w:rPr>
              <w:t>культуре.</w:t>
            </w:r>
          </w:p>
          <w:p w:rsidR="002C2CDD" w:rsidRDefault="00256BAD">
            <w:pPr>
              <w:pStyle w:val="TableParagraph"/>
              <w:spacing w:line="242" w:lineRule="auto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Сознающий</w:t>
            </w:r>
            <w:proofErr w:type="gramEnd"/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самовыражения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z w:val="24"/>
              </w:rPr>
              <w:t>современном обществе, значение нравственных норм, ценностей, традиций в искусстве.</w:t>
            </w:r>
          </w:p>
          <w:p w:rsidR="002C2CDD" w:rsidRDefault="00256BAD">
            <w:pPr>
              <w:pStyle w:val="TableParagraph"/>
              <w:spacing w:line="242" w:lineRule="auto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Выражающий</w:t>
            </w:r>
            <w:proofErr w:type="gramEnd"/>
            <w:r>
              <w:rPr>
                <w:sz w:val="24"/>
              </w:rPr>
              <w:t xml:space="preserve"> понимание ценности отечественного и мирового художественного наследия, роли народных традиций и народного творчества в искусстве.</w:t>
            </w:r>
          </w:p>
          <w:p w:rsidR="002C2CDD" w:rsidRDefault="00256BAD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Ориентированный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самовыражение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творчестве.</w:t>
            </w:r>
          </w:p>
        </w:tc>
      </w:tr>
      <w:tr w:rsidR="002C2CDD">
        <w:trPr>
          <w:trHeight w:val="548"/>
        </w:trPr>
        <w:tc>
          <w:tcPr>
            <w:tcW w:w="3116" w:type="dxa"/>
          </w:tcPr>
          <w:p w:rsidR="002C2CDD" w:rsidRDefault="00256BAD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Физическое</w:t>
            </w:r>
          </w:p>
        </w:tc>
        <w:tc>
          <w:tcPr>
            <w:tcW w:w="11350" w:type="dxa"/>
          </w:tcPr>
          <w:p w:rsidR="002C2CDD" w:rsidRDefault="00256BAD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Понимающий</w:t>
            </w:r>
            <w:proofErr w:type="gramEnd"/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обществе,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усилий</w:t>
            </w:r>
          </w:p>
          <w:p w:rsidR="002C2CDD" w:rsidRDefault="00256BAD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человека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сохранении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людей, </w:t>
            </w:r>
            <w:r>
              <w:rPr>
                <w:spacing w:val="-2"/>
                <w:sz w:val="24"/>
              </w:rPr>
              <w:t>близких.</w:t>
            </w:r>
          </w:p>
        </w:tc>
      </w:tr>
    </w:tbl>
    <w:p w:rsidR="002C2CDD" w:rsidRDefault="002C2CDD">
      <w:pPr>
        <w:spacing w:line="265" w:lineRule="exact"/>
        <w:rPr>
          <w:sz w:val="24"/>
        </w:rPr>
        <w:sectPr w:rsidR="002C2CDD">
          <w:type w:val="continuous"/>
          <w:pgSz w:w="16840" w:h="11910" w:orient="landscape"/>
          <w:pgMar w:top="1520" w:right="280" w:bottom="280" w:left="360" w:header="720" w:footer="0" w:gutter="0"/>
          <w:cols w:space="720"/>
        </w:sectPr>
      </w:pPr>
    </w:p>
    <w:tbl>
      <w:tblPr>
        <w:tblStyle w:val="TableNormal"/>
        <w:tblW w:w="0" w:type="auto"/>
        <w:tblInd w:w="8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6"/>
        <w:gridCol w:w="11350"/>
      </w:tblGrid>
      <w:tr w:rsidR="002C2CDD">
        <w:trPr>
          <w:trHeight w:val="3313"/>
        </w:trPr>
        <w:tc>
          <w:tcPr>
            <w:tcW w:w="3116" w:type="dxa"/>
          </w:tcPr>
          <w:p w:rsidR="002C2CDD" w:rsidRDefault="002C2CDD">
            <w:pPr>
              <w:pStyle w:val="TableParagraph"/>
              <w:rPr>
                <w:sz w:val="24"/>
              </w:rPr>
            </w:pPr>
          </w:p>
        </w:tc>
        <w:tc>
          <w:tcPr>
            <w:tcW w:w="11350" w:type="dxa"/>
          </w:tcPr>
          <w:p w:rsidR="002C2CDD" w:rsidRDefault="00256BAD">
            <w:pPr>
              <w:pStyle w:val="TableParagraph"/>
              <w:spacing w:line="237" w:lineRule="auto"/>
              <w:ind w:left="105"/>
              <w:rPr>
                <w:sz w:val="24"/>
              </w:rPr>
            </w:pPr>
            <w:r>
              <w:rPr>
                <w:sz w:val="24"/>
              </w:rPr>
              <w:t>Выражающий установку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активность).</w:t>
            </w:r>
          </w:p>
          <w:p w:rsidR="002C2CDD" w:rsidRDefault="00256BAD">
            <w:pPr>
              <w:pStyle w:val="TableParagraph"/>
              <w:spacing w:line="237" w:lineRule="auto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последствий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неприятие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вредных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привычек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(употребление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алкоголя,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наркотиков, курение) и иных форм вреда для физического и психического здоровья.</w:t>
            </w:r>
          </w:p>
          <w:p w:rsidR="002C2CDD" w:rsidRDefault="00256BAD">
            <w:pPr>
              <w:pStyle w:val="TableParagraph"/>
              <w:spacing w:before="3"/>
              <w:ind w:left="105" w:right="105"/>
              <w:rPr>
                <w:sz w:val="24"/>
              </w:rPr>
            </w:pPr>
            <w:r>
              <w:rPr>
                <w:sz w:val="24"/>
              </w:rPr>
              <w:t xml:space="preserve">Знающий и соблюдающий правила безопасности, в том числе безопасного поведения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информационной,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интернет-среде.</w:t>
            </w:r>
          </w:p>
          <w:p w:rsidR="002C2CDD" w:rsidRDefault="00256BAD">
            <w:pPr>
              <w:pStyle w:val="TableParagraph"/>
              <w:spacing w:before="3" w:line="237" w:lineRule="auto"/>
              <w:ind w:left="105"/>
              <w:rPr>
                <w:sz w:val="24"/>
              </w:rPr>
            </w:pPr>
            <w:r>
              <w:rPr>
                <w:sz w:val="24"/>
              </w:rPr>
              <w:t>Способный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адаптироваться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стрессовым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ситуациям,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меняю</w:t>
            </w:r>
            <w:r>
              <w:rPr>
                <w:sz w:val="24"/>
              </w:rPr>
              <w:t>щимся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социальным,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 природным условиям, в том числе осмысливая собственный опыт и выстраивая дальнейшие цели.</w:t>
            </w:r>
          </w:p>
          <w:p w:rsidR="002C2CDD" w:rsidRDefault="00256BAD">
            <w:pPr>
              <w:pStyle w:val="TableParagraph"/>
              <w:spacing w:before="3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Умеющий</w:t>
            </w:r>
            <w:proofErr w:type="gramEnd"/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осознавать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эмоциональное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других,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стремящийся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управлять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собственным эмоциональным состоянием.</w:t>
            </w:r>
          </w:p>
          <w:p w:rsidR="002C2CDD" w:rsidRDefault="00256BAD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Обладающий</w:t>
            </w:r>
            <w:proofErr w:type="gramEnd"/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пе</w:t>
            </w:r>
            <w:r>
              <w:rPr>
                <w:sz w:val="24"/>
              </w:rPr>
              <w:t>рвоначальными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рефлексии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людей, готовый оказывать первую помощь себе и другим людям.</w:t>
            </w:r>
          </w:p>
        </w:tc>
      </w:tr>
      <w:tr w:rsidR="002C2CDD">
        <w:trPr>
          <w:trHeight w:val="3586"/>
        </w:trPr>
        <w:tc>
          <w:tcPr>
            <w:tcW w:w="3116" w:type="dxa"/>
          </w:tcPr>
          <w:p w:rsidR="002C2CDD" w:rsidRDefault="00256BA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Трудовое</w:t>
            </w:r>
          </w:p>
        </w:tc>
        <w:tc>
          <w:tcPr>
            <w:tcW w:w="11350" w:type="dxa"/>
          </w:tcPr>
          <w:p w:rsidR="002C2CDD" w:rsidRDefault="00256BAD">
            <w:pPr>
              <w:pStyle w:val="TableParagraph"/>
              <w:spacing w:line="267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Уважающий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людей.</w:t>
            </w:r>
          </w:p>
          <w:p w:rsidR="002C2CDD" w:rsidRDefault="00256BAD">
            <w:pPr>
              <w:pStyle w:val="TableParagraph"/>
              <w:ind w:left="105" w:right="106"/>
              <w:jc w:val="both"/>
              <w:rPr>
                <w:sz w:val="24"/>
              </w:rPr>
            </w:pPr>
            <w:r>
              <w:rPr>
                <w:sz w:val="24"/>
              </w:rPr>
              <w:t>Выражающий готовность к участию в решении практических трудовых дел, задач (в семье, школе, своей местности) технологической и социальной направленности, способный инициировать, планировать и выполнять такого рода деятельность.</w:t>
            </w:r>
          </w:p>
          <w:p w:rsidR="002C2CDD" w:rsidRDefault="00256BAD">
            <w:pPr>
              <w:pStyle w:val="TableParagraph"/>
              <w:spacing w:before="3" w:line="237" w:lineRule="auto"/>
              <w:ind w:left="105" w:right="110"/>
              <w:jc w:val="bot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практи</w:t>
            </w:r>
            <w:r>
              <w:rPr>
                <w:sz w:val="24"/>
              </w:rPr>
              <w:t>ческому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изучаемых предметных знаний.</w:t>
            </w:r>
          </w:p>
          <w:p w:rsidR="002C2CDD" w:rsidRDefault="00256BAD">
            <w:pPr>
              <w:pStyle w:val="TableParagraph"/>
              <w:spacing w:before="6" w:line="237" w:lineRule="auto"/>
              <w:ind w:left="105" w:right="11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Сознающий</w:t>
            </w:r>
            <w:proofErr w:type="gramEnd"/>
            <w:r>
              <w:rPr>
                <w:sz w:val="24"/>
              </w:rPr>
              <w:t xml:space="preserve"> важность обучения труду, накопления навыков трудовой деятельности на протяжении жизни для успешной профессиональной самореализации в обществе.</w:t>
            </w:r>
          </w:p>
          <w:p w:rsidR="002C2CDD" w:rsidRDefault="00256BAD">
            <w:pPr>
              <w:pStyle w:val="TableParagraph"/>
              <w:spacing w:before="6" w:line="237" w:lineRule="auto"/>
              <w:ind w:left="105" w:right="11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Понимающий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z w:val="24"/>
              </w:rPr>
              <w:t>обходимость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адаптироваться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современного технологического развития, выражающий готовность к такой адаптации.</w:t>
            </w:r>
          </w:p>
          <w:p w:rsidR="002C2CDD" w:rsidRDefault="00256BAD">
            <w:pPr>
              <w:pStyle w:val="TableParagraph"/>
              <w:spacing w:before="6" w:line="237" w:lineRule="auto"/>
              <w:ind w:left="105" w:right="11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Понимающий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необходимость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осознанного выбора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траектории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жизненных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55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профессии,</w:t>
            </w:r>
            <w:r>
              <w:rPr>
                <w:spacing w:val="52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51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52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3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52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5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общественных</w:t>
            </w:r>
          </w:p>
          <w:p w:rsidR="002C2CDD" w:rsidRDefault="00256BAD">
            <w:pPr>
              <w:pStyle w:val="TableParagraph"/>
              <w:spacing w:before="3" w:line="261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интересов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потребностей.</w:t>
            </w:r>
          </w:p>
        </w:tc>
      </w:tr>
      <w:tr w:rsidR="002C2CDD">
        <w:trPr>
          <w:trHeight w:val="2208"/>
        </w:trPr>
        <w:tc>
          <w:tcPr>
            <w:tcW w:w="3116" w:type="dxa"/>
          </w:tcPr>
          <w:p w:rsidR="002C2CDD" w:rsidRDefault="00256BA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Экологическое</w:t>
            </w:r>
          </w:p>
        </w:tc>
        <w:tc>
          <w:tcPr>
            <w:tcW w:w="11350" w:type="dxa"/>
          </w:tcPr>
          <w:p w:rsidR="002C2CDD" w:rsidRDefault="00256BAD">
            <w:pPr>
              <w:pStyle w:val="TableParagraph"/>
              <w:ind w:left="105" w:right="10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Ориентированный</w:t>
            </w:r>
            <w:proofErr w:type="gramEnd"/>
            <w:r>
              <w:rPr>
                <w:sz w:val="24"/>
              </w:rPr>
              <w:t xml:space="preserve"> на применение знаний естественных и социальных наук для решения задач в области охраны окружающей среды, планирования своих поступков и оценки их возможных последствий для окружающей среды.</w:t>
            </w:r>
          </w:p>
          <w:p w:rsidR="002C2CDD" w:rsidRDefault="00256BAD">
            <w:pPr>
              <w:pStyle w:val="TableParagraph"/>
              <w:spacing w:line="237" w:lineRule="auto"/>
              <w:ind w:left="105" w:right="113"/>
              <w:jc w:val="both"/>
              <w:rPr>
                <w:sz w:val="24"/>
              </w:rPr>
            </w:pPr>
            <w:r>
              <w:rPr>
                <w:sz w:val="24"/>
              </w:rPr>
              <w:t>Понимающий глобальный характер экологических пробл</w:t>
            </w:r>
            <w:r>
              <w:rPr>
                <w:sz w:val="24"/>
              </w:rPr>
              <w:t>ем, путей их решения, значение экологической культуры в современном мире.</w:t>
            </w:r>
          </w:p>
          <w:p w:rsidR="002C2CDD" w:rsidRDefault="00256BAD">
            <w:pPr>
              <w:pStyle w:val="TableParagraph"/>
              <w:spacing w:line="275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Выражающий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неприятие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приносящих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вред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окружающей </w:t>
            </w:r>
            <w:r>
              <w:rPr>
                <w:spacing w:val="-2"/>
                <w:sz w:val="24"/>
              </w:rPr>
              <w:t>среде.</w:t>
            </w:r>
          </w:p>
          <w:p w:rsidR="002C2CDD" w:rsidRDefault="00256BAD">
            <w:pPr>
              <w:pStyle w:val="TableParagraph"/>
              <w:spacing w:line="278" w:lineRule="exact"/>
              <w:ind w:left="105" w:right="11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Сознающий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потребителя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взаимосвязи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природной, технологической и социальной сред.</w:t>
            </w:r>
          </w:p>
        </w:tc>
      </w:tr>
    </w:tbl>
    <w:p w:rsidR="002C2CDD" w:rsidRDefault="002C2CDD">
      <w:pPr>
        <w:spacing w:line="278" w:lineRule="exact"/>
        <w:jc w:val="both"/>
        <w:rPr>
          <w:sz w:val="24"/>
        </w:rPr>
        <w:sectPr w:rsidR="002C2CDD">
          <w:pgSz w:w="16840" w:h="11910" w:orient="landscape"/>
          <w:pgMar w:top="1520" w:right="280" w:bottom="966" w:left="360" w:header="720" w:footer="0" w:gutter="0"/>
          <w:cols w:space="720"/>
        </w:sectPr>
      </w:pPr>
    </w:p>
    <w:tbl>
      <w:tblPr>
        <w:tblStyle w:val="TableNormal"/>
        <w:tblW w:w="0" w:type="auto"/>
        <w:tblInd w:w="8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6"/>
        <w:gridCol w:w="11350"/>
      </w:tblGrid>
      <w:tr w:rsidR="002C2CDD">
        <w:trPr>
          <w:trHeight w:val="552"/>
        </w:trPr>
        <w:tc>
          <w:tcPr>
            <w:tcW w:w="3116" w:type="dxa"/>
          </w:tcPr>
          <w:p w:rsidR="002C2CDD" w:rsidRDefault="002C2CDD">
            <w:pPr>
              <w:pStyle w:val="TableParagraph"/>
            </w:pPr>
          </w:p>
        </w:tc>
        <w:tc>
          <w:tcPr>
            <w:tcW w:w="11350" w:type="dxa"/>
          </w:tcPr>
          <w:p w:rsidR="002C2CDD" w:rsidRDefault="00256BAD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Выражающий</w:t>
            </w:r>
            <w:proofErr w:type="gramEnd"/>
            <w:r>
              <w:rPr>
                <w:spacing w:val="67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66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8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68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7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71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экологической,</w:t>
            </w:r>
            <w:r>
              <w:rPr>
                <w:spacing w:val="72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природоохранной</w:t>
            </w:r>
          </w:p>
          <w:p w:rsidR="002C2CDD" w:rsidRDefault="00256BAD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направленностей.</w:t>
            </w:r>
          </w:p>
        </w:tc>
      </w:tr>
      <w:tr w:rsidR="002C2CDD">
        <w:trPr>
          <w:trHeight w:val="2208"/>
        </w:trPr>
        <w:tc>
          <w:tcPr>
            <w:tcW w:w="3116" w:type="dxa"/>
          </w:tcPr>
          <w:p w:rsidR="002C2CDD" w:rsidRDefault="00256BA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Познавательное</w:t>
            </w:r>
          </w:p>
        </w:tc>
        <w:tc>
          <w:tcPr>
            <w:tcW w:w="11350" w:type="dxa"/>
          </w:tcPr>
          <w:p w:rsidR="002C2CDD" w:rsidRDefault="00256BAD">
            <w:pPr>
              <w:pStyle w:val="TableParagraph"/>
              <w:spacing w:line="237" w:lineRule="auto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Выражающий</w:t>
            </w:r>
            <w:proofErr w:type="gramEnd"/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познавательные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областях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индивидуальных способностей, достижений.</w:t>
            </w:r>
          </w:p>
          <w:p w:rsidR="002C2CDD" w:rsidRDefault="00256BAD">
            <w:pPr>
              <w:pStyle w:val="TableParagraph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Ориентированный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закономерностях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человека, природы и общества, взаимосвязях человека с природной и социальной средой.</w:t>
            </w:r>
          </w:p>
          <w:p w:rsidR="002C2CDD" w:rsidRDefault="00256BAD">
            <w:pPr>
              <w:pStyle w:val="TableParagraph"/>
              <w:spacing w:line="237" w:lineRule="auto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Развивающий</w:t>
            </w:r>
            <w:proofErr w:type="gramEnd"/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личные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исполь</w:t>
            </w:r>
            <w:r>
              <w:rPr>
                <w:sz w:val="24"/>
              </w:rPr>
              <w:t>зования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познания,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накопления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мире (языковая, читательская культура, деятельность в информационной, цифровой среде).</w:t>
            </w:r>
          </w:p>
          <w:p w:rsidR="002C2CDD" w:rsidRDefault="00256BAD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Демонстрирующий</w:t>
            </w:r>
            <w:proofErr w:type="gramEnd"/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наблюдений,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накопления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фактов,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осмысления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естественнонаучной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 гуманитарной областях познания, первоначальные навыки исследовательской деятельности.</w:t>
            </w:r>
          </w:p>
        </w:tc>
      </w:tr>
    </w:tbl>
    <w:p w:rsidR="002C2CDD" w:rsidRDefault="002C2CDD">
      <w:pPr>
        <w:pStyle w:val="a3"/>
        <w:rPr>
          <w:b/>
          <w:sz w:val="20"/>
        </w:rPr>
      </w:pPr>
    </w:p>
    <w:p w:rsidR="002C2CDD" w:rsidRDefault="002C2CDD">
      <w:pPr>
        <w:pStyle w:val="a3"/>
        <w:rPr>
          <w:b/>
          <w:sz w:val="20"/>
        </w:rPr>
      </w:pPr>
    </w:p>
    <w:p w:rsidR="002C2CDD" w:rsidRDefault="002C2CDD">
      <w:pPr>
        <w:pStyle w:val="a3"/>
        <w:rPr>
          <w:b/>
          <w:sz w:val="20"/>
        </w:rPr>
      </w:pPr>
    </w:p>
    <w:p w:rsidR="002C2CDD" w:rsidRDefault="00256BAD">
      <w:pPr>
        <w:pStyle w:val="2"/>
        <w:spacing w:before="220"/>
        <w:ind w:left="5065"/>
      </w:pPr>
      <w:r>
        <w:rPr>
          <w:color w:val="C00000"/>
          <w:w w:val="105"/>
        </w:rPr>
        <w:t>Нормы</w:t>
      </w:r>
      <w:r>
        <w:rPr>
          <w:color w:val="C00000"/>
          <w:spacing w:val="18"/>
          <w:w w:val="105"/>
        </w:rPr>
        <w:t xml:space="preserve"> </w:t>
      </w:r>
      <w:r>
        <w:rPr>
          <w:color w:val="C00000"/>
          <w:w w:val="105"/>
        </w:rPr>
        <w:t>оценок</w:t>
      </w:r>
      <w:r>
        <w:rPr>
          <w:color w:val="C00000"/>
          <w:spacing w:val="17"/>
          <w:w w:val="105"/>
        </w:rPr>
        <w:t xml:space="preserve"> </w:t>
      </w:r>
      <w:r>
        <w:rPr>
          <w:color w:val="C00000"/>
          <w:w w:val="105"/>
        </w:rPr>
        <w:t>за</w:t>
      </w:r>
      <w:r>
        <w:rPr>
          <w:color w:val="C00000"/>
          <w:spacing w:val="17"/>
          <w:w w:val="105"/>
        </w:rPr>
        <w:t xml:space="preserve"> </w:t>
      </w:r>
      <w:r>
        <w:rPr>
          <w:color w:val="C00000"/>
          <w:w w:val="105"/>
        </w:rPr>
        <w:t>все</w:t>
      </w:r>
      <w:r>
        <w:rPr>
          <w:color w:val="C00000"/>
          <w:spacing w:val="19"/>
          <w:w w:val="105"/>
        </w:rPr>
        <w:t xml:space="preserve"> </w:t>
      </w:r>
      <w:r>
        <w:rPr>
          <w:color w:val="C00000"/>
          <w:w w:val="105"/>
        </w:rPr>
        <w:t>виды</w:t>
      </w:r>
      <w:r>
        <w:rPr>
          <w:color w:val="C00000"/>
          <w:spacing w:val="18"/>
          <w:w w:val="105"/>
        </w:rPr>
        <w:t xml:space="preserve"> </w:t>
      </w:r>
      <w:r>
        <w:rPr>
          <w:color w:val="C00000"/>
          <w:w w:val="105"/>
        </w:rPr>
        <w:t>проверочных</w:t>
      </w:r>
      <w:r>
        <w:rPr>
          <w:color w:val="C00000"/>
          <w:spacing w:val="28"/>
          <w:w w:val="105"/>
        </w:rPr>
        <w:t xml:space="preserve"> </w:t>
      </w:r>
      <w:r>
        <w:rPr>
          <w:color w:val="C00000"/>
          <w:spacing w:val="-4"/>
          <w:w w:val="105"/>
        </w:rPr>
        <w:t>работ</w:t>
      </w:r>
    </w:p>
    <w:p w:rsidR="002C2CDD" w:rsidRDefault="00256BAD">
      <w:pPr>
        <w:spacing w:line="242" w:lineRule="auto"/>
        <w:ind w:left="634"/>
        <w:rPr>
          <w:sz w:val="26"/>
        </w:rPr>
      </w:pPr>
      <w:r>
        <w:rPr>
          <w:b/>
          <w:w w:val="90"/>
          <w:sz w:val="26"/>
        </w:rPr>
        <w:t>«5</w:t>
      </w:r>
      <w:r>
        <w:rPr>
          <w:w w:val="90"/>
          <w:sz w:val="26"/>
        </w:rPr>
        <w:t>»</w:t>
      </w:r>
      <w:r>
        <w:rPr>
          <w:spacing w:val="37"/>
          <w:sz w:val="26"/>
        </w:rPr>
        <w:t xml:space="preserve"> </w:t>
      </w:r>
      <w:r>
        <w:rPr>
          <w:w w:val="90"/>
          <w:sz w:val="26"/>
        </w:rPr>
        <w:t>‒</w:t>
      </w:r>
      <w:r>
        <w:rPr>
          <w:spacing w:val="33"/>
          <w:sz w:val="26"/>
        </w:rPr>
        <w:t xml:space="preserve"> </w:t>
      </w:r>
      <w:r>
        <w:rPr>
          <w:w w:val="90"/>
          <w:sz w:val="26"/>
        </w:rPr>
        <w:t>уровень</w:t>
      </w:r>
      <w:r>
        <w:rPr>
          <w:spacing w:val="40"/>
          <w:sz w:val="26"/>
        </w:rPr>
        <w:t xml:space="preserve"> </w:t>
      </w:r>
      <w:r>
        <w:rPr>
          <w:w w:val="90"/>
          <w:sz w:val="26"/>
        </w:rPr>
        <w:t>выполнения</w:t>
      </w:r>
      <w:r>
        <w:rPr>
          <w:spacing w:val="38"/>
          <w:sz w:val="26"/>
        </w:rPr>
        <w:t xml:space="preserve"> </w:t>
      </w:r>
      <w:r>
        <w:rPr>
          <w:w w:val="90"/>
          <w:sz w:val="26"/>
        </w:rPr>
        <w:t>требований</w:t>
      </w:r>
      <w:r>
        <w:rPr>
          <w:spacing w:val="36"/>
          <w:sz w:val="26"/>
        </w:rPr>
        <w:t xml:space="preserve"> </w:t>
      </w:r>
      <w:r>
        <w:rPr>
          <w:w w:val="90"/>
          <w:sz w:val="26"/>
        </w:rPr>
        <w:t>значительно</w:t>
      </w:r>
      <w:r>
        <w:rPr>
          <w:spacing w:val="40"/>
          <w:sz w:val="26"/>
        </w:rPr>
        <w:t xml:space="preserve"> </w:t>
      </w:r>
      <w:r>
        <w:rPr>
          <w:w w:val="90"/>
          <w:sz w:val="26"/>
        </w:rPr>
        <w:t>выше</w:t>
      </w:r>
      <w:r>
        <w:rPr>
          <w:spacing w:val="36"/>
          <w:sz w:val="26"/>
        </w:rPr>
        <w:t xml:space="preserve"> </w:t>
      </w:r>
      <w:r>
        <w:rPr>
          <w:w w:val="90"/>
          <w:sz w:val="26"/>
        </w:rPr>
        <w:t>удовлетворительного: отсутствие</w:t>
      </w:r>
      <w:r>
        <w:rPr>
          <w:spacing w:val="28"/>
          <w:sz w:val="26"/>
        </w:rPr>
        <w:t xml:space="preserve"> </w:t>
      </w:r>
      <w:r>
        <w:rPr>
          <w:w w:val="90"/>
          <w:sz w:val="26"/>
        </w:rPr>
        <w:t>ошибок,</w:t>
      </w:r>
      <w:r>
        <w:rPr>
          <w:spacing w:val="20"/>
          <w:sz w:val="26"/>
        </w:rPr>
        <w:t xml:space="preserve"> </w:t>
      </w:r>
      <w:r>
        <w:rPr>
          <w:w w:val="90"/>
          <w:sz w:val="26"/>
        </w:rPr>
        <w:t>как</w:t>
      </w:r>
      <w:r>
        <w:rPr>
          <w:spacing w:val="23"/>
          <w:sz w:val="26"/>
        </w:rPr>
        <w:t xml:space="preserve"> </w:t>
      </w:r>
      <w:r>
        <w:rPr>
          <w:w w:val="90"/>
          <w:sz w:val="26"/>
        </w:rPr>
        <w:t>по</w:t>
      </w:r>
      <w:r>
        <w:rPr>
          <w:spacing w:val="20"/>
          <w:sz w:val="26"/>
        </w:rPr>
        <w:t xml:space="preserve"> </w:t>
      </w:r>
      <w:r>
        <w:rPr>
          <w:w w:val="90"/>
          <w:sz w:val="26"/>
        </w:rPr>
        <w:t>текущему,</w:t>
      </w:r>
      <w:r>
        <w:rPr>
          <w:spacing w:val="24"/>
          <w:sz w:val="26"/>
        </w:rPr>
        <w:t xml:space="preserve"> </w:t>
      </w:r>
      <w:r>
        <w:rPr>
          <w:w w:val="90"/>
          <w:sz w:val="26"/>
        </w:rPr>
        <w:t>так</w:t>
      </w:r>
      <w:r>
        <w:rPr>
          <w:spacing w:val="27"/>
          <w:sz w:val="26"/>
        </w:rPr>
        <w:t xml:space="preserve"> </w:t>
      </w:r>
      <w:r>
        <w:rPr>
          <w:w w:val="90"/>
          <w:sz w:val="26"/>
        </w:rPr>
        <w:t>и</w:t>
      </w:r>
      <w:r>
        <w:rPr>
          <w:spacing w:val="22"/>
          <w:sz w:val="26"/>
        </w:rPr>
        <w:t xml:space="preserve"> </w:t>
      </w:r>
      <w:r>
        <w:rPr>
          <w:w w:val="90"/>
          <w:sz w:val="26"/>
        </w:rPr>
        <w:t>по</w:t>
      </w:r>
      <w:r>
        <w:rPr>
          <w:spacing w:val="24"/>
          <w:sz w:val="26"/>
        </w:rPr>
        <w:t xml:space="preserve"> </w:t>
      </w:r>
      <w:r>
        <w:rPr>
          <w:w w:val="90"/>
          <w:sz w:val="26"/>
        </w:rPr>
        <w:t xml:space="preserve">предыдущему </w:t>
      </w:r>
      <w:r>
        <w:rPr>
          <w:sz w:val="26"/>
        </w:rPr>
        <w:t>учебному</w:t>
      </w:r>
      <w:r>
        <w:rPr>
          <w:spacing w:val="40"/>
          <w:sz w:val="26"/>
        </w:rPr>
        <w:t xml:space="preserve"> </w:t>
      </w:r>
      <w:r>
        <w:rPr>
          <w:sz w:val="26"/>
        </w:rPr>
        <w:t>материалу; не более одного недочёта.</w:t>
      </w:r>
    </w:p>
    <w:p w:rsidR="002C2CDD" w:rsidRDefault="00256BAD">
      <w:pPr>
        <w:ind w:left="634"/>
        <w:rPr>
          <w:sz w:val="26"/>
        </w:rPr>
      </w:pPr>
      <w:r>
        <w:rPr>
          <w:b/>
          <w:w w:val="95"/>
          <w:sz w:val="26"/>
        </w:rPr>
        <w:t>«4»</w:t>
      </w:r>
      <w:r>
        <w:rPr>
          <w:b/>
          <w:spacing w:val="40"/>
          <w:sz w:val="26"/>
        </w:rPr>
        <w:t xml:space="preserve"> </w:t>
      </w:r>
      <w:r>
        <w:rPr>
          <w:w w:val="95"/>
          <w:sz w:val="26"/>
        </w:rPr>
        <w:t>—</w:t>
      </w:r>
      <w:r>
        <w:rPr>
          <w:spacing w:val="30"/>
          <w:sz w:val="26"/>
        </w:rPr>
        <w:t xml:space="preserve"> </w:t>
      </w:r>
      <w:r>
        <w:rPr>
          <w:w w:val="95"/>
          <w:sz w:val="26"/>
        </w:rPr>
        <w:t>уровень</w:t>
      </w:r>
      <w:r>
        <w:rPr>
          <w:spacing w:val="25"/>
          <w:sz w:val="26"/>
        </w:rPr>
        <w:t xml:space="preserve"> </w:t>
      </w:r>
      <w:r>
        <w:rPr>
          <w:w w:val="95"/>
          <w:sz w:val="26"/>
        </w:rPr>
        <w:t>выполнения</w:t>
      </w:r>
      <w:r>
        <w:rPr>
          <w:spacing w:val="30"/>
          <w:sz w:val="26"/>
        </w:rPr>
        <w:t xml:space="preserve"> </w:t>
      </w:r>
      <w:r>
        <w:rPr>
          <w:w w:val="95"/>
          <w:sz w:val="26"/>
        </w:rPr>
        <w:t>требований</w:t>
      </w:r>
      <w:r>
        <w:rPr>
          <w:spacing w:val="31"/>
          <w:sz w:val="26"/>
        </w:rPr>
        <w:t xml:space="preserve"> </w:t>
      </w:r>
      <w:r>
        <w:rPr>
          <w:w w:val="95"/>
          <w:sz w:val="26"/>
        </w:rPr>
        <w:t>выше</w:t>
      </w:r>
      <w:r>
        <w:rPr>
          <w:spacing w:val="33"/>
          <w:sz w:val="26"/>
        </w:rPr>
        <w:t xml:space="preserve"> </w:t>
      </w:r>
      <w:r>
        <w:rPr>
          <w:w w:val="95"/>
          <w:sz w:val="26"/>
        </w:rPr>
        <w:t>удовлетворительного:</w:t>
      </w:r>
      <w:r>
        <w:rPr>
          <w:spacing w:val="40"/>
          <w:sz w:val="26"/>
        </w:rPr>
        <w:t xml:space="preserve"> </w:t>
      </w:r>
      <w:r>
        <w:rPr>
          <w:w w:val="95"/>
          <w:sz w:val="26"/>
        </w:rPr>
        <w:t>наличие</w:t>
      </w:r>
      <w:r>
        <w:rPr>
          <w:spacing w:val="33"/>
          <w:sz w:val="26"/>
        </w:rPr>
        <w:t xml:space="preserve"> </w:t>
      </w:r>
      <w:r>
        <w:rPr>
          <w:w w:val="95"/>
          <w:sz w:val="26"/>
        </w:rPr>
        <w:t>2―3</w:t>
      </w:r>
      <w:r>
        <w:rPr>
          <w:spacing w:val="28"/>
          <w:sz w:val="26"/>
        </w:rPr>
        <w:t xml:space="preserve"> </w:t>
      </w:r>
      <w:r>
        <w:rPr>
          <w:w w:val="95"/>
          <w:sz w:val="26"/>
        </w:rPr>
        <w:t>ошибок</w:t>
      </w:r>
      <w:r>
        <w:rPr>
          <w:spacing w:val="28"/>
          <w:sz w:val="26"/>
        </w:rPr>
        <w:t xml:space="preserve"> </w:t>
      </w:r>
      <w:r>
        <w:rPr>
          <w:w w:val="95"/>
          <w:sz w:val="26"/>
        </w:rPr>
        <w:t>или</w:t>
      </w:r>
      <w:r>
        <w:rPr>
          <w:spacing w:val="34"/>
          <w:sz w:val="26"/>
        </w:rPr>
        <w:t xml:space="preserve"> </w:t>
      </w:r>
      <w:r>
        <w:rPr>
          <w:w w:val="95"/>
          <w:sz w:val="26"/>
        </w:rPr>
        <w:t>4―6</w:t>
      </w:r>
      <w:r>
        <w:rPr>
          <w:spacing w:val="28"/>
          <w:sz w:val="26"/>
        </w:rPr>
        <w:t xml:space="preserve"> </w:t>
      </w:r>
      <w:r>
        <w:rPr>
          <w:w w:val="95"/>
          <w:sz w:val="26"/>
        </w:rPr>
        <w:t>недочётов</w:t>
      </w:r>
      <w:r>
        <w:rPr>
          <w:spacing w:val="31"/>
          <w:sz w:val="26"/>
        </w:rPr>
        <w:t xml:space="preserve"> </w:t>
      </w:r>
      <w:r>
        <w:rPr>
          <w:w w:val="95"/>
          <w:sz w:val="26"/>
        </w:rPr>
        <w:t>по</w:t>
      </w:r>
      <w:r>
        <w:rPr>
          <w:spacing w:val="27"/>
          <w:sz w:val="26"/>
        </w:rPr>
        <w:t xml:space="preserve"> </w:t>
      </w:r>
      <w:r>
        <w:rPr>
          <w:w w:val="95"/>
          <w:sz w:val="26"/>
        </w:rPr>
        <w:t>текущему</w:t>
      </w:r>
      <w:r>
        <w:rPr>
          <w:spacing w:val="34"/>
          <w:sz w:val="26"/>
        </w:rPr>
        <w:t xml:space="preserve"> </w:t>
      </w:r>
      <w:r>
        <w:rPr>
          <w:w w:val="95"/>
          <w:sz w:val="26"/>
        </w:rPr>
        <w:t xml:space="preserve">учебному </w:t>
      </w:r>
      <w:r>
        <w:rPr>
          <w:w w:val="90"/>
          <w:sz w:val="26"/>
        </w:rPr>
        <w:t>материалу;</w:t>
      </w:r>
      <w:r>
        <w:rPr>
          <w:spacing w:val="40"/>
          <w:sz w:val="26"/>
        </w:rPr>
        <w:t xml:space="preserve"> </w:t>
      </w:r>
      <w:r>
        <w:rPr>
          <w:w w:val="90"/>
          <w:sz w:val="26"/>
        </w:rPr>
        <w:t>не</w:t>
      </w:r>
      <w:r>
        <w:rPr>
          <w:sz w:val="26"/>
        </w:rPr>
        <w:t xml:space="preserve"> </w:t>
      </w:r>
      <w:r>
        <w:rPr>
          <w:w w:val="90"/>
          <w:sz w:val="26"/>
        </w:rPr>
        <w:t>более</w:t>
      </w:r>
      <w:r>
        <w:rPr>
          <w:sz w:val="26"/>
        </w:rPr>
        <w:t xml:space="preserve"> </w:t>
      </w:r>
      <w:r>
        <w:rPr>
          <w:w w:val="90"/>
          <w:sz w:val="26"/>
        </w:rPr>
        <w:t>2</w:t>
      </w:r>
      <w:r>
        <w:rPr>
          <w:sz w:val="26"/>
        </w:rPr>
        <w:t xml:space="preserve"> </w:t>
      </w:r>
      <w:r>
        <w:rPr>
          <w:w w:val="90"/>
          <w:sz w:val="26"/>
        </w:rPr>
        <w:t>ошибок</w:t>
      </w:r>
      <w:r>
        <w:rPr>
          <w:sz w:val="26"/>
        </w:rPr>
        <w:t xml:space="preserve"> </w:t>
      </w:r>
      <w:r>
        <w:rPr>
          <w:w w:val="90"/>
          <w:sz w:val="26"/>
        </w:rPr>
        <w:t>или</w:t>
      </w:r>
      <w:r>
        <w:rPr>
          <w:sz w:val="26"/>
        </w:rPr>
        <w:t xml:space="preserve"> </w:t>
      </w:r>
      <w:r>
        <w:rPr>
          <w:w w:val="90"/>
          <w:sz w:val="26"/>
        </w:rPr>
        <w:t>4</w:t>
      </w:r>
      <w:r>
        <w:rPr>
          <w:sz w:val="26"/>
        </w:rPr>
        <w:t xml:space="preserve"> </w:t>
      </w:r>
      <w:r>
        <w:rPr>
          <w:w w:val="90"/>
          <w:sz w:val="26"/>
        </w:rPr>
        <w:t>недочётов</w:t>
      </w:r>
      <w:r>
        <w:rPr>
          <w:sz w:val="26"/>
        </w:rPr>
        <w:t xml:space="preserve"> </w:t>
      </w:r>
      <w:r>
        <w:rPr>
          <w:w w:val="90"/>
          <w:sz w:val="26"/>
        </w:rPr>
        <w:t>по</w:t>
      </w:r>
      <w:r>
        <w:rPr>
          <w:sz w:val="26"/>
        </w:rPr>
        <w:t xml:space="preserve"> </w:t>
      </w:r>
      <w:r>
        <w:rPr>
          <w:w w:val="90"/>
          <w:sz w:val="26"/>
        </w:rPr>
        <w:t>пройденному</w:t>
      </w:r>
      <w:r>
        <w:rPr>
          <w:spacing w:val="29"/>
          <w:sz w:val="26"/>
        </w:rPr>
        <w:t xml:space="preserve"> </w:t>
      </w:r>
      <w:r>
        <w:rPr>
          <w:w w:val="90"/>
          <w:sz w:val="26"/>
        </w:rPr>
        <w:t>материалу;</w:t>
      </w:r>
      <w:r>
        <w:rPr>
          <w:spacing w:val="39"/>
          <w:sz w:val="26"/>
        </w:rPr>
        <w:t xml:space="preserve"> </w:t>
      </w:r>
      <w:r>
        <w:rPr>
          <w:w w:val="90"/>
          <w:sz w:val="26"/>
        </w:rPr>
        <w:t>использование</w:t>
      </w:r>
      <w:r>
        <w:rPr>
          <w:spacing w:val="28"/>
          <w:sz w:val="26"/>
        </w:rPr>
        <w:t xml:space="preserve"> </w:t>
      </w:r>
      <w:r>
        <w:rPr>
          <w:w w:val="90"/>
          <w:sz w:val="26"/>
        </w:rPr>
        <w:t>нерациональных</w:t>
      </w:r>
      <w:r>
        <w:rPr>
          <w:sz w:val="26"/>
        </w:rPr>
        <w:t xml:space="preserve"> </w:t>
      </w:r>
      <w:r>
        <w:rPr>
          <w:w w:val="90"/>
          <w:sz w:val="26"/>
        </w:rPr>
        <w:t>приемов</w:t>
      </w:r>
      <w:r>
        <w:rPr>
          <w:sz w:val="26"/>
        </w:rPr>
        <w:t xml:space="preserve"> </w:t>
      </w:r>
      <w:r>
        <w:rPr>
          <w:w w:val="90"/>
          <w:sz w:val="26"/>
        </w:rPr>
        <w:t>решения</w:t>
      </w:r>
      <w:r>
        <w:rPr>
          <w:spacing w:val="23"/>
          <w:sz w:val="26"/>
        </w:rPr>
        <w:t xml:space="preserve"> </w:t>
      </w:r>
      <w:r>
        <w:rPr>
          <w:w w:val="90"/>
          <w:sz w:val="26"/>
        </w:rPr>
        <w:t>учебной</w:t>
      </w:r>
      <w:r>
        <w:rPr>
          <w:sz w:val="26"/>
        </w:rPr>
        <w:t xml:space="preserve"> </w:t>
      </w:r>
      <w:r>
        <w:rPr>
          <w:w w:val="90"/>
          <w:sz w:val="26"/>
        </w:rPr>
        <w:t>задачи.</w:t>
      </w:r>
    </w:p>
    <w:p w:rsidR="002C2CDD" w:rsidRDefault="00256BAD">
      <w:pPr>
        <w:spacing w:line="242" w:lineRule="auto"/>
        <w:ind w:left="634" w:right="1489"/>
        <w:rPr>
          <w:sz w:val="26"/>
        </w:rPr>
      </w:pPr>
      <w:r>
        <w:rPr>
          <w:b/>
          <w:w w:val="85"/>
          <w:sz w:val="26"/>
        </w:rPr>
        <w:t>«3</w:t>
      </w:r>
      <w:r>
        <w:rPr>
          <w:w w:val="85"/>
          <w:sz w:val="26"/>
        </w:rPr>
        <w:t>»</w:t>
      </w:r>
      <w:r>
        <w:rPr>
          <w:spacing w:val="26"/>
          <w:sz w:val="26"/>
        </w:rPr>
        <w:t xml:space="preserve"> </w:t>
      </w:r>
      <w:r>
        <w:rPr>
          <w:w w:val="85"/>
          <w:sz w:val="26"/>
        </w:rPr>
        <w:t>—</w:t>
      </w:r>
      <w:r>
        <w:rPr>
          <w:spacing w:val="30"/>
          <w:sz w:val="26"/>
        </w:rPr>
        <w:t xml:space="preserve"> </w:t>
      </w:r>
      <w:r>
        <w:rPr>
          <w:w w:val="85"/>
          <w:sz w:val="26"/>
        </w:rPr>
        <w:t>достаточный</w:t>
      </w:r>
      <w:r>
        <w:rPr>
          <w:spacing w:val="26"/>
          <w:sz w:val="26"/>
        </w:rPr>
        <w:t xml:space="preserve"> </w:t>
      </w:r>
      <w:r>
        <w:rPr>
          <w:w w:val="85"/>
          <w:sz w:val="26"/>
        </w:rPr>
        <w:t>минимальный</w:t>
      </w:r>
      <w:r>
        <w:rPr>
          <w:spacing w:val="25"/>
          <w:sz w:val="26"/>
        </w:rPr>
        <w:t xml:space="preserve"> </w:t>
      </w:r>
      <w:r>
        <w:rPr>
          <w:w w:val="85"/>
          <w:sz w:val="26"/>
        </w:rPr>
        <w:t>уровень</w:t>
      </w:r>
      <w:r>
        <w:rPr>
          <w:spacing w:val="35"/>
          <w:sz w:val="26"/>
        </w:rPr>
        <w:t xml:space="preserve"> </w:t>
      </w:r>
      <w:r>
        <w:rPr>
          <w:w w:val="85"/>
          <w:sz w:val="26"/>
        </w:rPr>
        <w:t>выполнения</w:t>
      </w:r>
      <w:r>
        <w:rPr>
          <w:spacing w:val="29"/>
          <w:sz w:val="26"/>
        </w:rPr>
        <w:t xml:space="preserve"> </w:t>
      </w:r>
      <w:r>
        <w:rPr>
          <w:w w:val="85"/>
          <w:sz w:val="26"/>
        </w:rPr>
        <w:t>требований,</w:t>
      </w:r>
      <w:r>
        <w:rPr>
          <w:spacing w:val="28"/>
          <w:sz w:val="26"/>
        </w:rPr>
        <w:t xml:space="preserve"> </w:t>
      </w:r>
      <w:r>
        <w:rPr>
          <w:w w:val="85"/>
          <w:sz w:val="26"/>
        </w:rPr>
        <w:t>предъявляемых</w:t>
      </w:r>
      <w:r>
        <w:rPr>
          <w:spacing w:val="30"/>
          <w:sz w:val="26"/>
        </w:rPr>
        <w:t xml:space="preserve"> </w:t>
      </w:r>
      <w:r>
        <w:rPr>
          <w:w w:val="85"/>
          <w:sz w:val="26"/>
        </w:rPr>
        <w:t>к</w:t>
      </w:r>
      <w:r>
        <w:rPr>
          <w:spacing w:val="23"/>
          <w:sz w:val="26"/>
        </w:rPr>
        <w:t xml:space="preserve"> </w:t>
      </w:r>
      <w:r>
        <w:rPr>
          <w:w w:val="85"/>
          <w:sz w:val="26"/>
        </w:rPr>
        <w:t>конкретной</w:t>
      </w:r>
      <w:r>
        <w:rPr>
          <w:spacing w:val="26"/>
          <w:sz w:val="26"/>
        </w:rPr>
        <w:t xml:space="preserve"> </w:t>
      </w:r>
      <w:r>
        <w:rPr>
          <w:w w:val="85"/>
          <w:sz w:val="26"/>
        </w:rPr>
        <w:t>работе:</w:t>
      </w:r>
      <w:r>
        <w:rPr>
          <w:spacing w:val="23"/>
          <w:sz w:val="26"/>
        </w:rPr>
        <w:t xml:space="preserve"> </w:t>
      </w:r>
      <w:r>
        <w:rPr>
          <w:w w:val="85"/>
          <w:sz w:val="26"/>
        </w:rPr>
        <w:t>не</w:t>
      </w:r>
      <w:r>
        <w:rPr>
          <w:spacing w:val="80"/>
          <w:sz w:val="26"/>
        </w:rPr>
        <w:t xml:space="preserve"> </w:t>
      </w:r>
      <w:r>
        <w:rPr>
          <w:w w:val="85"/>
          <w:sz w:val="26"/>
        </w:rPr>
        <w:t>более</w:t>
      </w:r>
      <w:r>
        <w:rPr>
          <w:spacing w:val="80"/>
          <w:sz w:val="26"/>
        </w:rPr>
        <w:t xml:space="preserve"> </w:t>
      </w:r>
      <w:r>
        <w:rPr>
          <w:w w:val="85"/>
          <w:sz w:val="26"/>
        </w:rPr>
        <w:t>4―6</w:t>
      </w:r>
      <w:r>
        <w:rPr>
          <w:spacing w:val="80"/>
          <w:sz w:val="26"/>
        </w:rPr>
        <w:t xml:space="preserve"> </w:t>
      </w:r>
      <w:r>
        <w:rPr>
          <w:w w:val="85"/>
          <w:sz w:val="26"/>
        </w:rPr>
        <w:t>ошибок</w:t>
      </w:r>
      <w:r>
        <w:rPr>
          <w:spacing w:val="80"/>
          <w:w w:val="150"/>
          <w:sz w:val="26"/>
        </w:rPr>
        <w:t xml:space="preserve"> </w:t>
      </w:r>
      <w:r>
        <w:rPr>
          <w:w w:val="85"/>
          <w:sz w:val="26"/>
        </w:rPr>
        <w:t>или</w:t>
      </w:r>
      <w:r>
        <w:rPr>
          <w:spacing w:val="80"/>
          <w:sz w:val="26"/>
        </w:rPr>
        <w:t xml:space="preserve"> </w:t>
      </w:r>
      <w:r>
        <w:rPr>
          <w:w w:val="85"/>
          <w:sz w:val="26"/>
        </w:rPr>
        <w:t xml:space="preserve">10 </w:t>
      </w:r>
      <w:r>
        <w:rPr>
          <w:w w:val="90"/>
          <w:sz w:val="26"/>
        </w:rPr>
        <w:t>недочётов</w:t>
      </w:r>
      <w:r>
        <w:rPr>
          <w:spacing w:val="40"/>
          <w:sz w:val="26"/>
        </w:rPr>
        <w:t xml:space="preserve"> </w:t>
      </w:r>
      <w:r>
        <w:rPr>
          <w:w w:val="90"/>
          <w:sz w:val="26"/>
        </w:rPr>
        <w:t>по</w:t>
      </w:r>
      <w:r>
        <w:rPr>
          <w:spacing w:val="33"/>
          <w:sz w:val="26"/>
        </w:rPr>
        <w:t xml:space="preserve"> </w:t>
      </w:r>
      <w:r>
        <w:rPr>
          <w:w w:val="90"/>
          <w:sz w:val="26"/>
        </w:rPr>
        <w:t>текущему</w:t>
      </w:r>
      <w:r>
        <w:rPr>
          <w:spacing w:val="39"/>
          <w:sz w:val="26"/>
        </w:rPr>
        <w:t xml:space="preserve"> </w:t>
      </w:r>
      <w:r>
        <w:rPr>
          <w:w w:val="90"/>
          <w:sz w:val="26"/>
        </w:rPr>
        <w:t>учебному</w:t>
      </w:r>
      <w:r>
        <w:rPr>
          <w:spacing w:val="40"/>
          <w:sz w:val="26"/>
        </w:rPr>
        <w:t xml:space="preserve"> </w:t>
      </w:r>
      <w:r>
        <w:rPr>
          <w:w w:val="90"/>
          <w:sz w:val="26"/>
        </w:rPr>
        <w:t>материалу;</w:t>
      </w:r>
      <w:r>
        <w:rPr>
          <w:sz w:val="26"/>
        </w:rPr>
        <w:t xml:space="preserve"> </w:t>
      </w:r>
      <w:r>
        <w:rPr>
          <w:w w:val="90"/>
          <w:sz w:val="26"/>
        </w:rPr>
        <w:t>не более 3―5 ошибок или не бол</w:t>
      </w:r>
      <w:r>
        <w:rPr>
          <w:w w:val="90"/>
          <w:sz w:val="26"/>
        </w:rPr>
        <w:t>ее 8 недочетов по пройденному учебному материалу.</w:t>
      </w:r>
    </w:p>
    <w:p w:rsidR="002C2CDD" w:rsidRDefault="00256BAD">
      <w:pPr>
        <w:ind w:left="634" w:right="759"/>
        <w:rPr>
          <w:sz w:val="26"/>
        </w:rPr>
      </w:pPr>
      <w:r>
        <w:rPr>
          <w:b/>
          <w:w w:val="85"/>
          <w:sz w:val="26"/>
        </w:rPr>
        <w:t>«2»</w:t>
      </w:r>
      <w:r>
        <w:rPr>
          <w:b/>
          <w:spacing w:val="21"/>
          <w:sz w:val="26"/>
        </w:rPr>
        <w:t xml:space="preserve"> </w:t>
      </w:r>
      <w:r>
        <w:rPr>
          <w:w w:val="85"/>
          <w:sz w:val="26"/>
        </w:rPr>
        <w:t>—</w:t>
      </w:r>
      <w:r>
        <w:rPr>
          <w:spacing w:val="26"/>
          <w:sz w:val="26"/>
        </w:rPr>
        <w:t xml:space="preserve"> </w:t>
      </w:r>
      <w:r>
        <w:rPr>
          <w:w w:val="85"/>
          <w:sz w:val="26"/>
        </w:rPr>
        <w:t>уровень</w:t>
      </w:r>
      <w:r>
        <w:rPr>
          <w:spacing w:val="22"/>
          <w:sz w:val="26"/>
        </w:rPr>
        <w:t xml:space="preserve"> </w:t>
      </w:r>
      <w:r>
        <w:rPr>
          <w:w w:val="85"/>
          <w:sz w:val="26"/>
        </w:rPr>
        <w:t>выполнения</w:t>
      </w:r>
      <w:r>
        <w:rPr>
          <w:spacing w:val="14"/>
          <w:sz w:val="26"/>
        </w:rPr>
        <w:t xml:space="preserve"> </w:t>
      </w:r>
      <w:r>
        <w:rPr>
          <w:w w:val="85"/>
          <w:sz w:val="26"/>
        </w:rPr>
        <w:t>требований</w:t>
      </w:r>
      <w:r>
        <w:rPr>
          <w:spacing w:val="18"/>
          <w:sz w:val="26"/>
        </w:rPr>
        <w:t xml:space="preserve"> </w:t>
      </w:r>
      <w:r>
        <w:rPr>
          <w:w w:val="85"/>
          <w:sz w:val="26"/>
        </w:rPr>
        <w:t>ниже</w:t>
      </w:r>
      <w:r>
        <w:rPr>
          <w:spacing w:val="22"/>
          <w:sz w:val="26"/>
        </w:rPr>
        <w:t xml:space="preserve"> </w:t>
      </w:r>
      <w:r>
        <w:rPr>
          <w:w w:val="85"/>
          <w:sz w:val="26"/>
        </w:rPr>
        <w:t>удовлетворительного:</w:t>
      </w:r>
      <w:r>
        <w:rPr>
          <w:spacing w:val="25"/>
          <w:sz w:val="26"/>
        </w:rPr>
        <w:t xml:space="preserve"> </w:t>
      </w:r>
      <w:r>
        <w:rPr>
          <w:w w:val="85"/>
          <w:sz w:val="26"/>
        </w:rPr>
        <w:t>наличие</w:t>
      </w:r>
      <w:r>
        <w:rPr>
          <w:spacing w:val="67"/>
          <w:w w:val="150"/>
          <w:sz w:val="26"/>
        </w:rPr>
        <w:t xml:space="preserve"> </w:t>
      </w:r>
      <w:r>
        <w:rPr>
          <w:w w:val="85"/>
          <w:sz w:val="26"/>
        </w:rPr>
        <w:t>более</w:t>
      </w:r>
      <w:r>
        <w:rPr>
          <w:spacing w:val="67"/>
          <w:w w:val="150"/>
          <w:sz w:val="26"/>
        </w:rPr>
        <w:t xml:space="preserve"> </w:t>
      </w:r>
      <w:r>
        <w:rPr>
          <w:w w:val="85"/>
          <w:sz w:val="26"/>
        </w:rPr>
        <w:t>6</w:t>
      </w:r>
      <w:r>
        <w:rPr>
          <w:spacing w:val="68"/>
          <w:w w:val="150"/>
          <w:sz w:val="26"/>
        </w:rPr>
        <w:t xml:space="preserve"> </w:t>
      </w:r>
      <w:r>
        <w:rPr>
          <w:w w:val="85"/>
          <w:sz w:val="26"/>
        </w:rPr>
        <w:t>ошибок</w:t>
      </w:r>
      <w:r>
        <w:rPr>
          <w:spacing w:val="67"/>
          <w:w w:val="150"/>
          <w:sz w:val="26"/>
        </w:rPr>
        <w:t xml:space="preserve"> </w:t>
      </w:r>
      <w:r>
        <w:rPr>
          <w:w w:val="85"/>
          <w:sz w:val="26"/>
        </w:rPr>
        <w:t>или</w:t>
      </w:r>
      <w:r>
        <w:rPr>
          <w:spacing w:val="65"/>
          <w:w w:val="150"/>
          <w:sz w:val="26"/>
        </w:rPr>
        <w:t xml:space="preserve"> </w:t>
      </w:r>
      <w:r>
        <w:rPr>
          <w:w w:val="85"/>
          <w:sz w:val="26"/>
        </w:rPr>
        <w:t>10</w:t>
      </w:r>
      <w:r>
        <w:rPr>
          <w:spacing w:val="75"/>
          <w:w w:val="150"/>
          <w:sz w:val="26"/>
        </w:rPr>
        <w:t xml:space="preserve"> </w:t>
      </w:r>
      <w:r>
        <w:rPr>
          <w:w w:val="85"/>
          <w:sz w:val="26"/>
        </w:rPr>
        <w:t>недочетов</w:t>
      </w:r>
      <w:r>
        <w:rPr>
          <w:spacing w:val="72"/>
          <w:w w:val="150"/>
          <w:sz w:val="26"/>
        </w:rPr>
        <w:t xml:space="preserve"> </w:t>
      </w:r>
      <w:r>
        <w:rPr>
          <w:w w:val="85"/>
          <w:sz w:val="26"/>
        </w:rPr>
        <w:t>по</w:t>
      </w:r>
      <w:r>
        <w:rPr>
          <w:spacing w:val="68"/>
          <w:w w:val="150"/>
          <w:sz w:val="26"/>
        </w:rPr>
        <w:t xml:space="preserve"> </w:t>
      </w:r>
      <w:r>
        <w:rPr>
          <w:w w:val="85"/>
          <w:sz w:val="26"/>
        </w:rPr>
        <w:t>текущему</w:t>
      </w:r>
      <w:r>
        <w:rPr>
          <w:spacing w:val="76"/>
          <w:w w:val="150"/>
          <w:sz w:val="26"/>
        </w:rPr>
        <w:t xml:space="preserve"> </w:t>
      </w:r>
      <w:r>
        <w:rPr>
          <w:w w:val="85"/>
          <w:sz w:val="26"/>
        </w:rPr>
        <w:t>материалу;</w:t>
      </w:r>
      <w:r>
        <w:rPr>
          <w:spacing w:val="18"/>
          <w:sz w:val="26"/>
        </w:rPr>
        <w:t xml:space="preserve"> </w:t>
      </w:r>
      <w:r>
        <w:rPr>
          <w:w w:val="85"/>
          <w:sz w:val="26"/>
        </w:rPr>
        <w:t xml:space="preserve">более </w:t>
      </w:r>
      <w:r>
        <w:rPr>
          <w:sz w:val="26"/>
        </w:rPr>
        <w:t>5</w:t>
      </w:r>
      <w:r>
        <w:rPr>
          <w:spacing w:val="-3"/>
          <w:sz w:val="26"/>
        </w:rPr>
        <w:t xml:space="preserve"> </w:t>
      </w:r>
      <w:r>
        <w:rPr>
          <w:sz w:val="26"/>
        </w:rPr>
        <w:t>ошибок или более 8</w:t>
      </w:r>
      <w:r>
        <w:rPr>
          <w:spacing w:val="-3"/>
          <w:sz w:val="26"/>
        </w:rPr>
        <w:t xml:space="preserve"> </w:t>
      </w:r>
      <w:r>
        <w:rPr>
          <w:sz w:val="26"/>
        </w:rPr>
        <w:t>недочетов по</w:t>
      </w:r>
      <w:r>
        <w:rPr>
          <w:spacing w:val="-3"/>
          <w:sz w:val="26"/>
        </w:rPr>
        <w:t xml:space="preserve"> </w:t>
      </w:r>
      <w:r>
        <w:rPr>
          <w:sz w:val="26"/>
        </w:rPr>
        <w:t>пройденному материалу</w:t>
      </w:r>
    </w:p>
    <w:p w:rsidR="002C2CDD" w:rsidRDefault="002C2CDD">
      <w:pPr>
        <w:rPr>
          <w:sz w:val="26"/>
        </w:rPr>
        <w:sectPr w:rsidR="002C2CDD">
          <w:type w:val="continuous"/>
          <w:pgSz w:w="16840" w:h="11910" w:orient="landscape"/>
          <w:pgMar w:top="1500" w:right="280" w:bottom="280" w:left="360" w:header="720" w:footer="0" w:gutter="0"/>
          <w:cols w:space="720"/>
        </w:sectPr>
      </w:pPr>
    </w:p>
    <w:p w:rsidR="002C2CDD" w:rsidRDefault="00256BAD">
      <w:pPr>
        <w:pStyle w:val="a3"/>
        <w:ind w:left="13170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1450206" cy="498062"/>
            <wp:effectExtent l="0" t="0" r="0" b="0"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0206" cy="498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2CDD" w:rsidRDefault="002C2CDD">
      <w:pPr>
        <w:pStyle w:val="a3"/>
        <w:rPr>
          <w:sz w:val="15"/>
        </w:rPr>
      </w:pPr>
    </w:p>
    <w:p w:rsidR="002C2CDD" w:rsidRDefault="00256BAD">
      <w:pPr>
        <w:spacing w:before="88"/>
        <w:ind w:left="4667"/>
        <w:rPr>
          <w:b/>
          <w:sz w:val="27"/>
        </w:rPr>
      </w:pPr>
      <w:r>
        <w:rPr>
          <w:b/>
          <w:color w:val="C00000"/>
          <w:sz w:val="27"/>
        </w:rPr>
        <w:t>Раздел</w:t>
      </w:r>
      <w:r>
        <w:rPr>
          <w:b/>
          <w:color w:val="C00000"/>
          <w:spacing w:val="-12"/>
          <w:sz w:val="27"/>
        </w:rPr>
        <w:t xml:space="preserve"> </w:t>
      </w:r>
      <w:r>
        <w:rPr>
          <w:b/>
          <w:color w:val="C00000"/>
          <w:sz w:val="27"/>
        </w:rPr>
        <w:t>II.</w:t>
      </w:r>
      <w:r>
        <w:rPr>
          <w:b/>
          <w:color w:val="C00000"/>
          <w:spacing w:val="-12"/>
          <w:sz w:val="27"/>
        </w:rPr>
        <w:t xml:space="preserve"> </w:t>
      </w:r>
      <w:r>
        <w:rPr>
          <w:b/>
          <w:color w:val="C00000"/>
          <w:sz w:val="27"/>
        </w:rPr>
        <w:t>СОДЕРЖАНИЕ</w:t>
      </w:r>
      <w:r>
        <w:rPr>
          <w:b/>
          <w:color w:val="C00000"/>
          <w:spacing w:val="-12"/>
          <w:sz w:val="27"/>
        </w:rPr>
        <w:t xml:space="preserve"> </w:t>
      </w:r>
      <w:r>
        <w:rPr>
          <w:b/>
          <w:color w:val="C00000"/>
          <w:sz w:val="27"/>
        </w:rPr>
        <w:t>ВНЕУРОЧНОЙ</w:t>
      </w:r>
      <w:r>
        <w:rPr>
          <w:b/>
          <w:color w:val="C00000"/>
          <w:spacing w:val="-10"/>
          <w:sz w:val="27"/>
        </w:rPr>
        <w:t xml:space="preserve"> </w:t>
      </w:r>
      <w:r>
        <w:rPr>
          <w:b/>
          <w:color w:val="C00000"/>
          <w:spacing w:val="-2"/>
          <w:sz w:val="27"/>
        </w:rPr>
        <w:t>ДЕЯТЕЛЬНОСТИ</w:t>
      </w:r>
    </w:p>
    <w:p w:rsidR="002C2CDD" w:rsidRDefault="00256BAD">
      <w:pPr>
        <w:pStyle w:val="2"/>
        <w:spacing w:before="150"/>
        <w:jc w:val="both"/>
      </w:pPr>
      <w:r>
        <w:t>Раздел</w:t>
      </w:r>
      <w:r>
        <w:rPr>
          <w:spacing w:val="-9"/>
        </w:rPr>
        <w:t xml:space="preserve"> </w:t>
      </w:r>
      <w:r>
        <w:t>1.</w:t>
      </w:r>
      <w:r>
        <w:rPr>
          <w:spacing w:val="-7"/>
        </w:rPr>
        <w:t xml:space="preserve"> </w:t>
      </w:r>
      <w:r>
        <w:t>«Лаборатория</w:t>
      </w:r>
      <w:r>
        <w:rPr>
          <w:spacing w:val="-9"/>
        </w:rPr>
        <w:t xml:space="preserve"> </w:t>
      </w:r>
      <w:r>
        <w:t>Левенгука»</w:t>
      </w:r>
      <w:r>
        <w:rPr>
          <w:spacing w:val="-8"/>
        </w:rPr>
        <w:t xml:space="preserve"> </w:t>
      </w:r>
      <w:r>
        <w:t>(5</w:t>
      </w:r>
      <w:r>
        <w:rPr>
          <w:spacing w:val="-7"/>
        </w:rPr>
        <w:t xml:space="preserve"> </w:t>
      </w:r>
      <w:r>
        <w:rPr>
          <w:spacing w:val="-2"/>
        </w:rPr>
        <w:t>часов)</w:t>
      </w:r>
    </w:p>
    <w:p w:rsidR="002C2CDD" w:rsidRDefault="00256BAD">
      <w:pPr>
        <w:ind w:left="773" w:right="725"/>
        <w:jc w:val="both"/>
        <w:rPr>
          <w:sz w:val="26"/>
        </w:rPr>
      </w:pPr>
      <w:r>
        <w:rPr>
          <w:sz w:val="26"/>
        </w:rPr>
        <w:t>Методы научного исследования. Лабораторное оборудование и приборы для научных исследований. История изобретения микроскопа, его устройство и правила работы. Техника приготовления временного микропрепарата. Рисуем по правилам: правила биологического рисунка</w:t>
      </w:r>
      <w:r>
        <w:rPr>
          <w:sz w:val="26"/>
        </w:rPr>
        <w:t>.</w:t>
      </w:r>
    </w:p>
    <w:p w:rsidR="002C2CDD" w:rsidRDefault="00256BAD">
      <w:pPr>
        <w:pStyle w:val="3"/>
        <w:spacing w:line="299" w:lineRule="exact"/>
        <w:jc w:val="both"/>
      </w:pPr>
      <w:r>
        <w:t>Практические</w:t>
      </w:r>
      <w:r>
        <w:rPr>
          <w:spacing w:val="-16"/>
        </w:rPr>
        <w:t xml:space="preserve"> </w:t>
      </w:r>
      <w:r>
        <w:t>лабораторные</w:t>
      </w:r>
      <w:r>
        <w:rPr>
          <w:spacing w:val="-15"/>
        </w:rPr>
        <w:t xml:space="preserve"> </w:t>
      </w:r>
      <w:r>
        <w:rPr>
          <w:spacing w:val="-2"/>
        </w:rPr>
        <w:t>работы:</w:t>
      </w:r>
    </w:p>
    <w:p w:rsidR="002C2CDD" w:rsidRDefault="00256BAD">
      <w:pPr>
        <w:pStyle w:val="a4"/>
        <w:numPr>
          <w:ilvl w:val="0"/>
          <w:numId w:val="2"/>
        </w:numPr>
        <w:tabs>
          <w:tab w:val="left" w:pos="3255"/>
          <w:tab w:val="left" w:pos="3256"/>
        </w:tabs>
        <w:spacing w:line="319" w:lineRule="exact"/>
        <w:ind w:hanging="726"/>
        <w:rPr>
          <w:sz w:val="26"/>
        </w:rPr>
      </w:pPr>
      <w:r>
        <w:rPr>
          <w:sz w:val="26"/>
        </w:rPr>
        <w:t>Устройство</w:t>
      </w:r>
      <w:r>
        <w:rPr>
          <w:spacing w:val="-9"/>
          <w:sz w:val="26"/>
        </w:rPr>
        <w:t xml:space="preserve"> </w:t>
      </w:r>
      <w:r>
        <w:rPr>
          <w:spacing w:val="-2"/>
          <w:sz w:val="26"/>
        </w:rPr>
        <w:t>микроскопа</w:t>
      </w:r>
    </w:p>
    <w:p w:rsidR="002C2CDD" w:rsidRDefault="00256BAD">
      <w:pPr>
        <w:pStyle w:val="a4"/>
        <w:numPr>
          <w:ilvl w:val="0"/>
          <w:numId w:val="2"/>
        </w:numPr>
        <w:tabs>
          <w:tab w:val="left" w:pos="3255"/>
          <w:tab w:val="left" w:pos="3256"/>
        </w:tabs>
        <w:spacing w:line="319" w:lineRule="exact"/>
        <w:ind w:hanging="726"/>
        <w:rPr>
          <w:sz w:val="26"/>
        </w:rPr>
      </w:pPr>
      <w:r>
        <w:rPr>
          <w:sz w:val="26"/>
        </w:rPr>
        <w:t>Приготовление</w:t>
      </w:r>
      <w:r>
        <w:rPr>
          <w:spacing w:val="-10"/>
          <w:sz w:val="26"/>
        </w:rPr>
        <w:t xml:space="preserve"> </w:t>
      </w:r>
      <w:r>
        <w:rPr>
          <w:sz w:val="26"/>
        </w:rPr>
        <w:t>и</w:t>
      </w:r>
      <w:r>
        <w:rPr>
          <w:spacing w:val="-10"/>
          <w:sz w:val="26"/>
        </w:rPr>
        <w:t xml:space="preserve"> </w:t>
      </w:r>
      <w:r>
        <w:rPr>
          <w:sz w:val="26"/>
        </w:rPr>
        <w:t>рассматривание</w:t>
      </w:r>
      <w:r>
        <w:rPr>
          <w:spacing w:val="-15"/>
          <w:sz w:val="26"/>
        </w:rPr>
        <w:t xml:space="preserve"> </w:t>
      </w:r>
      <w:r>
        <w:rPr>
          <w:spacing w:val="-2"/>
          <w:sz w:val="26"/>
        </w:rPr>
        <w:t>микропрепаратов</w:t>
      </w:r>
    </w:p>
    <w:p w:rsidR="002C2CDD" w:rsidRDefault="00256BAD">
      <w:pPr>
        <w:pStyle w:val="a4"/>
        <w:numPr>
          <w:ilvl w:val="0"/>
          <w:numId w:val="2"/>
        </w:numPr>
        <w:tabs>
          <w:tab w:val="left" w:pos="3255"/>
          <w:tab w:val="left" w:pos="3256"/>
        </w:tabs>
        <w:spacing w:line="321" w:lineRule="exact"/>
        <w:ind w:hanging="726"/>
        <w:rPr>
          <w:sz w:val="26"/>
        </w:rPr>
      </w:pPr>
      <w:r>
        <w:rPr>
          <w:spacing w:val="-2"/>
          <w:sz w:val="26"/>
        </w:rPr>
        <w:t>Зарисовка</w:t>
      </w:r>
      <w:r>
        <w:rPr>
          <w:spacing w:val="5"/>
          <w:sz w:val="26"/>
        </w:rPr>
        <w:t xml:space="preserve"> </w:t>
      </w:r>
      <w:r>
        <w:rPr>
          <w:spacing w:val="-2"/>
          <w:sz w:val="26"/>
        </w:rPr>
        <w:t>биологических</w:t>
      </w:r>
      <w:r>
        <w:rPr>
          <w:spacing w:val="6"/>
          <w:sz w:val="26"/>
        </w:rPr>
        <w:t xml:space="preserve"> </w:t>
      </w:r>
      <w:r>
        <w:rPr>
          <w:spacing w:val="-2"/>
          <w:sz w:val="26"/>
        </w:rPr>
        <w:t>объектов</w:t>
      </w:r>
    </w:p>
    <w:p w:rsidR="002C2CDD" w:rsidRDefault="00256BAD">
      <w:pPr>
        <w:pStyle w:val="3"/>
        <w:spacing w:before="0" w:line="296" w:lineRule="exact"/>
      </w:pPr>
      <w:r>
        <w:rPr>
          <w:w w:val="95"/>
        </w:rPr>
        <w:t>Проектно-исследовательская</w:t>
      </w:r>
      <w:r>
        <w:rPr>
          <w:spacing w:val="37"/>
        </w:rPr>
        <w:t xml:space="preserve">  </w:t>
      </w:r>
      <w:r>
        <w:rPr>
          <w:spacing w:val="-2"/>
          <w:w w:val="95"/>
        </w:rPr>
        <w:t>деятельность:</w:t>
      </w:r>
    </w:p>
    <w:p w:rsidR="002C2CDD" w:rsidRDefault="00256BAD">
      <w:pPr>
        <w:pStyle w:val="a4"/>
        <w:numPr>
          <w:ilvl w:val="0"/>
          <w:numId w:val="2"/>
        </w:numPr>
        <w:tabs>
          <w:tab w:val="left" w:pos="3255"/>
          <w:tab w:val="left" w:pos="3256"/>
        </w:tabs>
        <w:spacing w:line="319" w:lineRule="exact"/>
        <w:ind w:hanging="726"/>
        <w:rPr>
          <w:sz w:val="26"/>
        </w:rPr>
      </w:pPr>
      <w:r>
        <w:rPr>
          <w:sz w:val="26"/>
        </w:rPr>
        <w:t>Мини</w:t>
      </w:r>
      <w:r>
        <w:rPr>
          <w:spacing w:val="-8"/>
          <w:sz w:val="26"/>
        </w:rPr>
        <w:t xml:space="preserve"> </w:t>
      </w:r>
      <w:r>
        <w:rPr>
          <w:sz w:val="26"/>
        </w:rPr>
        <w:t>–</w:t>
      </w:r>
      <w:r>
        <w:rPr>
          <w:spacing w:val="-9"/>
          <w:sz w:val="26"/>
        </w:rPr>
        <w:t xml:space="preserve"> </w:t>
      </w:r>
      <w:r>
        <w:rPr>
          <w:sz w:val="26"/>
        </w:rPr>
        <w:t>исследование</w:t>
      </w:r>
      <w:r>
        <w:rPr>
          <w:spacing w:val="-9"/>
          <w:sz w:val="26"/>
        </w:rPr>
        <w:t xml:space="preserve"> </w:t>
      </w:r>
      <w:r>
        <w:rPr>
          <w:sz w:val="26"/>
        </w:rPr>
        <w:t>«Микромир»</w:t>
      </w:r>
      <w:r>
        <w:rPr>
          <w:spacing w:val="-8"/>
          <w:sz w:val="26"/>
        </w:rPr>
        <w:t xml:space="preserve"> </w:t>
      </w:r>
      <w:r>
        <w:rPr>
          <w:sz w:val="26"/>
        </w:rPr>
        <w:t>(работа</w:t>
      </w:r>
      <w:r>
        <w:rPr>
          <w:spacing w:val="-9"/>
          <w:sz w:val="26"/>
        </w:rPr>
        <w:t xml:space="preserve"> </w:t>
      </w:r>
      <w:r>
        <w:rPr>
          <w:sz w:val="26"/>
        </w:rPr>
        <w:t>в</w:t>
      </w:r>
      <w:r>
        <w:rPr>
          <w:spacing w:val="-8"/>
          <w:sz w:val="26"/>
        </w:rPr>
        <w:t xml:space="preserve"> </w:t>
      </w:r>
      <w:r>
        <w:rPr>
          <w:sz w:val="26"/>
        </w:rPr>
        <w:t>группах</w:t>
      </w:r>
      <w:r>
        <w:rPr>
          <w:spacing w:val="-8"/>
          <w:sz w:val="26"/>
        </w:rPr>
        <w:t xml:space="preserve"> </w:t>
      </w:r>
      <w:r>
        <w:rPr>
          <w:sz w:val="26"/>
        </w:rPr>
        <w:t>с</w:t>
      </w:r>
      <w:r>
        <w:rPr>
          <w:spacing w:val="-9"/>
          <w:sz w:val="26"/>
        </w:rPr>
        <w:t xml:space="preserve"> </w:t>
      </w:r>
      <w:r>
        <w:rPr>
          <w:sz w:val="26"/>
        </w:rPr>
        <w:t>последующей</w:t>
      </w:r>
      <w:r>
        <w:rPr>
          <w:spacing w:val="-9"/>
          <w:sz w:val="26"/>
        </w:rPr>
        <w:t xml:space="preserve"> </w:t>
      </w:r>
      <w:r>
        <w:rPr>
          <w:spacing w:val="-2"/>
          <w:sz w:val="26"/>
        </w:rPr>
        <w:t>презентацией).</w:t>
      </w:r>
    </w:p>
    <w:p w:rsidR="002C2CDD" w:rsidRDefault="00256BAD">
      <w:pPr>
        <w:pStyle w:val="2"/>
        <w:spacing w:before="4"/>
        <w:jc w:val="both"/>
      </w:pPr>
      <w:r>
        <w:t>Раздел</w:t>
      </w:r>
      <w:r>
        <w:rPr>
          <w:spacing w:val="-10"/>
        </w:rPr>
        <w:t xml:space="preserve"> </w:t>
      </w:r>
      <w:r>
        <w:t>2.</w:t>
      </w:r>
      <w:r>
        <w:rPr>
          <w:spacing w:val="-7"/>
        </w:rPr>
        <w:t xml:space="preserve"> </w:t>
      </w:r>
      <w:r>
        <w:t>Практическая</w:t>
      </w:r>
      <w:r>
        <w:rPr>
          <w:spacing w:val="-9"/>
        </w:rPr>
        <w:t xml:space="preserve"> </w:t>
      </w:r>
      <w:r>
        <w:t>ботаника</w:t>
      </w:r>
      <w:r>
        <w:rPr>
          <w:spacing w:val="-9"/>
        </w:rPr>
        <w:t xml:space="preserve"> </w:t>
      </w:r>
      <w:r>
        <w:t>(16</w:t>
      </w:r>
      <w:r>
        <w:rPr>
          <w:spacing w:val="-8"/>
        </w:rPr>
        <w:t xml:space="preserve"> </w:t>
      </w:r>
      <w:r>
        <w:rPr>
          <w:spacing w:val="-2"/>
        </w:rPr>
        <w:t>часов)</w:t>
      </w:r>
    </w:p>
    <w:p w:rsidR="002C2CDD" w:rsidRDefault="00256BAD">
      <w:pPr>
        <w:ind w:left="773" w:right="714"/>
        <w:jc w:val="both"/>
        <w:rPr>
          <w:sz w:val="26"/>
        </w:rPr>
      </w:pPr>
      <w:r>
        <w:rPr>
          <w:sz w:val="26"/>
        </w:rPr>
        <w:t>Фенологические</w:t>
      </w:r>
      <w:r>
        <w:rPr>
          <w:spacing w:val="-7"/>
          <w:sz w:val="26"/>
        </w:rPr>
        <w:t xml:space="preserve"> </w:t>
      </w:r>
      <w:r>
        <w:rPr>
          <w:sz w:val="26"/>
        </w:rPr>
        <w:t>наблюдения.</w:t>
      </w:r>
      <w:r>
        <w:rPr>
          <w:spacing w:val="-4"/>
          <w:sz w:val="26"/>
        </w:rPr>
        <w:t xml:space="preserve"> </w:t>
      </w:r>
      <w:r>
        <w:rPr>
          <w:sz w:val="26"/>
        </w:rPr>
        <w:t>Ведение</w:t>
      </w:r>
      <w:r>
        <w:rPr>
          <w:spacing w:val="-7"/>
          <w:sz w:val="26"/>
        </w:rPr>
        <w:t xml:space="preserve"> </w:t>
      </w:r>
      <w:r>
        <w:rPr>
          <w:sz w:val="26"/>
        </w:rPr>
        <w:t>дневника</w:t>
      </w:r>
      <w:r>
        <w:rPr>
          <w:spacing w:val="-7"/>
          <w:sz w:val="26"/>
        </w:rPr>
        <w:t xml:space="preserve"> </w:t>
      </w:r>
      <w:r>
        <w:rPr>
          <w:sz w:val="26"/>
        </w:rPr>
        <w:t>наблюдений.</w:t>
      </w:r>
      <w:r>
        <w:rPr>
          <w:spacing w:val="-4"/>
          <w:sz w:val="26"/>
        </w:rPr>
        <w:t xml:space="preserve"> </w:t>
      </w:r>
      <w:r>
        <w:rPr>
          <w:sz w:val="26"/>
        </w:rPr>
        <w:t>Гербарий:</w:t>
      </w:r>
      <w:r>
        <w:rPr>
          <w:spacing w:val="-7"/>
          <w:sz w:val="26"/>
        </w:rPr>
        <w:t xml:space="preserve"> </w:t>
      </w:r>
      <w:r>
        <w:rPr>
          <w:sz w:val="26"/>
        </w:rPr>
        <w:t>оборудование,</w:t>
      </w:r>
      <w:r>
        <w:rPr>
          <w:spacing w:val="-5"/>
          <w:sz w:val="26"/>
        </w:rPr>
        <w:t xml:space="preserve"> </w:t>
      </w:r>
      <w:r>
        <w:rPr>
          <w:sz w:val="26"/>
        </w:rPr>
        <w:t>техника</w:t>
      </w:r>
      <w:r>
        <w:rPr>
          <w:spacing w:val="-7"/>
          <w:sz w:val="26"/>
        </w:rPr>
        <w:t xml:space="preserve"> </w:t>
      </w:r>
      <w:r>
        <w:rPr>
          <w:sz w:val="26"/>
        </w:rPr>
        <w:t>сбора,</w:t>
      </w:r>
      <w:r>
        <w:rPr>
          <w:spacing w:val="-5"/>
          <w:sz w:val="26"/>
        </w:rPr>
        <w:t xml:space="preserve"> </w:t>
      </w:r>
      <w:r>
        <w:rPr>
          <w:sz w:val="26"/>
        </w:rPr>
        <w:t>высушивания</w:t>
      </w:r>
      <w:r>
        <w:rPr>
          <w:spacing w:val="-6"/>
          <w:sz w:val="26"/>
        </w:rPr>
        <w:t xml:space="preserve"> </w:t>
      </w:r>
      <w:r>
        <w:rPr>
          <w:sz w:val="26"/>
        </w:rPr>
        <w:t>и</w:t>
      </w:r>
      <w:r>
        <w:rPr>
          <w:spacing w:val="-7"/>
          <w:sz w:val="26"/>
        </w:rPr>
        <w:t xml:space="preserve"> </w:t>
      </w:r>
      <w:r>
        <w:rPr>
          <w:sz w:val="26"/>
        </w:rPr>
        <w:t>монтировки. Правила работа с определителями (теза, антитеза). Морфологическое описание ра</w:t>
      </w:r>
      <w:r>
        <w:rPr>
          <w:sz w:val="26"/>
        </w:rPr>
        <w:t xml:space="preserve">стений по плану. Редкие и исчезающие растения </w:t>
      </w:r>
      <w:r>
        <w:rPr>
          <w:spacing w:val="-2"/>
          <w:sz w:val="26"/>
        </w:rPr>
        <w:t>Башкортостана.</w:t>
      </w:r>
    </w:p>
    <w:p w:rsidR="002C2CDD" w:rsidRDefault="00256BAD">
      <w:pPr>
        <w:pStyle w:val="3"/>
        <w:spacing w:line="299" w:lineRule="exact"/>
        <w:jc w:val="both"/>
      </w:pPr>
      <w:r>
        <w:t>Практические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лабораторные</w:t>
      </w:r>
      <w:r>
        <w:rPr>
          <w:spacing w:val="-11"/>
        </w:rPr>
        <w:t xml:space="preserve"> </w:t>
      </w:r>
      <w:r>
        <w:rPr>
          <w:spacing w:val="-2"/>
        </w:rPr>
        <w:t>работы:</w:t>
      </w:r>
    </w:p>
    <w:p w:rsidR="002C2CDD" w:rsidRDefault="00256BAD">
      <w:pPr>
        <w:pStyle w:val="a4"/>
        <w:numPr>
          <w:ilvl w:val="0"/>
          <w:numId w:val="2"/>
        </w:numPr>
        <w:tabs>
          <w:tab w:val="left" w:pos="3255"/>
          <w:tab w:val="left" w:pos="3256"/>
        </w:tabs>
        <w:spacing w:line="319" w:lineRule="exact"/>
        <w:ind w:hanging="726"/>
        <w:rPr>
          <w:sz w:val="26"/>
        </w:rPr>
      </w:pPr>
      <w:r>
        <w:rPr>
          <w:spacing w:val="-2"/>
          <w:sz w:val="26"/>
        </w:rPr>
        <w:t>Морфологическое</w:t>
      </w:r>
      <w:r>
        <w:rPr>
          <w:spacing w:val="5"/>
          <w:sz w:val="26"/>
        </w:rPr>
        <w:t xml:space="preserve"> </w:t>
      </w:r>
      <w:r>
        <w:rPr>
          <w:spacing w:val="-2"/>
          <w:sz w:val="26"/>
        </w:rPr>
        <w:t>описание</w:t>
      </w:r>
      <w:r>
        <w:rPr>
          <w:spacing w:val="5"/>
          <w:sz w:val="26"/>
        </w:rPr>
        <w:t xml:space="preserve"> </w:t>
      </w:r>
      <w:r>
        <w:rPr>
          <w:spacing w:val="-2"/>
          <w:sz w:val="26"/>
        </w:rPr>
        <w:t>растений</w:t>
      </w:r>
    </w:p>
    <w:p w:rsidR="002C2CDD" w:rsidRDefault="00256BAD">
      <w:pPr>
        <w:pStyle w:val="a4"/>
        <w:numPr>
          <w:ilvl w:val="0"/>
          <w:numId w:val="2"/>
        </w:numPr>
        <w:tabs>
          <w:tab w:val="left" w:pos="3255"/>
          <w:tab w:val="left" w:pos="3256"/>
        </w:tabs>
        <w:spacing w:line="319" w:lineRule="exact"/>
        <w:ind w:hanging="726"/>
        <w:rPr>
          <w:sz w:val="26"/>
        </w:rPr>
      </w:pPr>
      <w:r>
        <w:rPr>
          <w:sz w:val="26"/>
        </w:rPr>
        <w:t>Определение</w:t>
      </w:r>
      <w:r>
        <w:rPr>
          <w:spacing w:val="-9"/>
          <w:sz w:val="26"/>
        </w:rPr>
        <w:t xml:space="preserve"> </w:t>
      </w:r>
      <w:r>
        <w:rPr>
          <w:sz w:val="26"/>
        </w:rPr>
        <w:t>растений</w:t>
      </w:r>
      <w:r>
        <w:rPr>
          <w:spacing w:val="-8"/>
          <w:sz w:val="26"/>
        </w:rPr>
        <w:t xml:space="preserve"> </w:t>
      </w:r>
      <w:r>
        <w:rPr>
          <w:sz w:val="26"/>
        </w:rPr>
        <w:t>по</w:t>
      </w:r>
      <w:r>
        <w:rPr>
          <w:spacing w:val="-8"/>
          <w:sz w:val="26"/>
        </w:rPr>
        <w:t xml:space="preserve"> </w:t>
      </w:r>
      <w:r>
        <w:rPr>
          <w:sz w:val="26"/>
        </w:rPr>
        <w:t>гербарным</w:t>
      </w:r>
      <w:r>
        <w:rPr>
          <w:spacing w:val="-10"/>
          <w:sz w:val="26"/>
        </w:rPr>
        <w:t xml:space="preserve"> </w:t>
      </w:r>
      <w:r>
        <w:rPr>
          <w:sz w:val="26"/>
        </w:rPr>
        <w:t>образцам</w:t>
      </w:r>
      <w:r>
        <w:rPr>
          <w:spacing w:val="-9"/>
          <w:sz w:val="26"/>
        </w:rPr>
        <w:t xml:space="preserve"> </w:t>
      </w:r>
      <w:r>
        <w:rPr>
          <w:sz w:val="26"/>
        </w:rPr>
        <w:t>и</w:t>
      </w:r>
      <w:r>
        <w:rPr>
          <w:spacing w:val="-9"/>
          <w:sz w:val="26"/>
        </w:rPr>
        <w:t xml:space="preserve"> </w:t>
      </w:r>
      <w:r>
        <w:rPr>
          <w:sz w:val="26"/>
        </w:rPr>
        <w:t>в</w:t>
      </w:r>
      <w:r>
        <w:rPr>
          <w:spacing w:val="-10"/>
          <w:sz w:val="26"/>
        </w:rPr>
        <w:t xml:space="preserve"> </w:t>
      </w:r>
      <w:r>
        <w:rPr>
          <w:sz w:val="26"/>
        </w:rPr>
        <w:t>безлиственном</w:t>
      </w:r>
      <w:r>
        <w:rPr>
          <w:spacing w:val="-9"/>
          <w:sz w:val="26"/>
        </w:rPr>
        <w:t xml:space="preserve"> </w:t>
      </w:r>
      <w:r>
        <w:rPr>
          <w:spacing w:val="-2"/>
          <w:sz w:val="26"/>
        </w:rPr>
        <w:t>состоянии</w:t>
      </w:r>
    </w:p>
    <w:p w:rsidR="002C2CDD" w:rsidRDefault="00256BAD">
      <w:pPr>
        <w:pStyle w:val="a4"/>
        <w:numPr>
          <w:ilvl w:val="0"/>
          <w:numId w:val="2"/>
        </w:numPr>
        <w:tabs>
          <w:tab w:val="left" w:pos="3255"/>
          <w:tab w:val="left" w:pos="3256"/>
        </w:tabs>
        <w:spacing w:line="322" w:lineRule="exact"/>
        <w:ind w:hanging="726"/>
        <w:rPr>
          <w:sz w:val="26"/>
        </w:rPr>
      </w:pPr>
      <w:r>
        <w:rPr>
          <w:sz w:val="26"/>
        </w:rPr>
        <w:t>Монтировка</w:t>
      </w:r>
      <w:r>
        <w:rPr>
          <w:spacing w:val="-16"/>
          <w:sz w:val="26"/>
        </w:rPr>
        <w:t xml:space="preserve"> </w:t>
      </w:r>
      <w:r>
        <w:rPr>
          <w:spacing w:val="-2"/>
          <w:sz w:val="26"/>
        </w:rPr>
        <w:t>гербария</w:t>
      </w:r>
    </w:p>
    <w:p w:rsidR="002C2CDD" w:rsidRDefault="00256BAD">
      <w:pPr>
        <w:pStyle w:val="3"/>
        <w:spacing w:before="0"/>
      </w:pPr>
      <w:r>
        <w:rPr>
          <w:w w:val="95"/>
        </w:rPr>
        <w:t>Проектно-исследовательская</w:t>
      </w:r>
      <w:r>
        <w:rPr>
          <w:spacing w:val="37"/>
        </w:rPr>
        <w:t xml:space="preserve">  </w:t>
      </w:r>
      <w:r>
        <w:rPr>
          <w:spacing w:val="-2"/>
          <w:w w:val="95"/>
        </w:rPr>
        <w:t>деятельность:</w:t>
      </w:r>
    </w:p>
    <w:p w:rsidR="002C2CDD" w:rsidRDefault="00256BAD">
      <w:pPr>
        <w:pStyle w:val="a4"/>
        <w:numPr>
          <w:ilvl w:val="0"/>
          <w:numId w:val="1"/>
        </w:numPr>
        <w:tabs>
          <w:tab w:val="left" w:pos="1243"/>
          <w:tab w:val="left" w:pos="1244"/>
        </w:tabs>
        <w:spacing w:line="298" w:lineRule="exact"/>
        <w:rPr>
          <w:sz w:val="26"/>
        </w:rPr>
      </w:pPr>
      <w:r>
        <w:rPr>
          <w:sz w:val="26"/>
        </w:rPr>
        <w:t>Создание</w:t>
      </w:r>
      <w:r>
        <w:rPr>
          <w:spacing w:val="-12"/>
          <w:sz w:val="26"/>
        </w:rPr>
        <w:t xml:space="preserve"> </w:t>
      </w:r>
      <w:r>
        <w:rPr>
          <w:sz w:val="26"/>
        </w:rPr>
        <w:t>каталога</w:t>
      </w:r>
      <w:r>
        <w:rPr>
          <w:spacing w:val="-13"/>
          <w:sz w:val="26"/>
        </w:rPr>
        <w:t xml:space="preserve"> </w:t>
      </w:r>
      <w:r>
        <w:rPr>
          <w:sz w:val="26"/>
        </w:rPr>
        <w:t>«Видовое</w:t>
      </w:r>
      <w:r>
        <w:rPr>
          <w:spacing w:val="-12"/>
          <w:sz w:val="26"/>
        </w:rPr>
        <w:t xml:space="preserve"> </w:t>
      </w:r>
      <w:r>
        <w:rPr>
          <w:sz w:val="26"/>
        </w:rPr>
        <w:t>разнообразие</w:t>
      </w:r>
      <w:r>
        <w:rPr>
          <w:spacing w:val="-8"/>
          <w:sz w:val="26"/>
        </w:rPr>
        <w:t xml:space="preserve"> </w:t>
      </w:r>
      <w:r>
        <w:rPr>
          <w:sz w:val="26"/>
        </w:rPr>
        <w:t>растений</w:t>
      </w:r>
      <w:r>
        <w:rPr>
          <w:spacing w:val="-11"/>
          <w:sz w:val="26"/>
        </w:rPr>
        <w:t xml:space="preserve"> </w:t>
      </w:r>
      <w:r>
        <w:rPr>
          <w:sz w:val="26"/>
        </w:rPr>
        <w:t>пришкольной</w:t>
      </w:r>
      <w:r>
        <w:rPr>
          <w:spacing w:val="-15"/>
          <w:sz w:val="26"/>
        </w:rPr>
        <w:t xml:space="preserve"> </w:t>
      </w:r>
      <w:r>
        <w:rPr>
          <w:spacing w:val="-2"/>
          <w:sz w:val="26"/>
        </w:rPr>
        <w:t>территории»</w:t>
      </w:r>
    </w:p>
    <w:p w:rsidR="002C2CDD" w:rsidRDefault="00256BAD">
      <w:pPr>
        <w:pStyle w:val="a4"/>
        <w:numPr>
          <w:ilvl w:val="0"/>
          <w:numId w:val="1"/>
        </w:numPr>
        <w:tabs>
          <w:tab w:val="left" w:pos="1243"/>
          <w:tab w:val="left" w:pos="1244"/>
        </w:tabs>
        <w:spacing w:line="298" w:lineRule="exact"/>
        <w:rPr>
          <w:sz w:val="26"/>
        </w:rPr>
      </w:pPr>
      <w:r>
        <w:rPr>
          <w:sz w:val="26"/>
        </w:rPr>
        <w:t>Проект</w:t>
      </w:r>
      <w:r>
        <w:rPr>
          <w:spacing w:val="-10"/>
          <w:sz w:val="26"/>
        </w:rPr>
        <w:t xml:space="preserve"> </w:t>
      </w:r>
      <w:r>
        <w:rPr>
          <w:sz w:val="26"/>
        </w:rPr>
        <w:t>«Редкие</w:t>
      </w:r>
      <w:r>
        <w:rPr>
          <w:spacing w:val="-10"/>
          <w:sz w:val="26"/>
        </w:rPr>
        <w:t xml:space="preserve"> </w:t>
      </w:r>
      <w:r>
        <w:rPr>
          <w:sz w:val="26"/>
        </w:rPr>
        <w:t>растения</w:t>
      </w:r>
      <w:r>
        <w:rPr>
          <w:spacing w:val="-10"/>
          <w:sz w:val="26"/>
        </w:rPr>
        <w:t xml:space="preserve"> </w:t>
      </w:r>
      <w:r>
        <w:rPr>
          <w:spacing w:val="-2"/>
          <w:sz w:val="26"/>
        </w:rPr>
        <w:t>Ярославской области</w:t>
      </w:r>
      <w:r>
        <w:rPr>
          <w:spacing w:val="-2"/>
          <w:sz w:val="26"/>
        </w:rPr>
        <w:t>»</w:t>
      </w:r>
    </w:p>
    <w:p w:rsidR="002C2CDD" w:rsidRDefault="00256BAD">
      <w:pPr>
        <w:pStyle w:val="2"/>
        <w:spacing w:before="9" w:line="240" w:lineRule="auto"/>
      </w:pPr>
      <w:r>
        <w:t>Раздел</w:t>
      </w:r>
      <w:r>
        <w:rPr>
          <w:spacing w:val="-10"/>
        </w:rPr>
        <w:t xml:space="preserve"> </w:t>
      </w:r>
      <w:r>
        <w:t>3.</w:t>
      </w:r>
      <w:r>
        <w:rPr>
          <w:spacing w:val="-6"/>
        </w:rPr>
        <w:t xml:space="preserve"> </w:t>
      </w:r>
      <w:r>
        <w:t>Практическая</w:t>
      </w:r>
      <w:r>
        <w:rPr>
          <w:spacing w:val="-9"/>
        </w:rPr>
        <w:t xml:space="preserve"> </w:t>
      </w:r>
      <w:r>
        <w:t>зоология</w:t>
      </w:r>
      <w:r>
        <w:rPr>
          <w:spacing w:val="-10"/>
        </w:rPr>
        <w:t xml:space="preserve"> </w:t>
      </w:r>
      <w:r>
        <w:t>(7</w:t>
      </w:r>
      <w:r>
        <w:rPr>
          <w:spacing w:val="-7"/>
        </w:rPr>
        <w:t xml:space="preserve"> </w:t>
      </w:r>
      <w:r>
        <w:rPr>
          <w:spacing w:val="-2"/>
        </w:rPr>
        <w:t>часов)</w:t>
      </w:r>
    </w:p>
    <w:p w:rsidR="002C2CDD" w:rsidRDefault="002C2CDD">
      <w:pPr>
        <w:sectPr w:rsidR="002C2CDD">
          <w:headerReference w:type="default" r:id="rId19"/>
          <w:pgSz w:w="16840" w:h="11910" w:orient="landscape"/>
          <w:pgMar w:top="720" w:right="280" w:bottom="280" w:left="360" w:header="0" w:footer="0" w:gutter="0"/>
          <w:cols w:space="720"/>
        </w:sectPr>
      </w:pPr>
    </w:p>
    <w:p w:rsidR="002C2CDD" w:rsidRDefault="00256BAD">
      <w:pPr>
        <w:spacing w:before="7"/>
        <w:ind w:left="773"/>
        <w:rPr>
          <w:sz w:val="26"/>
        </w:rPr>
      </w:pPr>
      <w:r>
        <w:rPr>
          <w:sz w:val="26"/>
        </w:rPr>
        <w:lastRenderedPageBreak/>
        <w:t>Знакомство</w:t>
      </w:r>
      <w:r>
        <w:rPr>
          <w:spacing w:val="76"/>
          <w:w w:val="150"/>
          <w:sz w:val="26"/>
        </w:rPr>
        <w:t xml:space="preserve"> </w:t>
      </w:r>
      <w:r>
        <w:rPr>
          <w:sz w:val="26"/>
        </w:rPr>
        <w:t>с</w:t>
      </w:r>
      <w:r>
        <w:rPr>
          <w:spacing w:val="76"/>
          <w:w w:val="150"/>
          <w:sz w:val="26"/>
        </w:rPr>
        <w:t xml:space="preserve"> </w:t>
      </w:r>
      <w:r>
        <w:rPr>
          <w:sz w:val="26"/>
        </w:rPr>
        <w:t>системой</w:t>
      </w:r>
      <w:r>
        <w:rPr>
          <w:spacing w:val="76"/>
          <w:w w:val="150"/>
          <w:sz w:val="26"/>
        </w:rPr>
        <w:t xml:space="preserve"> </w:t>
      </w:r>
      <w:r>
        <w:rPr>
          <w:sz w:val="26"/>
        </w:rPr>
        <w:t>живой</w:t>
      </w:r>
      <w:r>
        <w:rPr>
          <w:spacing w:val="76"/>
          <w:w w:val="150"/>
          <w:sz w:val="26"/>
        </w:rPr>
        <w:t xml:space="preserve"> </w:t>
      </w:r>
      <w:r>
        <w:rPr>
          <w:sz w:val="26"/>
        </w:rPr>
        <w:t>природы,</w:t>
      </w:r>
      <w:r>
        <w:rPr>
          <w:spacing w:val="80"/>
          <w:w w:val="150"/>
          <w:sz w:val="26"/>
        </w:rPr>
        <w:t xml:space="preserve"> </w:t>
      </w:r>
      <w:r>
        <w:rPr>
          <w:sz w:val="26"/>
        </w:rPr>
        <w:t>царствами</w:t>
      </w:r>
      <w:r>
        <w:rPr>
          <w:spacing w:val="76"/>
          <w:w w:val="150"/>
          <w:sz w:val="26"/>
        </w:rPr>
        <w:t xml:space="preserve"> </w:t>
      </w:r>
      <w:r>
        <w:rPr>
          <w:sz w:val="26"/>
        </w:rPr>
        <w:t>живых</w:t>
      </w:r>
      <w:r>
        <w:rPr>
          <w:spacing w:val="76"/>
          <w:w w:val="150"/>
          <w:sz w:val="26"/>
        </w:rPr>
        <w:t xml:space="preserve"> </w:t>
      </w:r>
      <w:r>
        <w:rPr>
          <w:sz w:val="26"/>
        </w:rPr>
        <w:t>организмов.</w:t>
      </w:r>
      <w:r>
        <w:rPr>
          <w:spacing w:val="78"/>
          <w:w w:val="150"/>
          <w:sz w:val="26"/>
        </w:rPr>
        <w:t xml:space="preserve"> </w:t>
      </w:r>
      <w:r>
        <w:rPr>
          <w:sz w:val="26"/>
        </w:rPr>
        <w:t>Отличительные</w:t>
      </w:r>
      <w:r>
        <w:rPr>
          <w:spacing w:val="76"/>
          <w:w w:val="150"/>
          <w:sz w:val="26"/>
        </w:rPr>
        <w:t xml:space="preserve"> </w:t>
      </w:r>
      <w:r>
        <w:rPr>
          <w:sz w:val="26"/>
        </w:rPr>
        <w:t>признаки</w:t>
      </w:r>
      <w:r>
        <w:rPr>
          <w:spacing w:val="76"/>
          <w:w w:val="150"/>
          <w:sz w:val="26"/>
        </w:rPr>
        <w:t xml:space="preserve"> </w:t>
      </w:r>
      <w:r>
        <w:rPr>
          <w:sz w:val="26"/>
        </w:rPr>
        <w:t>животных</w:t>
      </w:r>
      <w:r>
        <w:rPr>
          <w:spacing w:val="76"/>
          <w:w w:val="150"/>
          <w:sz w:val="26"/>
        </w:rPr>
        <w:t xml:space="preserve"> </w:t>
      </w:r>
      <w:r>
        <w:rPr>
          <w:sz w:val="26"/>
        </w:rPr>
        <w:t>разных</w:t>
      </w:r>
      <w:r>
        <w:rPr>
          <w:spacing w:val="76"/>
          <w:w w:val="150"/>
          <w:sz w:val="26"/>
        </w:rPr>
        <w:t xml:space="preserve"> </w:t>
      </w:r>
      <w:r>
        <w:rPr>
          <w:sz w:val="26"/>
        </w:rPr>
        <w:t>царств</w:t>
      </w:r>
      <w:r>
        <w:rPr>
          <w:spacing w:val="73"/>
          <w:w w:val="150"/>
          <w:sz w:val="26"/>
        </w:rPr>
        <w:t xml:space="preserve"> </w:t>
      </w:r>
      <w:r>
        <w:rPr>
          <w:sz w:val="26"/>
        </w:rPr>
        <w:t>и систематических групп.</w:t>
      </w:r>
    </w:p>
    <w:p w:rsidR="002C2CDD" w:rsidRDefault="00256BAD">
      <w:pPr>
        <w:spacing w:before="2"/>
        <w:ind w:left="773"/>
        <w:rPr>
          <w:sz w:val="26"/>
        </w:rPr>
      </w:pPr>
      <w:r>
        <w:rPr>
          <w:sz w:val="26"/>
        </w:rPr>
        <w:t>Жизнь</w:t>
      </w:r>
      <w:r>
        <w:rPr>
          <w:spacing w:val="-3"/>
          <w:sz w:val="26"/>
        </w:rPr>
        <w:t xml:space="preserve"> </w:t>
      </w:r>
      <w:r>
        <w:rPr>
          <w:sz w:val="26"/>
        </w:rPr>
        <w:t>животных:</w:t>
      </w:r>
      <w:r>
        <w:rPr>
          <w:spacing w:val="-4"/>
          <w:sz w:val="26"/>
        </w:rPr>
        <w:t xml:space="preserve"> </w:t>
      </w:r>
      <w:r>
        <w:rPr>
          <w:sz w:val="26"/>
        </w:rPr>
        <w:t>определение</w:t>
      </w:r>
      <w:r>
        <w:rPr>
          <w:spacing w:val="-4"/>
          <w:sz w:val="26"/>
        </w:rPr>
        <w:t xml:space="preserve"> </w:t>
      </w:r>
      <w:r>
        <w:rPr>
          <w:sz w:val="26"/>
        </w:rPr>
        <w:t>животных</w:t>
      </w:r>
      <w:r>
        <w:rPr>
          <w:spacing w:val="-4"/>
          <w:sz w:val="26"/>
        </w:rPr>
        <w:t xml:space="preserve"> </w:t>
      </w:r>
      <w:r>
        <w:rPr>
          <w:sz w:val="26"/>
        </w:rPr>
        <w:t>по</w:t>
      </w:r>
      <w:r>
        <w:rPr>
          <w:spacing w:val="-4"/>
          <w:sz w:val="26"/>
        </w:rPr>
        <w:t xml:space="preserve"> </w:t>
      </w:r>
      <w:r>
        <w:rPr>
          <w:sz w:val="26"/>
        </w:rPr>
        <w:t>следам,</w:t>
      </w:r>
      <w:r>
        <w:rPr>
          <w:spacing w:val="-3"/>
          <w:sz w:val="26"/>
        </w:rPr>
        <w:t xml:space="preserve"> </w:t>
      </w:r>
      <w:r>
        <w:rPr>
          <w:sz w:val="26"/>
        </w:rPr>
        <w:t>продуктам</w:t>
      </w:r>
      <w:r>
        <w:rPr>
          <w:spacing w:val="-4"/>
          <w:sz w:val="26"/>
        </w:rPr>
        <w:t xml:space="preserve"> </w:t>
      </w:r>
      <w:r>
        <w:rPr>
          <w:sz w:val="26"/>
        </w:rPr>
        <w:t>жизнедеятельности.</w:t>
      </w:r>
      <w:r>
        <w:rPr>
          <w:spacing w:val="-5"/>
          <w:sz w:val="26"/>
        </w:rPr>
        <w:t xml:space="preserve"> </w:t>
      </w:r>
      <w:r>
        <w:rPr>
          <w:sz w:val="26"/>
        </w:rPr>
        <w:t>Описание</w:t>
      </w:r>
      <w:r>
        <w:rPr>
          <w:spacing w:val="-4"/>
          <w:sz w:val="26"/>
        </w:rPr>
        <w:t xml:space="preserve"> </w:t>
      </w:r>
      <w:r>
        <w:rPr>
          <w:sz w:val="26"/>
        </w:rPr>
        <w:t>внешнего</w:t>
      </w:r>
      <w:r>
        <w:rPr>
          <w:spacing w:val="-9"/>
          <w:sz w:val="26"/>
        </w:rPr>
        <w:t xml:space="preserve"> </w:t>
      </w:r>
      <w:r>
        <w:rPr>
          <w:sz w:val="26"/>
        </w:rPr>
        <w:t>вида</w:t>
      </w:r>
      <w:r>
        <w:rPr>
          <w:spacing w:val="-8"/>
          <w:sz w:val="26"/>
        </w:rPr>
        <w:t xml:space="preserve"> </w:t>
      </w:r>
      <w:r>
        <w:rPr>
          <w:sz w:val="26"/>
        </w:rPr>
        <w:t>животных</w:t>
      </w:r>
      <w:r>
        <w:rPr>
          <w:spacing w:val="-4"/>
          <w:sz w:val="26"/>
        </w:rPr>
        <w:t xml:space="preserve"> </w:t>
      </w:r>
      <w:r>
        <w:rPr>
          <w:sz w:val="26"/>
        </w:rPr>
        <w:t>по</w:t>
      </w:r>
      <w:r>
        <w:rPr>
          <w:spacing w:val="-8"/>
          <w:sz w:val="26"/>
        </w:rPr>
        <w:t xml:space="preserve"> </w:t>
      </w:r>
      <w:r>
        <w:rPr>
          <w:sz w:val="26"/>
        </w:rPr>
        <w:t>плану.</w:t>
      </w:r>
      <w:r>
        <w:rPr>
          <w:spacing w:val="-3"/>
          <w:sz w:val="26"/>
        </w:rPr>
        <w:t xml:space="preserve"> </w:t>
      </w:r>
      <w:r>
        <w:rPr>
          <w:sz w:val="26"/>
        </w:rPr>
        <w:t>О</w:t>
      </w:r>
      <w:r>
        <w:rPr>
          <w:spacing w:val="-8"/>
          <w:sz w:val="26"/>
        </w:rPr>
        <w:t xml:space="preserve"> </w:t>
      </w:r>
      <w:r>
        <w:rPr>
          <w:sz w:val="26"/>
        </w:rPr>
        <w:t>чем рассказывают скелеты животных (палеонтология). Пищевые цепоч</w:t>
      </w:r>
      <w:r>
        <w:rPr>
          <w:sz w:val="26"/>
        </w:rPr>
        <w:t>ки. Жизнь животных зимой. Подкормка птиц.</w:t>
      </w:r>
    </w:p>
    <w:p w:rsidR="002C2CDD" w:rsidRDefault="00256BAD">
      <w:pPr>
        <w:pStyle w:val="3"/>
      </w:pPr>
      <w:r>
        <w:t>Практические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лабораторные</w:t>
      </w:r>
      <w:r>
        <w:rPr>
          <w:spacing w:val="-11"/>
        </w:rPr>
        <w:t xml:space="preserve"> </w:t>
      </w:r>
      <w:r>
        <w:rPr>
          <w:spacing w:val="-2"/>
        </w:rPr>
        <w:t>работы:</w:t>
      </w:r>
    </w:p>
    <w:p w:rsidR="002C2CDD" w:rsidRDefault="00256BAD">
      <w:pPr>
        <w:pStyle w:val="a4"/>
        <w:numPr>
          <w:ilvl w:val="0"/>
          <w:numId w:val="1"/>
        </w:numPr>
        <w:tabs>
          <w:tab w:val="left" w:pos="1243"/>
          <w:tab w:val="left" w:pos="1244"/>
        </w:tabs>
        <w:spacing w:line="298" w:lineRule="exact"/>
        <w:rPr>
          <w:sz w:val="26"/>
        </w:rPr>
      </w:pPr>
      <w:r>
        <w:rPr>
          <w:sz w:val="26"/>
        </w:rPr>
        <w:t>Работа</w:t>
      </w:r>
      <w:r>
        <w:rPr>
          <w:spacing w:val="-12"/>
          <w:sz w:val="26"/>
        </w:rPr>
        <w:t xml:space="preserve"> </w:t>
      </w:r>
      <w:r>
        <w:rPr>
          <w:sz w:val="26"/>
        </w:rPr>
        <w:t>по</w:t>
      </w:r>
      <w:r>
        <w:rPr>
          <w:spacing w:val="-9"/>
          <w:sz w:val="26"/>
        </w:rPr>
        <w:t xml:space="preserve"> </w:t>
      </w:r>
      <w:r>
        <w:rPr>
          <w:sz w:val="26"/>
        </w:rPr>
        <w:t>определению</w:t>
      </w:r>
      <w:r>
        <w:rPr>
          <w:spacing w:val="-10"/>
          <w:sz w:val="26"/>
        </w:rPr>
        <w:t xml:space="preserve"> </w:t>
      </w:r>
      <w:r>
        <w:rPr>
          <w:spacing w:val="-2"/>
          <w:sz w:val="26"/>
        </w:rPr>
        <w:t>животных</w:t>
      </w:r>
    </w:p>
    <w:p w:rsidR="002C2CDD" w:rsidRDefault="00256BAD">
      <w:pPr>
        <w:pStyle w:val="a4"/>
        <w:numPr>
          <w:ilvl w:val="0"/>
          <w:numId w:val="1"/>
        </w:numPr>
        <w:tabs>
          <w:tab w:val="left" w:pos="1243"/>
          <w:tab w:val="left" w:pos="1244"/>
        </w:tabs>
        <w:spacing w:line="298" w:lineRule="exact"/>
        <w:rPr>
          <w:sz w:val="26"/>
        </w:rPr>
      </w:pPr>
      <w:r>
        <w:rPr>
          <w:sz w:val="26"/>
        </w:rPr>
        <w:t>Составление</w:t>
      </w:r>
      <w:r>
        <w:rPr>
          <w:spacing w:val="-12"/>
          <w:sz w:val="26"/>
        </w:rPr>
        <w:t xml:space="preserve"> </w:t>
      </w:r>
      <w:r>
        <w:rPr>
          <w:sz w:val="26"/>
        </w:rPr>
        <w:t>пищевых</w:t>
      </w:r>
      <w:r>
        <w:rPr>
          <w:spacing w:val="-13"/>
          <w:sz w:val="26"/>
        </w:rPr>
        <w:t xml:space="preserve"> </w:t>
      </w:r>
      <w:r>
        <w:rPr>
          <w:spacing w:val="-2"/>
          <w:sz w:val="26"/>
        </w:rPr>
        <w:t>цепочек</w:t>
      </w:r>
    </w:p>
    <w:p w:rsidR="002C2CDD" w:rsidRDefault="00256BAD">
      <w:pPr>
        <w:pStyle w:val="a4"/>
        <w:numPr>
          <w:ilvl w:val="0"/>
          <w:numId w:val="1"/>
        </w:numPr>
        <w:tabs>
          <w:tab w:val="left" w:pos="1243"/>
          <w:tab w:val="left" w:pos="1244"/>
        </w:tabs>
        <w:spacing w:before="3" w:line="299" w:lineRule="exact"/>
        <w:rPr>
          <w:sz w:val="26"/>
        </w:rPr>
      </w:pPr>
      <w:r>
        <w:rPr>
          <w:sz w:val="26"/>
        </w:rPr>
        <w:t>Определение</w:t>
      </w:r>
      <w:r>
        <w:rPr>
          <w:spacing w:val="-11"/>
          <w:sz w:val="26"/>
        </w:rPr>
        <w:t xml:space="preserve"> </w:t>
      </w:r>
      <w:r>
        <w:rPr>
          <w:sz w:val="26"/>
        </w:rPr>
        <w:t>экологической</w:t>
      </w:r>
      <w:r>
        <w:rPr>
          <w:spacing w:val="-11"/>
          <w:sz w:val="26"/>
        </w:rPr>
        <w:t xml:space="preserve"> </w:t>
      </w:r>
      <w:r>
        <w:rPr>
          <w:sz w:val="26"/>
        </w:rPr>
        <w:t>группы</w:t>
      </w:r>
      <w:r>
        <w:rPr>
          <w:spacing w:val="-13"/>
          <w:sz w:val="26"/>
        </w:rPr>
        <w:t xml:space="preserve"> </w:t>
      </w:r>
      <w:r>
        <w:rPr>
          <w:sz w:val="26"/>
        </w:rPr>
        <w:t>животных</w:t>
      </w:r>
      <w:r>
        <w:rPr>
          <w:spacing w:val="-12"/>
          <w:sz w:val="26"/>
        </w:rPr>
        <w:t xml:space="preserve"> </w:t>
      </w:r>
      <w:r>
        <w:rPr>
          <w:sz w:val="26"/>
        </w:rPr>
        <w:t>по</w:t>
      </w:r>
      <w:r>
        <w:rPr>
          <w:spacing w:val="-11"/>
          <w:sz w:val="26"/>
        </w:rPr>
        <w:t xml:space="preserve"> </w:t>
      </w:r>
      <w:r>
        <w:rPr>
          <w:sz w:val="26"/>
        </w:rPr>
        <w:t>внешнему</w:t>
      </w:r>
      <w:r>
        <w:rPr>
          <w:spacing w:val="-15"/>
          <w:sz w:val="26"/>
        </w:rPr>
        <w:t xml:space="preserve"> </w:t>
      </w:r>
      <w:r>
        <w:rPr>
          <w:spacing w:val="-4"/>
          <w:sz w:val="26"/>
        </w:rPr>
        <w:t>виду</w:t>
      </w:r>
    </w:p>
    <w:p w:rsidR="002C2CDD" w:rsidRDefault="00256BAD">
      <w:pPr>
        <w:pStyle w:val="a4"/>
        <w:numPr>
          <w:ilvl w:val="0"/>
          <w:numId w:val="1"/>
        </w:numPr>
        <w:tabs>
          <w:tab w:val="left" w:pos="1243"/>
          <w:tab w:val="left" w:pos="1244"/>
        </w:tabs>
        <w:spacing w:line="299" w:lineRule="exact"/>
        <w:rPr>
          <w:sz w:val="26"/>
        </w:rPr>
      </w:pPr>
      <w:r>
        <w:rPr>
          <w:sz w:val="26"/>
        </w:rPr>
        <w:t>Фенологические</w:t>
      </w:r>
      <w:r>
        <w:rPr>
          <w:spacing w:val="-8"/>
          <w:sz w:val="26"/>
        </w:rPr>
        <w:t xml:space="preserve"> </w:t>
      </w:r>
      <w:r>
        <w:rPr>
          <w:sz w:val="26"/>
        </w:rPr>
        <w:t>наблюдения</w:t>
      </w:r>
      <w:r>
        <w:rPr>
          <w:spacing w:val="-8"/>
          <w:sz w:val="26"/>
        </w:rPr>
        <w:t xml:space="preserve"> </w:t>
      </w:r>
      <w:r>
        <w:rPr>
          <w:sz w:val="26"/>
        </w:rPr>
        <w:t>«Зима</w:t>
      </w:r>
      <w:r>
        <w:rPr>
          <w:spacing w:val="-9"/>
          <w:sz w:val="26"/>
        </w:rPr>
        <w:t xml:space="preserve"> </w:t>
      </w:r>
      <w:r>
        <w:rPr>
          <w:sz w:val="26"/>
        </w:rPr>
        <w:t>в</w:t>
      </w:r>
      <w:r>
        <w:rPr>
          <w:spacing w:val="-7"/>
          <w:sz w:val="26"/>
        </w:rPr>
        <w:t xml:space="preserve"> </w:t>
      </w:r>
      <w:r>
        <w:rPr>
          <w:sz w:val="26"/>
        </w:rPr>
        <w:t>жизни</w:t>
      </w:r>
      <w:r>
        <w:rPr>
          <w:spacing w:val="-8"/>
          <w:sz w:val="26"/>
        </w:rPr>
        <w:t xml:space="preserve"> </w:t>
      </w:r>
      <w:r>
        <w:rPr>
          <w:sz w:val="26"/>
        </w:rPr>
        <w:t>растений</w:t>
      </w:r>
      <w:r>
        <w:rPr>
          <w:spacing w:val="-8"/>
          <w:sz w:val="26"/>
        </w:rPr>
        <w:t xml:space="preserve"> </w:t>
      </w:r>
      <w:r>
        <w:rPr>
          <w:sz w:val="26"/>
        </w:rPr>
        <w:t>и</w:t>
      </w:r>
      <w:r>
        <w:rPr>
          <w:spacing w:val="-12"/>
          <w:sz w:val="26"/>
        </w:rPr>
        <w:t xml:space="preserve"> </w:t>
      </w:r>
      <w:r>
        <w:rPr>
          <w:spacing w:val="-2"/>
          <w:sz w:val="26"/>
        </w:rPr>
        <w:t>животных»</w:t>
      </w:r>
    </w:p>
    <w:p w:rsidR="002C2CDD" w:rsidRDefault="00256BAD">
      <w:pPr>
        <w:pStyle w:val="3"/>
        <w:spacing w:before="9" w:line="296" w:lineRule="exact"/>
      </w:pPr>
      <w:r>
        <w:rPr>
          <w:w w:val="95"/>
        </w:rPr>
        <w:t>Проектно-исследовательская</w:t>
      </w:r>
      <w:r>
        <w:rPr>
          <w:spacing w:val="37"/>
        </w:rPr>
        <w:t xml:space="preserve">  </w:t>
      </w:r>
      <w:r>
        <w:rPr>
          <w:spacing w:val="-2"/>
          <w:w w:val="95"/>
        </w:rPr>
        <w:t>деятельность:</w:t>
      </w:r>
    </w:p>
    <w:p w:rsidR="002C2CDD" w:rsidRDefault="00256BAD">
      <w:pPr>
        <w:pStyle w:val="a4"/>
        <w:numPr>
          <w:ilvl w:val="0"/>
          <w:numId w:val="1"/>
        </w:numPr>
        <w:tabs>
          <w:tab w:val="left" w:pos="1243"/>
          <w:tab w:val="left" w:pos="1244"/>
        </w:tabs>
        <w:spacing w:line="296" w:lineRule="exact"/>
        <w:rPr>
          <w:sz w:val="26"/>
        </w:rPr>
      </w:pPr>
      <w:r>
        <w:rPr>
          <w:sz w:val="26"/>
        </w:rPr>
        <w:t>Мини</w:t>
      </w:r>
      <w:r>
        <w:rPr>
          <w:spacing w:val="-7"/>
          <w:sz w:val="26"/>
        </w:rPr>
        <w:t xml:space="preserve"> </w:t>
      </w:r>
      <w:r>
        <w:rPr>
          <w:sz w:val="26"/>
        </w:rPr>
        <w:t>–</w:t>
      </w:r>
      <w:r>
        <w:rPr>
          <w:spacing w:val="-6"/>
          <w:sz w:val="26"/>
        </w:rPr>
        <w:t xml:space="preserve"> </w:t>
      </w:r>
      <w:r>
        <w:rPr>
          <w:sz w:val="26"/>
        </w:rPr>
        <w:t>исследование</w:t>
      </w:r>
      <w:r>
        <w:rPr>
          <w:spacing w:val="-6"/>
          <w:sz w:val="26"/>
        </w:rPr>
        <w:t xml:space="preserve"> </w:t>
      </w:r>
      <w:r>
        <w:rPr>
          <w:sz w:val="26"/>
        </w:rPr>
        <w:t>«Птицы</w:t>
      </w:r>
      <w:r>
        <w:rPr>
          <w:spacing w:val="-8"/>
          <w:sz w:val="26"/>
        </w:rPr>
        <w:t xml:space="preserve"> </w:t>
      </w:r>
      <w:r>
        <w:rPr>
          <w:sz w:val="26"/>
        </w:rPr>
        <w:t>на</w:t>
      </w:r>
      <w:r>
        <w:rPr>
          <w:spacing w:val="-11"/>
          <w:sz w:val="26"/>
        </w:rPr>
        <w:t xml:space="preserve"> </w:t>
      </w:r>
      <w:r>
        <w:rPr>
          <w:spacing w:val="-2"/>
          <w:sz w:val="26"/>
        </w:rPr>
        <w:t>кормушке»</w:t>
      </w:r>
    </w:p>
    <w:p w:rsidR="002C2CDD" w:rsidRDefault="00256BAD">
      <w:pPr>
        <w:pStyle w:val="a4"/>
        <w:numPr>
          <w:ilvl w:val="0"/>
          <w:numId w:val="1"/>
        </w:numPr>
        <w:tabs>
          <w:tab w:val="left" w:pos="1243"/>
          <w:tab w:val="left" w:pos="1244"/>
        </w:tabs>
        <w:spacing w:before="3"/>
        <w:rPr>
          <w:sz w:val="26"/>
        </w:rPr>
      </w:pPr>
      <w:r>
        <w:rPr>
          <w:sz w:val="26"/>
        </w:rPr>
        <w:t>Проект</w:t>
      </w:r>
      <w:r>
        <w:rPr>
          <w:spacing w:val="-10"/>
          <w:sz w:val="26"/>
        </w:rPr>
        <w:t xml:space="preserve"> </w:t>
      </w:r>
      <w:r>
        <w:rPr>
          <w:sz w:val="26"/>
        </w:rPr>
        <w:t>«Красная</w:t>
      </w:r>
      <w:r>
        <w:rPr>
          <w:spacing w:val="-10"/>
          <w:sz w:val="26"/>
        </w:rPr>
        <w:t xml:space="preserve"> </w:t>
      </w:r>
      <w:r>
        <w:rPr>
          <w:sz w:val="26"/>
        </w:rPr>
        <w:t>книга</w:t>
      </w:r>
      <w:r>
        <w:rPr>
          <w:spacing w:val="-11"/>
          <w:sz w:val="26"/>
        </w:rPr>
        <w:t xml:space="preserve"> </w:t>
      </w:r>
      <w:r>
        <w:rPr>
          <w:sz w:val="26"/>
        </w:rPr>
        <w:t>животных</w:t>
      </w:r>
      <w:r>
        <w:rPr>
          <w:spacing w:val="-10"/>
          <w:sz w:val="26"/>
        </w:rPr>
        <w:t xml:space="preserve"> </w:t>
      </w:r>
      <w:r>
        <w:rPr>
          <w:spacing w:val="-2"/>
          <w:sz w:val="26"/>
        </w:rPr>
        <w:t>Ярославской области</w:t>
      </w:r>
      <w:r>
        <w:rPr>
          <w:spacing w:val="-2"/>
          <w:sz w:val="26"/>
        </w:rPr>
        <w:t>»</w:t>
      </w:r>
    </w:p>
    <w:p w:rsidR="002C2CDD" w:rsidRDefault="00256BAD">
      <w:pPr>
        <w:pStyle w:val="2"/>
        <w:spacing w:before="4" w:line="298" w:lineRule="exact"/>
        <w:jc w:val="both"/>
      </w:pPr>
      <w:r>
        <w:t>Раздел</w:t>
      </w:r>
      <w:r>
        <w:rPr>
          <w:spacing w:val="-10"/>
        </w:rPr>
        <w:t xml:space="preserve"> </w:t>
      </w:r>
      <w:r>
        <w:t>4.</w:t>
      </w:r>
      <w:r>
        <w:rPr>
          <w:spacing w:val="-7"/>
        </w:rPr>
        <w:t xml:space="preserve"> </w:t>
      </w:r>
      <w:proofErr w:type="spellStart"/>
      <w:r>
        <w:t>Биопрактикум</w:t>
      </w:r>
      <w:proofErr w:type="spellEnd"/>
      <w:r>
        <w:rPr>
          <w:spacing w:val="-8"/>
        </w:rPr>
        <w:t xml:space="preserve"> </w:t>
      </w:r>
      <w:r>
        <w:t>(6</w:t>
      </w:r>
      <w:r>
        <w:rPr>
          <w:spacing w:val="-8"/>
        </w:rPr>
        <w:t xml:space="preserve"> </w:t>
      </w:r>
      <w:r>
        <w:rPr>
          <w:spacing w:val="-2"/>
        </w:rPr>
        <w:t>часов)</w:t>
      </w:r>
    </w:p>
    <w:p w:rsidR="002C2CDD" w:rsidRDefault="00256BAD">
      <w:pPr>
        <w:ind w:left="773" w:right="115"/>
        <w:jc w:val="both"/>
        <w:rPr>
          <w:sz w:val="26"/>
        </w:rPr>
      </w:pPr>
      <w:r>
        <w:rPr>
          <w:sz w:val="26"/>
        </w:rPr>
        <w:t>Учебно - исследовательская деятельность. Как правильно выбрать тему, определить цель и задачи исследования. Какие существуют методы исследований. Правила оформления результатов. Источники информации (библиотека, интерне</w:t>
      </w:r>
      <w:proofErr w:type="gramStart"/>
      <w:r>
        <w:rPr>
          <w:sz w:val="26"/>
        </w:rPr>
        <w:t>т-</w:t>
      </w:r>
      <w:proofErr w:type="gramEnd"/>
      <w:r>
        <w:rPr>
          <w:sz w:val="26"/>
        </w:rPr>
        <w:t xml:space="preserve"> ресурсы). Как оформить письменное </w:t>
      </w:r>
      <w:r>
        <w:rPr>
          <w:sz w:val="26"/>
        </w:rPr>
        <w:t>сообщение и презентацию. Освоение и отработка методик выращивания биокультур. Выполнение самостоятельного исследования</w:t>
      </w:r>
      <w:r>
        <w:rPr>
          <w:spacing w:val="-11"/>
          <w:sz w:val="26"/>
        </w:rPr>
        <w:t xml:space="preserve"> </w:t>
      </w:r>
      <w:r>
        <w:rPr>
          <w:sz w:val="26"/>
        </w:rPr>
        <w:t>по</w:t>
      </w:r>
      <w:r>
        <w:rPr>
          <w:spacing w:val="-12"/>
          <w:sz w:val="26"/>
        </w:rPr>
        <w:t xml:space="preserve"> </w:t>
      </w:r>
      <w:r>
        <w:rPr>
          <w:sz w:val="26"/>
        </w:rPr>
        <w:t>выбранному</w:t>
      </w:r>
      <w:r>
        <w:rPr>
          <w:spacing w:val="-8"/>
          <w:sz w:val="26"/>
        </w:rPr>
        <w:t xml:space="preserve"> </w:t>
      </w:r>
      <w:r>
        <w:rPr>
          <w:sz w:val="26"/>
        </w:rPr>
        <w:t>модулю.</w:t>
      </w:r>
      <w:r>
        <w:rPr>
          <w:spacing w:val="-10"/>
          <w:sz w:val="26"/>
        </w:rPr>
        <w:t xml:space="preserve"> </w:t>
      </w:r>
      <w:r>
        <w:rPr>
          <w:sz w:val="26"/>
        </w:rPr>
        <w:t>Представление</w:t>
      </w:r>
      <w:r>
        <w:rPr>
          <w:spacing w:val="-11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-10"/>
          <w:sz w:val="26"/>
        </w:rPr>
        <w:t xml:space="preserve"> </w:t>
      </w:r>
      <w:r>
        <w:rPr>
          <w:sz w:val="26"/>
        </w:rPr>
        <w:t>на</w:t>
      </w:r>
      <w:r>
        <w:rPr>
          <w:spacing w:val="-11"/>
          <w:sz w:val="26"/>
        </w:rPr>
        <w:t xml:space="preserve"> </w:t>
      </w:r>
      <w:r>
        <w:rPr>
          <w:sz w:val="26"/>
        </w:rPr>
        <w:t>конференции.</w:t>
      </w:r>
      <w:r>
        <w:rPr>
          <w:spacing w:val="-10"/>
          <w:sz w:val="26"/>
        </w:rPr>
        <w:t xml:space="preserve"> </w:t>
      </w:r>
      <w:r>
        <w:rPr>
          <w:sz w:val="26"/>
        </w:rPr>
        <w:t>Отработка</w:t>
      </w:r>
      <w:r>
        <w:rPr>
          <w:spacing w:val="-12"/>
          <w:sz w:val="26"/>
        </w:rPr>
        <w:t xml:space="preserve"> </w:t>
      </w:r>
      <w:r>
        <w:rPr>
          <w:sz w:val="26"/>
        </w:rPr>
        <w:t>практической</w:t>
      </w:r>
      <w:r>
        <w:rPr>
          <w:spacing w:val="-8"/>
          <w:sz w:val="26"/>
        </w:rPr>
        <w:t xml:space="preserve"> </w:t>
      </w:r>
      <w:r>
        <w:rPr>
          <w:sz w:val="26"/>
        </w:rPr>
        <w:t>части</w:t>
      </w:r>
      <w:r>
        <w:rPr>
          <w:spacing w:val="-12"/>
          <w:sz w:val="26"/>
        </w:rPr>
        <w:t xml:space="preserve"> </w:t>
      </w:r>
      <w:r>
        <w:rPr>
          <w:sz w:val="26"/>
        </w:rPr>
        <w:t>олимпиадных</w:t>
      </w:r>
      <w:r>
        <w:rPr>
          <w:spacing w:val="-12"/>
          <w:sz w:val="26"/>
        </w:rPr>
        <w:t xml:space="preserve"> </w:t>
      </w:r>
      <w:r>
        <w:rPr>
          <w:sz w:val="26"/>
        </w:rPr>
        <w:t>заданий с целью диагностики полу</w:t>
      </w:r>
      <w:r>
        <w:rPr>
          <w:sz w:val="26"/>
        </w:rPr>
        <w:t>ченных умений и навыков.</w:t>
      </w:r>
    </w:p>
    <w:p w:rsidR="002C2CDD" w:rsidRDefault="00256BAD">
      <w:pPr>
        <w:pStyle w:val="3"/>
        <w:spacing w:before="2"/>
        <w:jc w:val="both"/>
      </w:pPr>
      <w:r>
        <w:t>Практические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лабораторные</w:t>
      </w:r>
      <w:r>
        <w:rPr>
          <w:spacing w:val="-11"/>
        </w:rPr>
        <w:t xml:space="preserve"> </w:t>
      </w:r>
      <w:r>
        <w:rPr>
          <w:spacing w:val="-2"/>
        </w:rPr>
        <w:t>работы:</w:t>
      </w:r>
    </w:p>
    <w:p w:rsidR="002C2CDD" w:rsidRDefault="00256BAD">
      <w:pPr>
        <w:pStyle w:val="a4"/>
        <w:numPr>
          <w:ilvl w:val="0"/>
          <w:numId w:val="1"/>
        </w:numPr>
        <w:tabs>
          <w:tab w:val="left" w:pos="1243"/>
          <w:tab w:val="left" w:pos="1244"/>
        </w:tabs>
        <w:spacing w:line="298" w:lineRule="exact"/>
        <w:jc w:val="both"/>
        <w:rPr>
          <w:sz w:val="26"/>
        </w:rPr>
      </w:pPr>
      <w:r>
        <w:rPr>
          <w:sz w:val="26"/>
        </w:rPr>
        <w:t>Работа</w:t>
      </w:r>
      <w:r>
        <w:rPr>
          <w:spacing w:val="-8"/>
          <w:sz w:val="26"/>
        </w:rPr>
        <w:t xml:space="preserve"> </w:t>
      </w:r>
      <w:r>
        <w:rPr>
          <w:sz w:val="26"/>
        </w:rPr>
        <w:t>с</w:t>
      </w:r>
      <w:r>
        <w:rPr>
          <w:spacing w:val="-8"/>
          <w:sz w:val="26"/>
        </w:rPr>
        <w:t xml:space="preserve"> </w:t>
      </w:r>
      <w:r>
        <w:rPr>
          <w:sz w:val="26"/>
        </w:rPr>
        <w:t>информацией</w:t>
      </w:r>
      <w:r>
        <w:rPr>
          <w:spacing w:val="-8"/>
          <w:sz w:val="26"/>
        </w:rPr>
        <w:t xml:space="preserve"> </w:t>
      </w:r>
      <w:r>
        <w:rPr>
          <w:sz w:val="26"/>
        </w:rPr>
        <w:t>(посещение</w:t>
      </w:r>
      <w:r>
        <w:rPr>
          <w:spacing w:val="-8"/>
          <w:sz w:val="26"/>
        </w:rPr>
        <w:t xml:space="preserve"> </w:t>
      </w:r>
      <w:r>
        <w:rPr>
          <w:spacing w:val="-2"/>
          <w:sz w:val="26"/>
        </w:rPr>
        <w:t>библиотеки)</w:t>
      </w:r>
    </w:p>
    <w:p w:rsidR="002C2CDD" w:rsidRDefault="00256BAD">
      <w:pPr>
        <w:pStyle w:val="a4"/>
        <w:numPr>
          <w:ilvl w:val="0"/>
          <w:numId w:val="1"/>
        </w:numPr>
        <w:tabs>
          <w:tab w:val="left" w:pos="1243"/>
          <w:tab w:val="left" w:pos="1244"/>
        </w:tabs>
        <w:spacing w:line="299" w:lineRule="exact"/>
        <w:jc w:val="both"/>
        <w:rPr>
          <w:sz w:val="26"/>
        </w:rPr>
      </w:pPr>
      <w:r>
        <w:rPr>
          <w:sz w:val="26"/>
        </w:rPr>
        <w:t>Оформление</w:t>
      </w:r>
      <w:r>
        <w:rPr>
          <w:spacing w:val="-12"/>
          <w:sz w:val="26"/>
        </w:rPr>
        <w:t xml:space="preserve"> </w:t>
      </w:r>
      <w:r>
        <w:rPr>
          <w:sz w:val="26"/>
        </w:rPr>
        <w:t>доклада</w:t>
      </w:r>
      <w:r>
        <w:rPr>
          <w:spacing w:val="-11"/>
          <w:sz w:val="26"/>
        </w:rPr>
        <w:t xml:space="preserve"> </w:t>
      </w:r>
      <w:r>
        <w:rPr>
          <w:sz w:val="26"/>
        </w:rPr>
        <w:t>и</w:t>
      </w:r>
      <w:r>
        <w:rPr>
          <w:spacing w:val="-9"/>
          <w:sz w:val="26"/>
        </w:rPr>
        <w:t xml:space="preserve"> </w:t>
      </w:r>
      <w:r>
        <w:rPr>
          <w:sz w:val="26"/>
        </w:rPr>
        <w:t>презентации</w:t>
      </w:r>
      <w:r>
        <w:rPr>
          <w:spacing w:val="-11"/>
          <w:sz w:val="26"/>
        </w:rPr>
        <w:t xml:space="preserve"> </w:t>
      </w:r>
      <w:r>
        <w:rPr>
          <w:sz w:val="26"/>
        </w:rPr>
        <w:t>по</w:t>
      </w:r>
      <w:r>
        <w:rPr>
          <w:spacing w:val="-11"/>
          <w:sz w:val="26"/>
        </w:rPr>
        <w:t xml:space="preserve"> </w:t>
      </w:r>
      <w:r>
        <w:rPr>
          <w:sz w:val="26"/>
        </w:rPr>
        <w:t>определенной</w:t>
      </w:r>
      <w:r>
        <w:rPr>
          <w:spacing w:val="-11"/>
          <w:sz w:val="26"/>
        </w:rPr>
        <w:t xml:space="preserve"> </w:t>
      </w:r>
      <w:r>
        <w:rPr>
          <w:spacing w:val="-4"/>
          <w:sz w:val="26"/>
        </w:rPr>
        <w:t>теме</w:t>
      </w:r>
    </w:p>
    <w:p w:rsidR="002C2CDD" w:rsidRDefault="00256BAD">
      <w:pPr>
        <w:spacing w:before="8" w:line="298" w:lineRule="exact"/>
        <w:ind w:left="773"/>
        <w:jc w:val="both"/>
        <w:rPr>
          <w:b/>
          <w:i/>
          <w:sz w:val="26"/>
        </w:rPr>
      </w:pPr>
      <w:r>
        <w:rPr>
          <w:b/>
          <w:i/>
          <w:w w:val="95"/>
          <w:sz w:val="26"/>
        </w:rPr>
        <w:t>Проектно-исследовательская</w:t>
      </w:r>
      <w:r>
        <w:rPr>
          <w:b/>
          <w:i/>
          <w:spacing w:val="37"/>
          <w:sz w:val="26"/>
        </w:rPr>
        <w:t xml:space="preserve">  </w:t>
      </w:r>
      <w:r>
        <w:rPr>
          <w:b/>
          <w:i/>
          <w:spacing w:val="-2"/>
          <w:w w:val="95"/>
          <w:sz w:val="26"/>
        </w:rPr>
        <w:t>деятельность:</w:t>
      </w:r>
    </w:p>
    <w:p w:rsidR="002C2CDD" w:rsidRDefault="00256BAD">
      <w:pPr>
        <w:pStyle w:val="2"/>
        <w:spacing w:line="298" w:lineRule="exact"/>
        <w:jc w:val="both"/>
      </w:pPr>
      <w:r>
        <w:t>Модуль</w:t>
      </w:r>
      <w:r>
        <w:rPr>
          <w:spacing w:val="-14"/>
        </w:rPr>
        <w:t xml:space="preserve"> </w:t>
      </w:r>
      <w:r>
        <w:t>«Физиология</w:t>
      </w:r>
      <w:r>
        <w:rPr>
          <w:spacing w:val="-13"/>
        </w:rPr>
        <w:t xml:space="preserve"> </w:t>
      </w:r>
      <w:r>
        <w:rPr>
          <w:spacing w:val="-2"/>
        </w:rPr>
        <w:t>растений»</w:t>
      </w:r>
    </w:p>
    <w:p w:rsidR="002C2CDD" w:rsidRDefault="00256BAD">
      <w:pPr>
        <w:pStyle w:val="a4"/>
        <w:numPr>
          <w:ilvl w:val="0"/>
          <w:numId w:val="1"/>
        </w:numPr>
        <w:tabs>
          <w:tab w:val="left" w:pos="1243"/>
          <w:tab w:val="left" w:pos="1244"/>
        </w:tabs>
        <w:spacing w:line="298" w:lineRule="exact"/>
        <w:rPr>
          <w:sz w:val="26"/>
        </w:rPr>
      </w:pPr>
      <w:r>
        <w:rPr>
          <w:sz w:val="26"/>
        </w:rPr>
        <w:t>Движение</w:t>
      </w:r>
      <w:r>
        <w:rPr>
          <w:spacing w:val="-10"/>
          <w:sz w:val="26"/>
        </w:rPr>
        <w:t xml:space="preserve"> </w:t>
      </w:r>
      <w:r>
        <w:rPr>
          <w:spacing w:val="-2"/>
          <w:sz w:val="26"/>
        </w:rPr>
        <w:t>растений</w:t>
      </w:r>
    </w:p>
    <w:p w:rsidR="002C2CDD" w:rsidRDefault="00256BAD">
      <w:pPr>
        <w:pStyle w:val="a4"/>
        <w:numPr>
          <w:ilvl w:val="0"/>
          <w:numId w:val="1"/>
        </w:numPr>
        <w:tabs>
          <w:tab w:val="left" w:pos="1243"/>
          <w:tab w:val="left" w:pos="1244"/>
        </w:tabs>
        <w:spacing w:line="298" w:lineRule="exact"/>
        <w:rPr>
          <w:sz w:val="26"/>
        </w:rPr>
      </w:pPr>
      <w:r>
        <w:rPr>
          <w:sz w:val="26"/>
        </w:rPr>
        <w:t>Влияние</w:t>
      </w:r>
      <w:r>
        <w:rPr>
          <w:spacing w:val="-8"/>
          <w:sz w:val="26"/>
        </w:rPr>
        <w:t xml:space="preserve"> </w:t>
      </w:r>
      <w:r>
        <w:rPr>
          <w:sz w:val="26"/>
        </w:rPr>
        <w:t>стимуляторов</w:t>
      </w:r>
      <w:r>
        <w:rPr>
          <w:spacing w:val="-7"/>
          <w:sz w:val="26"/>
        </w:rPr>
        <w:t xml:space="preserve"> </w:t>
      </w:r>
      <w:r>
        <w:rPr>
          <w:sz w:val="26"/>
        </w:rPr>
        <w:t>роста</w:t>
      </w:r>
      <w:r>
        <w:rPr>
          <w:spacing w:val="-7"/>
          <w:sz w:val="26"/>
        </w:rPr>
        <w:t xml:space="preserve"> </w:t>
      </w:r>
      <w:r>
        <w:rPr>
          <w:sz w:val="26"/>
        </w:rPr>
        <w:t>на</w:t>
      </w:r>
      <w:r>
        <w:rPr>
          <w:spacing w:val="-8"/>
          <w:sz w:val="26"/>
        </w:rPr>
        <w:t xml:space="preserve"> </w:t>
      </w:r>
      <w:r>
        <w:rPr>
          <w:sz w:val="26"/>
        </w:rPr>
        <w:t>рост</w:t>
      </w:r>
      <w:r>
        <w:rPr>
          <w:spacing w:val="-6"/>
          <w:sz w:val="26"/>
        </w:rPr>
        <w:t xml:space="preserve"> </w:t>
      </w:r>
      <w:r>
        <w:rPr>
          <w:sz w:val="26"/>
        </w:rPr>
        <w:t>и</w:t>
      </w:r>
      <w:r>
        <w:rPr>
          <w:spacing w:val="-8"/>
          <w:sz w:val="26"/>
        </w:rPr>
        <w:t xml:space="preserve"> </w:t>
      </w:r>
      <w:r>
        <w:rPr>
          <w:sz w:val="26"/>
        </w:rPr>
        <w:t>развитие</w:t>
      </w:r>
      <w:r>
        <w:rPr>
          <w:spacing w:val="-7"/>
          <w:sz w:val="26"/>
        </w:rPr>
        <w:t xml:space="preserve"> </w:t>
      </w:r>
      <w:r>
        <w:rPr>
          <w:spacing w:val="-2"/>
          <w:sz w:val="26"/>
        </w:rPr>
        <w:t>растений</w:t>
      </w:r>
    </w:p>
    <w:p w:rsidR="002C2CDD" w:rsidRDefault="00256BAD">
      <w:pPr>
        <w:pStyle w:val="a4"/>
        <w:numPr>
          <w:ilvl w:val="0"/>
          <w:numId w:val="1"/>
        </w:numPr>
        <w:tabs>
          <w:tab w:val="left" w:pos="1243"/>
          <w:tab w:val="left" w:pos="1244"/>
        </w:tabs>
        <w:spacing w:before="4" w:line="298" w:lineRule="exact"/>
        <w:rPr>
          <w:sz w:val="26"/>
        </w:rPr>
      </w:pPr>
      <w:r>
        <w:rPr>
          <w:sz w:val="26"/>
        </w:rPr>
        <w:t>Прорастание</w:t>
      </w:r>
      <w:r>
        <w:rPr>
          <w:spacing w:val="-16"/>
          <w:sz w:val="26"/>
        </w:rPr>
        <w:t xml:space="preserve"> </w:t>
      </w:r>
      <w:r>
        <w:rPr>
          <w:spacing w:val="-2"/>
          <w:sz w:val="26"/>
        </w:rPr>
        <w:t>семян</w:t>
      </w:r>
    </w:p>
    <w:p w:rsidR="002C2CDD" w:rsidRDefault="00256BAD">
      <w:pPr>
        <w:pStyle w:val="a4"/>
        <w:numPr>
          <w:ilvl w:val="0"/>
          <w:numId w:val="1"/>
        </w:numPr>
        <w:tabs>
          <w:tab w:val="left" w:pos="1243"/>
          <w:tab w:val="left" w:pos="1244"/>
        </w:tabs>
        <w:spacing w:line="298" w:lineRule="exact"/>
        <w:rPr>
          <w:sz w:val="26"/>
        </w:rPr>
      </w:pPr>
      <w:r>
        <w:rPr>
          <w:sz w:val="26"/>
        </w:rPr>
        <w:t>Влияние</w:t>
      </w:r>
      <w:r>
        <w:rPr>
          <w:spacing w:val="-7"/>
          <w:sz w:val="26"/>
        </w:rPr>
        <w:t xml:space="preserve"> </w:t>
      </w:r>
      <w:r>
        <w:rPr>
          <w:sz w:val="26"/>
        </w:rPr>
        <w:t>прищипки</w:t>
      </w:r>
      <w:r>
        <w:rPr>
          <w:spacing w:val="-6"/>
          <w:sz w:val="26"/>
        </w:rPr>
        <w:t xml:space="preserve"> </w:t>
      </w:r>
      <w:r>
        <w:rPr>
          <w:sz w:val="26"/>
        </w:rPr>
        <w:t>на</w:t>
      </w:r>
      <w:r>
        <w:rPr>
          <w:spacing w:val="-7"/>
          <w:sz w:val="26"/>
        </w:rPr>
        <w:t xml:space="preserve"> </w:t>
      </w:r>
      <w:r>
        <w:rPr>
          <w:sz w:val="26"/>
        </w:rPr>
        <w:t>рост</w:t>
      </w:r>
      <w:r>
        <w:rPr>
          <w:spacing w:val="-9"/>
          <w:sz w:val="26"/>
        </w:rPr>
        <w:t xml:space="preserve"> </w:t>
      </w:r>
      <w:r>
        <w:rPr>
          <w:spacing w:val="-2"/>
          <w:sz w:val="26"/>
        </w:rPr>
        <w:t>корня</w:t>
      </w:r>
    </w:p>
    <w:p w:rsidR="002C2CDD" w:rsidRDefault="00256BAD">
      <w:pPr>
        <w:pStyle w:val="2"/>
        <w:numPr>
          <w:ilvl w:val="0"/>
          <w:numId w:val="1"/>
        </w:numPr>
        <w:tabs>
          <w:tab w:val="left" w:pos="1243"/>
          <w:tab w:val="left" w:pos="1244"/>
        </w:tabs>
        <w:spacing w:before="8"/>
      </w:pPr>
      <w:r>
        <w:t>Модуль</w:t>
      </w:r>
      <w:r>
        <w:rPr>
          <w:spacing w:val="-17"/>
        </w:rPr>
        <w:t xml:space="preserve"> </w:t>
      </w:r>
      <w:r>
        <w:t>«Экологический</w:t>
      </w:r>
      <w:r>
        <w:rPr>
          <w:spacing w:val="-15"/>
        </w:rPr>
        <w:t xml:space="preserve"> </w:t>
      </w:r>
      <w:r>
        <w:rPr>
          <w:spacing w:val="-2"/>
        </w:rPr>
        <w:t>практикум»</w:t>
      </w:r>
    </w:p>
    <w:p w:rsidR="002C2CDD" w:rsidRDefault="00256BAD">
      <w:pPr>
        <w:pStyle w:val="a4"/>
        <w:numPr>
          <w:ilvl w:val="0"/>
          <w:numId w:val="1"/>
        </w:numPr>
        <w:tabs>
          <w:tab w:val="left" w:pos="1243"/>
          <w:tab w:val="left" w:pos="1244"/>
        </w:tabs>
        <w:spacing w:line="296" w:lineRule="exact"/>
        <w:rPr>
          <w:sz w:val="26"/>
        </w:rPr>
      </w:pPr>
      <w:r>
        <w:rPr>
          <w:sz w:val="26"/>
        </w:rPr>
        <w:t>Определение</w:t>
      </w:r>
      <w:r>
        <w:rPr>
          <w:spacing w:val="-13"/>
          <w:sz w:val="26"/>
        </w:rPr>
        <w:t xml:space="preserve"> </w:t>
      </w:r>
      <w:r>
        <w:rPr>
          <w:sz w:val="26"/>
        </w:rPr>
        <w:t>степени</w:t>
      </w:r>
      <w:r>
        <w:rPr>
          <w:spacing w:val="-12"/>
          <w:sz w:val="26"/>
        </w:rPr>
        <w:t xml:space="preserve"> </w:t>
      </w:r>
      <w:r>
        <w:rPr>
          <w:sz w:val="26"/>
        </w:rPr>
        <w:t>загрязнения</w:t>
      </w:r>
      <w:r>
        <w:rPr>
          <w:spacing w:val="-13"/>
          <w:sz w:val="26"/>
        </w:rPr>
        <w:t xml:space="preserve"> </w:t>
      </w:r>
      <w:r>
        <w:rPr>
          <w:sz w:val="26"/>
        </w:rPr>
        <w:t>воздуха</w:t>
      </w:r>
      <w:r>
        <w:rPr>
          <w:spacing w:val="-12"/>
          <w:sz w:val="26"/>
        </w:rPr>
        <w:t xml:space="preserve"> </w:t>
      </w:r>
      <w:r>
        <w:rPr>
          <w:sz w:val="26"/>
        </w:rPr>
        <w:t>методом</w:t>
      </w:r>
      <w:r>
        <w:rPr>
          <w:spacing w:val="-13"/>
          <w:sz w:val="26"/>
        </w:rPr>
        <w:t xml:space="preserve"> </w:t>
      </w:r>
      <w:proofErr w:type="spellStart"/>
      <w:r>
        <w:rPr>
          <w:spacing w:val="-2"/>
          <w:sz w:val="26"/>
        </w:rPr>
        <w:t>биоиндикации</w:t>
      </w:r>
      <w:proofErr w:type="spellEnd"/>
    </w:p>
    <w:p w:rsidR="002C2CDD" w:rsidRDefault="00256BAD">
      <w:pPr>
        <w:pStyle w:val="a4"/>
        <w:numPr>
          <w:ilvl w:val="0"/>
          <w:numId w:val="1"/>
        </w:numPr>
        <w:tabs>
          <w:tab w:val="left" w:pos="1243"/>
          <w:tab w:val="left" w:pos="1244"/>
        </w:tabs>
        <w:spacing w:before="4"/>
        <w:rPr>
          <w:sz w:val="26"/>
        </w:rPr>
      </w:pPr>
      <w:r>
        <w:rPr>
          <w:sz w:val="26"/>
        </w:rPr>
        <w:t>Определение</w:t>
      </w:r>
      <w:r>
        <w:rPr>
          <w:spacing w:val="-11"/>
          <w:sz w:val="26"/>
        </w:rPr>
        <w:t xml:space="preserve"> </w:t>
      </w:r>
      <w:r>
        <w:rPr>
          <w:sz w:val="26"/>
        </w:rPr>
        <w:t>запыленности</w:t>
      </w:r>
      <w:r>
        <w:rPr>
          <w:spacing w:val="-11"/>
          <w:sz w:val="26"/>
        </w:rPr>
        <w:t xml:space="preserve"> </w:t>
      </w:r>
      <w:r>
        <w:rPr>
          <w:sz w:val="26"/>
        </w:rPr>
        <w:t>воздуха</w:t>
      </w:r>
      <w:r>
        <w:rPr>
          <w:spacing w:val="-11"/>
          <w:sz w:val="26"/>
        </w:rPr>
        <w:t xml:space="preserve"> </w:t>
      </w:r>
      <w:r>
        <w:rPr>
          <w:sz w:val="26"/>
        </w:rPr>
        <w:t>в</w:t>
      </w:r>
      <w:r>
        <w:rPr>
          <w:spacing w:val="-9"/>
          <w:sz w:val="26"/>
        </w:rPr>
        <w:t xml:space="preserve"> </w:t>
      </w:r>
      <w:r>
        <w:rPr>
          <w:spacing w:val="-2"/>
          <w:sz w:val="26"/>
        </w:rPr>
        <w:t>помещениях</w:t>
      </w:r>
    </w:p>
    <w:p w:rsidR="002C2CDD" w:rsidRDefault="002C2CDD">
      <w:pPr>
        <w:rPr>
          <w:sz w:val="26"/>
        </w:rPr>
        <w:sectPr w:rsidR="002C2CDD">
          <w:headerReference w:type="default" r:id="rId20"/>
          <w:pgSz w:w="16840" w:h="11910" w:orient="landscape"/>
          <w:pgMar w:top="1500" w:right="280" w:bottom="280" w:left="360" w:header="720" w:footer="0" w:gutter="0"/>
          <w:cols w:space="720"/>
        </w:sectPr>
      </w:pPr>
    </w:p>
    <w:p w:rsidR="002C2CDD" w:rsidRDefault="00256BAD">
      <w:pPr>
        <w:pStyle w:val="2"/>
        <w:spacing w:before="12" w:line="298" w:lineRule="exact"/>
        <w:ind w:left="4976" w:right="4325"/>
        <w:jc w:val="center"/>
      </w:pPr>
      <w:r>
        <w:rPr>
          <w:color w:val="C00000"/>
        </w:rPr>
        <w:lastRenderedPageBreak/>
        <w:t>Раздел</w:t>
      </w:r>
      <w:r>
        <w:rPr>
          <w:color w:val="C00000"/>
          <w:spacing w:val="-9"/>
        </w:rPr>
        <w:t xml:space="preserve"> </w:t>
      </w:r>
      <w:r>
        <w:rPr>
          <w:color w:val="C00000"/>
        </w:rPr>
        <w:t>III.</w:t>
      </w:r>
      <w:r>
        <w:rPr>
          <w:color w:val="C00000"/>
          <w:spacing w:val="51"/>
        </w:rPr>
        <w:t xml:space="preserve"> </w:t>
      </w:r>
      <w:r>
        <w:rPr>
          <w:color w:val="C00000"/>
        </w:rPr>
        <w:t>ТЕМАТИЧЕСКОЕ</w:t>
      </w:r>
      <w:r>
        <w:rPr>
          <w:color w:val="C00000"/>
          <w:spacing w:val="-9"/>
        </w:rPr>
        <w:t xml:space="preserve"> </w:t>
      </w:r>
      <w:r>
        <w:rPr>
          <w:color w:val="C00000"/>
          <w:spacing w:val="-2"/>
        </w:rPr>
        <w:t>ПЛАНИРОВАНИЕ</w:t>
      </w:r>
    </w:p>
    <w:p w:rsidR="002C2CDD" w:rsidRDefault="00256BAD">
      <w:pPr>
        <w:spacing w:line="298" w:lineRule="exact"/>
        <w:ind w:left="4976" w:right="4329"/>
        <w:jc w:val="center"/>
        <w:rPr>
          <w:b/>
          <w:sz w:val="26"/>
        </w:rPr>
      </w:pPr>
      <w:r>
        <w:rPr>
          <w:b/>
          <w:color w:val="C00000"/>
          <w:sz w:val="26"/>
        </w:rPr>
        <w:t>Внеурочная</w:t>
      </w:r>
      <w:r>
        <w:rPr>
          <w:b/>
          <w:color w:val="C00000"/>
          <w:spacing w:val="-11"/>
          <w:sz w:val="26"/>
        </w:rPr>
        <w:t xml:space="preserve"> </w:t>
      </w:r>
      <w:r>
        <w:rPr>
          <w:b/>
          <w:color w:val="C00000"/>
          <w:sz w:val="26"/>
        </w:rPr>
        <w:t>деятельность</w:t>
      </w:r>
      <w:r>
        <w:rPr>
          <w:b/>
          <w:color w:val="C00000"/>
          <w:spacing w:val="-10"/>
          <w:sz w:val="26"/>
        </w:rPr>
        <w:t xml:space="preserve"> </w:t>
      </w:r>
      <w:r>
        <w:rPr>
          <w:b/>
          <w:color w:val="C00000"/>
          <w:sz w:val="26"/>
        </w:rPr>
        <w:t>«Биология</w:t>
      </w:r>
      <w:r>
        <w:rPr>
          <w:b/>
          <w:color w:val="C00000"/>
          <w:spacing w:val="-5"/>
          <w:sz w:val="26"/>
        </w:rPr>
        <w:t xml:space="preserve"> </w:t>
      </w:r>
      <w:r>
        <w:rPr>
          <w:b/>
          <w:color w:val="C00000"/>
          <w:sz w:val="26"/>
        </w:rPr>
        <w:t>–</w:t>
      </w:r>
      <w:r>
        <w:rPr>
          <w:b/>
          <w:color w:val="C00000"/>
          <w:spacing w:val="-7"/>
          <w:sz w:val="26"/>
        </w:rPr>
        <w:t xml:space="preserve"> </w:t>
      </w:r>
      <w:r>
        <w:rPr>
          <w:b/>
          <w:color w:val="C00000"/>
          <w:sz w:val="26"/>
        </w:rPr>
        <w:t>наука</w:t>
      </w:r>
      <w:r>
        <w:rPr>
          <w:b/>
          <w:color w:val="C00000"/>
          <w:spacing w:val="-8"/>
          <w:sz w:val="26"/>
        </w:rPr>
        <w:t xml:space="preserve"> </w:t>
      </w:r>
      <w:r>
        <w:rPr>
          <w:b/>
          <w:color w:val="C00000"/>
          <w:sz w:val="26"/>
        </w:rPr>
        <w:t>о</w:t>
      </w:r>
      <w:r>
        <w:rPr>
          <w:b/>
          <w:color w:val="C00000"/>
          <w:spacing w:val="-8"/>
          <w:sz w:val="26"/>
        </w:rPr>
        <w:t xml:space="preserve"> </w:t>
      </w:r>
      <w:r>
        <w:rPr>
          <w:b/>
          <w:color w:val="C00000"/>
          <w:spacing w:val="-2"/>
          <w:sz w:val="26"/>
        </w:rPr>
        <w:t>растениях»</w:t>
      </w:r>
    </w:p>
    <w:p w:rsidR="002C2CDD" w:rsidRDefault="002C2CDD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32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864"/>
        <w:gridCol w:w="3503"/>
        <w:gridCol w:w="317"/>
        <w:gridCol w:w="1782"/>
        <w:gridCol w:w="2275"/>
      </w:tblGrid>
      <w:tr w:rsidR="002C2CDD">
        <w:trPr>
          <w:trHeight w:val="320"/>
        </w:trPr>
        <w:tc>
          <w:tcPr>
            <w:tcW w:w="1728" w:type="dxa"/>
          </w:tcPr>
          <w:p w:rsidR="002C2CDD" w:rsidRDefault="00256BAD">
            <w:pPr>
              <w:pStyle w:val="TableParagraph"/>
              <w:spacing w:before="20"/>
              <w:ind w:left="129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Дата</w:t>
            </w:r>
          </w:p>
        </w:tc>
        <w:tc>
          <w:tcPr>
            <w:tcW w:w="864" w:type="dxa"/>
          </w:tcPr>
          <w:p w:rsidR="002C2CDD" w:rsidRDefault="00256BAD">
            <w:pPr>
              <w:pStyle w:val="TableParagraph"/>
              <w:spacing w:before="20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7877" w:type="dxa"/>
            <w:gridSpan w:val="4"/>
          </w:tcPr>
          <w:p w:rsidR="002C2CDD" w:rsidRDefault="00256BAD">
            <w:pPr>
              <w:pStyle w:val="TableParagraph"/>
              <w:spacing w:before="20"/>
              <w:ind w:left="125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Тема</w:t>
            </w:r>
          </w:p>
        </w:tc>
      </w:tr>
      <w:tr w:rsidR="002C2CDD">
        <w:trPr>
          <w:trHeight w:val="647"/>
        </w:trPr>
        <w:tc>
          <w:tcPr>
            <w:tcW w:w="1728" w:type="dxa"/>
          </w:tcPr>
          <w:p w:rsidR="002C2CDD" w:rsidRDefault="002C2CDD">
            <w:pPr>
              <w:pStyle w:val="TableParagraph"/>
              <w:rPr>
                <w:sz w:val="24"/>
              </w:rPr>
            </w:pPr>
          </w:p>
        </w:tc>
        <w:tc>
          <w:tcPr>
            <w:tcW w:w="864" w:type="dxa"/>
          </w:tcPr>
          <w:p w:rsidR="002C2CDD" w:rsidRDefault="00256BAD">
            <w:pPr>
              <w:pStyle w:val="TableParagraph"/>
              <w:spacing w:before="30"/>
              <w:ind w:left="12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77" w:type="dxa"/>
            <w:gridSpan w:val="4"/>
          </w:tcPr>
          <w:p w:rsidR="002C2CDD" w:rsidRDefault="00256BAD">
            <w:pPr>
              <w:pStyle w:val="TableParagraph"/>
              <w:spacing w:before="3" w:line="312" w:lineRule="exact"/>
              <w:ind w:left="125" w:right="2097"/>
              <w:rPr>
                <w:sz w:val="24"/>
              </w:rPr>
            </w:pPr>
            <w:r>
              <w:rPr>
                <w:sz w:val="24"/>
              </w:rPr>
              <w:t>Вводный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инструктаж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ТБ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проведении лабораторных работ.</w:t>
            </w:r>
          </w:p>
        </w:tc>
      </w:tr>
      <w:tr w:rsidR="002C2CDD">
        <w:trPr>
          <w:trHeight w:val="642"/>
        </w:trPr>
        <w:tc>
          <w:tcPr>
            <w:tcW w:w="1728" w:type="dxa"/>
          </w:tcPr>
          <w:p w:rsidR="002C2CDD" w:rsidRDefault="002C2CDD">
            <w:pPr>
              <w:pStyle w:val="TableParagraph"/>
              <w:rPr>
                <w:sz w:val="24"/>
              </w:rPr>
            </w:pPr>
          </w:p>
        </w:tc>
        <w:tc>
          <w:tcPr>
            <w:tcW w:w="864" w:type="dxa"/>
          </w:tcPr>
          <w:p w:rsidR="002C2CDD" w:rsidRDefault="00256BAD">
            <w:pPr>
              <w:pStyle w:val="TableParagraph"/>
              <w:spacing w:before="25"/>
              <w:ind w:left="12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03" w:type="dxa"/>
            <w:tcBorders>
              <w:right w:val="nil"/>
            </w:tcBorders>
          </w:tcPr>
          <w:p w:rsidR="002C2CDD" w:rsidRDefault="00256BAD">
            <w:pPr>
              <w:pStyle w:val="TableParagraph"/>
              <w:tabs>
                <w:tab w:val="left" w:pos="1695"/>
                <w:tab w:val="left" w:pos="2578"/>
              </w:tabs>
              <w:spacing w:before="25"/>
              <w:ind w:left="125"/>
              <w:rPr>
                <w:sz w:val="24"/>
              </w:rPr>
            </w:pPr>
            <w:r>
              <w:rPr>
                <w:spacing w:val="-2"/>
                <w:sz w:val="24"/>
              </w:rPr>
              <w:t>Приборы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для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научных</w:t>
            </w:r>
            <w:proofErr w:type="gramEnd"/>
          </w:p>
          <w:p w:rsidR="002C2CDD" w:rsidRDefault="00256BAD">
            <w:pPr>
              <w:pStyle w:val="TableParagraph"/>
              <w:spacing w:before="36"/>
              <w:ind w:left="125"/>
              <w:rPr>
                <w:sz w:val="24"/>
              </w:rPr>
            </w:pPr>
            <w:r>
              <w:rPr>
                <w:sz w:val="24"/>
              </w:rPr>
              <w:t>лабораторное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оборудование</w:t>
            </w:r>
          </w:p>
        </w:tc>
        <w:tc>
          <w:tcPr>
            <w:tcW w:w="317" w:type="dxa"/>
            <w:tcBorders>
              <w:left w:val="nil"/>
              <w:right w:val="nil"/>
            </w:tcBorders>
          </w:tcPr>
          <w:p w:rsidR="002C2CDD" w:rsidRDefault="002C2CDD">
            <w:pPr>
              <w:pStyle w:val="TableParagraph"/>
              <w:rPr>
                <w:sz w:val="24"/>
              </w:rPr>
            </w:pPr>
          </w:p>
        </w:tc>
        <w:tc>
          <w:tcPr>
            <w:tcW w:w="1782" w:type="dxa"/>
            <w:tcBorders>
              <w:left w:val="nil"/>
              <w:right w:val="nil"/>
            </w:tcBorders>
          </w:tcPr>
          <w:p w:rsidR="002C2CDD" w:rsidRDefault="00256BAD">
            <w:pPr>
              <w:pStyle w:val="TableParagraph"/>
              <w:spacing w:before="25"/>
              <w:ind w:right="3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исследований,</w:t>
            </w:r>
          </w:p>
        </w:tc>
        <w:tc>
          <w:tcPr>
            <w:tcW w:w="2275" w:type="dxa"/>
            <w:tcBorders>
              <w:left w:val="nil"/>
            </w:tcBorders>
          </w:tcPr>
          <w:p w:rsidR="002C2CDD" w:rsidRDefault="002C2CDD">
            <w:pPr>
              <w:pStyle w:val="TableParagraph"/>
              <w:rPr>
                <w:sz w:val="24"/>
              </w:rPr>
            </w:pPr>
          </w:p>
        </w:tc>
      </w:tr>
      <w:tr w:rsidR="002C2CDD">
        <w:trPr>
          <w:trHeight w:val="321"/>
        </w:trPr>
        <w:tc>
          <w:tcPr>
            <w:tcW w:w="1728" w:type="dxa"/>
          </w:tcPr>
          <w:p w:rsidR="002C2CDD" w:rsidRDefault="002C2CDD">
            <w:pPr>
              <w:pStyle w:val="TableParagraph"/>
              <w:rPr>
                <w:sz w:val="24"/>
              </w:rPr>
            </w:pPr>
          </w:p>
        </w:tc>
        <w:tc>
          <w:tcPr>
            <w:tcW w:w="864" w:type="dxa"/>
          </w:tcPr>
          <w:p w:rsidR="002C2CDD" w:rsidRDefault="00256BAD">
            <w:pPr>
              <w:pStyle w:val="TableParagraph"/>
              <w:spacing w:before="21"/>
              <w:ind w:left="12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77" w:type="dxa"/>
            <w:gridSpan w:val="4"/>
          </w:tcPr>
          <w:p w:rsidR="002C2CDD" w:rsidRDefault="00256BAD">
            <w:pPr>
              <w:pStyle w:val="TableParagraph"/>
              <w:spacing w:before="21"/>
              <w:ind w:left="125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устройством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микроскопа.</w:t>
            </w:r>
          </w:p>
        </w:tc>
      </w:tr>
      <w:tr w:rsidR="002C2CDD">
        <w:trPr>
          <w:trHeight w:val="642"/>
        </w:trPr>
        <w:tc>
          <w:tcPr>
            <w:tcW w:w="1728" w:type="dxa"/>
          </w:tcPr>
          <w:p w:rsidR="002C2CDD" w:rsidRDefault="002C2CDD">
            <w:pPr>
              <w:pStyle w:val="TableParagraph"/>
              <w:rPr>
                <w:sz w:val="24"/>
              </w:rPr>
            </w:pPr>
          </w:p>
        </w:tc>
        <w:tc>
          <w:tcPr>
            <w:tcW w:w="864" w:type="dxa"/>
          </w:tcPr>
          <w:p w:rsidR="002C2CDD" w:rsidRDefault="00256BAD">
            <w:pPr>
              <w:pStyle w:val="TableParagraph"/>
              <w:spacing w:before="25"/>
              <w:ind w:left="12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03" w:type="dxa"/>
            <w:tcBorders>
              <w:right w:val="nil"/>
            </w:tcBorders>
          </w:tcPr>
          <w:p w:rsidR="002C2CDD" w:rsidRDefault="00256BAD">
            <w:pPr>
              <w:pStyle w:val="TableParagraph"/>
              <w:tabs>
                <w:tab w:val="left" w:pos="1676"/>
              </w:tabs>
              <w:spacing w:before="25"/>
              <w:ind w:left="125"/>
              <w:rPr>
                <w:sz w:val="24"/>
              </w:rPr>
            </w:pPr>
            <w:r>
              <w:rPr>
                <w:spacing w:val="-2"/>
                <w:sz w:val="24"/>
              </w:rPr>
              <w:t>Техника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биологического</w:t>
            </w:r>
          </w:p>
          <w:p w:rsidR="002C2CDD" w:rsidRDefault="00256BAD">
            <w:pPr>
              <w:pStyle w:val="TableParagraph"/>
              <w:spacing w:before="36"/>
              <w:ind w:left="125" w:right="-15"/>
              <w:rPr>
                <w:sz w:val="24"/>
              </w:rPr>
            </w:pPr>
            <w:r>
              <w:rPr>
                <w:sz w:val="24"/>
              </w:rPr>
              <w:t>приготовление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микропрепаратов</w:t>
            </w:r>
          </w:p>
        </w:tc>
        <w:tc>
          <w:tcPr>
            <w:tcW w:w="317" w:type="dxa"/>
            <w:tcBorders>
              <w:left w:val="nil"/>
              <w:right w:val="nil"/>
            </w:tcBorders>
          </w:tcPr>
          <w:p w:rsidR="002C2CDD" w:rsidRDefault="002C2CDD">
            <w:pPr>
              <w:pStyle w:val="TableParagraph"/>
              <w:rPr>
                <w:sz w:val="24"/>
              </w:rPr>
            </w:pPr>
          </w:p>
        </w:tc>
        <w:tc>
          <w:tcPr>
            <w:tcW w:w="1782" w:type="dxa"/>
            <w:tcBorders>
              <w:left w:val="nil"/>
              <w:right w:val="nil"/>
            </w:tcBorders>
          </w:tcPr>
          <w:p w:rsidR="002C2CDD" w:rsidRDefault="00256BAD">
            <w:pPr>
              <w:pStyle w:val="TableParagraph"/>
              <w:spacing w:before="25"/>
              <w:ind w:left="319"/>
              <w:rPr>
                <w:sz w:val="24"/>
              </w:rPr>
            </w:pPr>
            <w:r>
              <w:rPr>
                <w:spacing w:val="-2"/>
                <w:sz w:val="24"/>
              </w:rPr>
              <w:t>рисунка</w:t>
            </w:r>
          </w:p>
        </w:tc>
        <w:tc>
          <w:tcPr>
            <w:tcW w:w="2275" w:type="dxa"/>
            <w:tcBorders>
              <w:left w:val="nil"/>
            </w:tcBorders>
          </w:tcPr>
          <w:p w:rsidR="002C2CDD" w:rsidRDefault="00256BAD">
            <w:pPr>
              <w:pStyle w:val="TableParagraph"/>
              <w:spacing w:before="25"/>
              <w:ind w:left="49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</w:tr>
      <w:tr w:rsidR="002C2CDD">
        <w:trPr>
          <w:trHeight w:val="325"/>
        </w:trPr>
        <w:tc>
          <w:tcPr>
            <w:tcW w:w="1728" w:type="dxa"/>
          </w:tcPr>
          <w:p w:rsidR="002C2CDD" w:rsidRDefault="002C2CDD">
            <w:pPr>
              <w:pStyle w:val="TableParagraph"/>
              <w:rPr>
                <w:sz w:val="24"/>
              </w:rPr>
            </w:pPr>
          </w:p>
        </w:tc>
        <w:tc>
          <w:tcPr>
            <w:tcW w:w="864" w:type="dxa"/>
          </w:tcPr>
          <w:p w:rsidR="002C2CDD" w:rsidRDefault="00256BAD">
            <w:pPr>
              <w:pStyle w:val="TableParagraph"/>
              <w:spacing w:before="20"/>
              <w:ind w:left="12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877" w:type="dxa"/>
            <w:gridSpan w:val="4"/>
          </w:tcPr>
          <w:p w:rsidR="002C2CDD" w:rsidRDefault="00256BAD">
            <w:pPr>
              <w:pStyle w:val="TableParagraph"/>
              <w:spacing w:before="20"/>
              <w:ind w:left="125"/>
              <w:rPr>
                <w:sz w:val="24"/>
              </w:rPr>
            </w:pPr>
            <w:r>
              <w:rPr>
                <w:sz w:val="24"/>
              </w:rPr>
              <w:t>Мини-исследование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«Микромир»</w:t>
            </w:r>
          </w:p>
        </w:tc>
      </w:tr>
      <w:tr w:rsidR="002C2CDD">
        <w:trPr>
          <w:trHeight w:val="642"/>
        </w:trPr>
        <w:tc>
          <w:tcPr>
            <w:tcW w:w="1728" w:type="dxa"/>
          </w:tcPr>
          <w:p w:rsidR="002C2CDD" w:rsidRDefault="002C2CDD">
            <w:pPr>
              <w:pStyle w:val="TableParagraph"/>
              <w:rPr>
                <w:sz w:val="24"/>
              </w:rPr>
            </w:pPr>
          </w:p>
        </w:tc>
        <w:tc>
          <w:tcPr>
            <w:tcW w:w="864" w:type="dxa"/>
          </w:tcPr>
          <w:p w:rsidR="002C2CDD" w:rsidRDefault="00256BAD">
            <w:pPr>
              <w:pStyle w:val="TableParagraph"/>
              <w:spacing w:before="25"/>
              <w:ind w:left="124"/>
              <w:rPr>
                <w:sz w:val="24"/>
              </w:rPr>
            </w:pPr>
            <w:r>
              <w:rPr>
                <w:spacing w:val="-5"/>
                <w:sz w:val="24"/>
              </w:rPr>
              <w:t>6,7</w:t>
            </w:r>
          </w:p>
        </w:tc>
        <w:tc>
          <w:tcPr>
            <w:tcW w:w="7877" w:type="dxa"/>
            <w:gridSpan w:val="4"/>
          </w:tcPr>
          <w:p w:rsidR="002C2CDD" w:rsidRDefault="00256BAD">
            <w:pPr>
              <w:pStyle w:val="TableParagraph"/>
              <w:spacing w:before="25"/>
              <w:ind w:left="197"/>
              <w:rPr>
                <w:sz w:val="24"/>
              </w:rPr>
            </w:pPr>
            <w:r>
              <w:rPr>
                <w:sz w:val="24"/>
              </w:rPr>
              <w:t>Фенологические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«Осень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жизни</w:t>
            </w:r>
          </w:p>
          <w:p w:rsidR="002C2CDD" w:rsidRDefault="00256BAD">
            <w:pPr>
              <w:pStyle w:val="TableParagraph"/>
              <w:spacing w:before="36"/>
              <w:ind w:left="125"/>
              <w:rPr>
                <w:sz w:val="24"/>
              </w:rPr>
            </w:pPr>
            <w:r>
              <w:rPr>
                <w:spacing w:val="-2"/>
                <w:sz w:val="24"/>
              </w:rPr>
              <w:t>растений»</w:t>
            </w:r>
          </w:p>
        </w:tc>
      </w:tr>
      <w:tr w:rsidR="002C2CDD">
        <w:trPr>
          <w:trHeight w:val="642"/>
        </w:trPr>
        <w:tc>
          <w:tcPr>
            <w:tcW w:w="1728" w:type="dxa"/>
          </w:tcPr>
          <w:p w:rsidR="002C2CDD" w:rsidRDefault="002C2CDD">
            <w:pPr>
              <w:pStyle w:val="TableParagraph"/>
              <w:rPr>
                <w:sz w:val="24"/>
              </w:rPr>
            </w:pPr>
          </w:p>
        </w:tc>
        <w:tc>
          <w:tcPr>
            <w:tcW w:w="864" w:type="dxa"/>
          </w:tcPr>
          <w:p w:rsidR="002C2CDD" w:rsidRDefault="00256BAD">
            <w:pPr>
              <w:pStyle w:val="TableParagraph"/>
              <w:spacing w:before="25"/>
              <w:ind w:left="124"/>
              <w:rPr>
                <w:sz w:val="24"/>
              </w:rPr>
            </w:pPr>
            <w:r>
              <w:rPr>
                <w:spacing w:val="-5"/>
                <w:sz w:val="24"/>
              </w:rPr>
              <w:t>8,9</w:t>
            </w:r>
          </w:p>
        </w:tc>
        <w:tc>
          <w:tcPr>
            <w:tcW w:w="7877" w:type="dxa"/>
            <w:gridSpan w:val="4"/>
          </w:tcPr>
          <w:p w:rsidR="002C2CDD" w:rsidRDefault="00256BAD">
            <w:pPr>
              <w:pStyle w:val="TableParagraph"/>
              <w:spacing w:before="25"/>
              <w:ind w:left="125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сбора,</w:t>
            </w:r>
            <w:r>
              <w:rPr>
                <w:spacing w:val="77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высушивания</w:t>
            </w:r>
            <w:r>
              <w:rPr>
                <w:spacing w:val="71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0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монтировки</w:t>
            </w:r>
          </w:p>
          <w:p w:rsidR="002C2CDD" w:rsidRDefault="00256BAD">
            <w:pPr>
              <w:pStyle w:val="TableParagraph"/>
              <w:spacing w:before="36"/>
              <w:ind w:left="125"/>
              <w:rPr>
                <w:sz w:val="24"/>
              </w:rPr>
            </w:pPr>
            <w:r>
              <w:rPr>
                <w:spacing w:val="-2"/>
                <w:sz w:val="24"/>
              </w:rPr>
              <w:t>гербария</w:t>
            </w:r>
          </w:p>
        </w:tc>
      </w:tr>
      <w:tr w:rsidR="002C2CDD">
        <w:trPr>
          <w:trHeight w:val="647"/>
        </w:trPr>
        <w:tc>
          <w:tcPr>
            <w:tcW w:w="1728" w:type="dxa"/>
          </w:tcPr>
          <w:p w:rsidR="002C2CDD" w:rsidRDefault="002C2CDD">
            <w:pPr>
              <w:pStyle w:val="TableParagraph"/>
              <w:rPr>
                <w:sz w:val="24"/>
              </w:rPr>
            </w:pPr>
          </w:p>
        </w:tc>
        <w:tc>
          <w:tcPr>
            <w:tcW w:w="864" w:type="dxa"/>
          </w:tcPr>
          <w:p w:rsidR="002C2CDD" w:rsidRDefault="00256BAD">
            <w:pPr>
              <w:pStyle w:val="TableParagraph"/>
              <w:spacing w:before="30"/>
              <w:ind w:left="124"/>
              <w:rPr>
                <w:sz w:val="24"/>
              </w:rPr>
            </w:pPr>
            <w:r>
              <w:rPr>
                <w:spacing w:val="-2"/>
                <w:sz w:val="24"/>
              </w:rPr>
              <w:t>10,11</w:t>
            </w:r>
          </w:p>
        </w:tc>
        <w:tc>
          <w:tcPr>
            <w:tcW w:w="7877" w:type="dxa"/>
            <w:gridSpan w:val="4"/>
          </w:tcPr>
          <w:p w:rsidR="002C2CDD" w:rsidRDefault="00256BAD">
            <w:pPr>
              <w:pStyle w:val="TableParagraph"/>
              <w:spacing w:before="3" w:line="312" w:lineRule="exact"/>
              <w:ind w:left="125" w:right="2097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сбора,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высушивания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монтировки </w:t>
            </w:r>
            <w:r>
              <w:rPr>
                <w:spacing w:val="-2"/>
                <w:sz w:val="24"/>
              </w:rPr>
              <w:t>гербария</w:t>
            </w:r>
          </w:p>
        </w:tc>
      </w:tr>
      <w:tr w:rsidR="002C2CDD">
        <w:trPr>
          <w:trHeight w:val="643"/>
        </w:trPr>
        <w:tc>
          <w:tcPr>
            <w:tcW w:w="1728" w:type="dxa"/>
          </w:tcPr>
          <w:p w:rsidR="002C2CDD" w:rsidRDefault="002C2CDD">
            <w:pPr>
              <w:pStyle w:val="TableParagraph"/>
              <w:rPr>
                <w:sz w:val="24"/>
              </w:rPr>
            </w:pPr>
          </w:p>
        </w:tc>
        <w:tc>
          <w:tcPr>
            <w:tcW w:w="864" w:type="dxa"/>
          </w:tcPr>
          <w:p w:rsidR="002C2CDD" w:rsidRDefault="00256BAD">
            <w:pPr>
              <w:pStyle w:val="TableParagraph"/>
              <w:spacing w:before="25"/>
              <w:ind w:left="124"/>
              <w:rPr>
                <w:sz w:val="24"/>
              </w:rPr>
            </w:pPr>
            <w:r>
              <w:rPr>
                <w:spacing w:val="-2"/>
                <w:sz w:val="24"/>
              </w:rPr>
              <w:t>12,13</w:t>
            </w:r>
          </w:p>
        </w:tc>
        <w:tc>
          <w:tcPr>
            <w:tcW w:w="7877" w:type="dxa"/>
            <w:gridSpan w:val="4"/>
          </w:tcPr>
          <w:p w:rsidR="002C2CDD" w:rsidRDefault="00256BAD">
            <w:pPr>
              <w:pStyle w:val="TableParagraph"/>
              <w:spacing w:before="25"/>
              <w:ind w:left="125"/>
              <w:rPr>
                <w:sz w:val="24"/>
              </w:rPr>
            </w:pPr>
            <w:r>
              <w:rPr>
                <w:sz w:val="24"/>
              </w:rPr>
              <w:t>Определяем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классифицируем</w:t>
            </w:r>
          </w:p>
        </w:tc>
      </w:tr>
      <w:tr w:rsidR="002C2CDD">
        <w:trPr>
          <w:trHeight w:val="325"/>
        </w:trPr>
        <w:tc>
          <w:tcPr>
            <w:tcW w:w="1728" w:type="dxa"/>
          </w:tcPr>
          <w:p w:rsidR="002C2CDD" w:rsidRDefault="002C2CDD">
            <w:pPr>
              <w:pStyle w:val="TableParagraph"/>
              <w:rPr>
                <w:sz w:val="24"/>
              </w:rPr>
            </w:pPr>
          </w:p>
        </w:tc>
        <w:tc>
          <w:tcPr>
            <w:tcW w:w="864" w:type="dxa"/>
          </w:tcPr>
          <w:p w:rsidR="002C2CDD" w:rsidRDefault="00256BAD">
            <w:pPr>
              <w:pStyle w:val="TableParagraph"/>
              <w:spacing w:before="20"/>
              <w:ind w:left="124"/>
              <w:rPr>
                <w:sz w:val="24"/>
              </w:rPr>
            </w:pPr>
            <w:r>
              <w:rPr>
                <w:spacing w:val="-2"/>
                <w:sz w:val="24"/>
              </w:rPr>
              <w:t>14,15</w:t>
            </w:r>
          </w:p>
        </w:tc>
        <w:tc>
          <w:tcPr>
            <w:tcW w:w="7877" w:type="dxa"/>
            <w:gridSpan w:val="4"/>
          </w:tcPr>
          <w:p w:rsidR="002C2CDD" w:rsidRDefault="00256BAD">
            <w:pPr>
              <w:pStyle w:val="TableParagraph"/>
              <w:spacing w:before="20"/>
              <w:ind w:left="125"/>
              <w:rPr>
                <w:sz w:val="24"/>
              </w:rPr>
            </w:pPr>
            <w:r>
              <w:rPr>
                <w:sz w:val="24"/>
              </w:rPr>
              <w:t>Морфологическое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растений</w:t>
            </w:r>
          </w:p>
        </w:tc>
      </w:tr>
      <w:tr w:rsidR="002C2CDD">
        <w:trPr>
          <w:trHeight w:val="642"/>
        </w:trPr>
        <w:tc>
          <w:tcPr>
            <w:tcW w:w="1728" w:type="dxa"/>
          </w:tcPr>
          <w:p w:rsidR="002C2CDD" w:rsidRDefault="002C2CDD">
            <w:pPr>
              <w:pStyle w:val="TableParagraph"/>
              <w:rPr>
                <w:sz w:val="24"/>
              </w:rPr>
            </w:pPr>
          </w:p>
        </w:tc>
        <w:tc>
          <w:tcPr>
            <w:tcW w:w="864" w:type="dxa"/>
          </w:tcPr>
          <w:p w:rsidR="002C2CDD" w:rsidRDefault="00256BAD">
            <w:pPr>
              <w:pStyle w:val="TableParagraph"/>
              <w:spacing w:before="25"/>
              <w:ind w:left="124"/>
              <w:rPr>
                <w:sz w:val="24"/>
              </w:rPr>
            </w:pPr>
            <w:r>
              <w:rPr>
                <w:spacing w:val="-2"/>
                <w:sz w:val="24"/>
              </w:rPr>
              <w:t>16,17</w:t>
            </w:r>
          </w:p>
        </w:tc>
        <w:tc>
          <w:tcPr>
            <w:tcW w:w="3503" w:type="dxa"/>
            <w:tcBorders>
              <w:right w:val="nil"/>
            </w:tcBorders>
          </w:tcPr>
          <w:p w:rsidR="002C2CDD" w:rsidRDefault="00256BAD">
            <w:pPr>
              <w:pStyle w:val="TableParagraph"/>
              <w:tabs>
                <w:tab w:val="left" w:pos="2060"/>
              </w:tabs>
              <w:spacing w:before="25"/>
              <w:ind w:left="125"/>
              <w:rPr>
                <w:sz w:val="24"/>
              </w:rPr>
            </w:pPr>
            <w:r>
              <w:rPr>
                <w:spacing w:val="-2"/>
                <w:sz w:val="24"/>
              </w:rPr>
              <w:t>Определение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растений</w:t>
            </w:r>
          </w:p>
          <w:p w:rsidR="002C2CDD" w:rsidRDefault="00256BAD">
            <w:pPr>
              <w:pStyle w:val="TableParagraph"/>
              <w:spacing w:before="36"/>
              <w:ind w:left="125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состоянии</w:t>
            </w:r>
            <w:proofErr w:type="gramEnd"/>
          </w:p>
        </w:tc>
        <w:tc>
          <w:tcPr>
            <w:tcW w:w="317" w:type="dxa"/>
            <w:tcBorders>
              <w:left w:val="nil"/>
              <w:right w:val="nil"/>
            </w:tcBorders>
          </w:tcPr>
          <w:p w:rsidR="002C2CDD" w:rsidRDefault="00256BAD">
            <w:pPr>
              <w:pStyle w:val="TableParagraph"/>
              <w:spacing w:before="25"/>
              <w:ind w:left="22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1782" w:type="dxa"/>
            <w:tcBorders>
              <w:left w:val="nil"/>
              <w:right w:val="nil"/>
            </w:tcBorders>
          </w:tcPr>
          <w:p w:rsidR="002C2CDD" w:rsidRDefault="00256BAD">
            <w:pPr>
              <w:pStyle w:val="TableParagraph"/>
              <w:spacing w:before="25"/>
              <w:ind w:right="4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безлиственном</w:t>
            </w:r>
          </w:p>
        </w:tc>
        <w:tc>
          <w:tcPr>
            <w:tcW w:w="2275" w:type="dxa"/>
            <w:tcBorders>
              <w:left w:val="nil"/>
            </w:tcBorders>
          </w:tcPr>
          <w:p w:rsidR="002C2CDD" w:rsidRDefault="002C2CDD">
            <w:pPr>
              <w:pStyle w:val="TableParagraph"/>
              <w:rPr>
                <w:sz w:val="24"/>
              </w:rPr>
            </w:pPr>
          </w:p>
        </w:tc>
      </w:tr>
      <w:tr w:rsidR="002C2CDD">
        <w:trPr>
          <w:trHeight w:val="978"/>
        </w:trPr>
        <w:tc>
          <w:tcPr>
            <w:tcW w:w="1728" w:type="dxa"/>
          </w:tcPr>
          <w:p w:rsidR="002C2CDD" w:rsidRDefault="002C2CDD">
            <w:pPr>
              <w:pStyle w:val="TableParagraph"/>
              <w:rPr>
                <w:sz w:val="24"/>
              </w:rPr>
            </w:pPr>
          </w:p>
        </w:tc>
        <w:tc>
          <w:tcPr>
            <w:tcW w:w="864" w:type="dxa"/>
          </w:tcPr>
          <w:p w:rsidR="002C2CDD" w:rsidRDefault="00256BAD">
            <w:pPr>
              <w:pStyle w:val="TableParagraph"/>
              <w:spacing w:before="25"/>
              <w:ind w:left="124"/>
              <w:rPr>
                <w:sz w:val="24"/>
              </w:rPr>
            </w:pPr>
            <w:r>
              <w:rPr>
                <w:spacing w:val="-2"/>
                <w:sz w:val="24"/>
              </w:rPr>
              <w:t>18,19</w:t>
            </w:r>
          </w:p>
        </w:tc>
        <w:tc>
          <w:tcPr>
            <w:tcW w:w="7877" w:type="dxa"/>
            <w:gridSpan w:val="4"/>
          </w:tcPr>
          <w:p w:rsidR="002C2CDD" w:rsidRDefault="00256BAD">
            <w:pPr>
              <w:pStyle w:val="TableParagraph"/>
              <w:tabs>
                <w:tab w:val="left" w:pos="1503"/>
                <w:tab w:val="left" w:pos="4206"/>
              </w:tabs>
              <w:spacing w:line="237" w:lineRule="auto"/>
              <w:ind w:left="125" w:right="1365"/>
              <w:rPr>
                <w:sz w:val="24"/>
              </w:rPr>
            </w:pPr>
            <w:r>
              <w:rPr>
                <w:spacing w:val="-2"/>
                <w:sz w:val="24"/>
              </w:rPr>
              <w:t>Создание</w:t>
            </w:r>
            <w:r>
              <w:rPr>
                <w:sz w:val="24"/>
              </w:rPr>
              <w:tab/>
              <w:t>каталога «Видовое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разнообразие  </w:t>
            </w:r>
            <w:r>
              <w:rPr>
                <w:spacing w:val="-2"/>
                <w:sz w:val="24"/>
              </w:rPr>
              <w:t xml:space="preserve">растений </w:t>
            </w:r>
            <w:r>
              <w:rPr>
                <w:sz w:val="24"/>
              </w:rPr>
              <w:t>пришкольной территории»</w:t>
            </w:r>
          </w:p>
        </w:tc>
      </w:tr>
      <w:tr w:rsidR="002C2CDD">
        <w:trPr>
          <w:trHeight w:val="320"/>
        </w:trPr>
        <w:tc>
          <w:tcPr>
            <w:tcW w:w="1728" w:type="dxa"/>
          </w:tcPr>
          <w:p w:rsidR="002C2CDD" w:rsidRDefault="002C2CDD">
            <w:pPr>
              <w:pStyle w:val="TableParagraph"/>
              <w:rPr>
                <w:sz w:val="24"/>
              </w:rPr>
            </w:pPr>
          </w:p>
        </w:tc>
        <w:tc>
          <w:tcPr>
            <w:tcW w:w="864" w:type="dxa"/>
          </w:tcPr>
          <w:p w:rsidR="002C2CDD" w:rsidRDefault="00256BAD">
            <w:pPr>
              <w:pStyle w:val="TableParagraph"/>
              <w:spacing w:before="20"/>
              <w:ind w:left="124"/>
              <w:rPr>
                <w:sz w:val="24"/>
              </w:rPr>
            </w:pPr>
            <w:r>
              <w:rPr>
                <w:spacing w:val="-2"/>
                <w:sz w:val="24"/>
              </w:rPr>
              <w:t>20,21</w:t>
            </w:r>
          </w:p>
        </w:tc>
        <w:tc>
          <w:tcPr>
            <w:tcW w:w="7877" w:type="dxa"/>
            <w:gridSpan w:val="4"/>
          </w:tcPr>
          <w:p w:rsidR="002C2CDD" w:rsidRDefault="00256BAD" w:rsidP="00256BAD">
            <w:pPr>
              <w:pStyle w:val="TableParagraph"/>
              <w:spacing w:before="20"/>
              <w:ind w:left="125"/>
              <w:rPr>
                <w:sz w:val="24"/>
              </w:rPr>
            </w:pPr>
            <w:r>
              <w:rPr>
                <w:sz w:val="24"/>
              </w:rPr>
              <w:t>Редкие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Ярославской области</w:t>
            </w:r>
          </w:p>
        </w:tc>
      </w:tr>
      <w:tr w:rsidR="002C2CDD">
        <w:trPr>
          <w:trHeight w:val="320"/>
        </w:trPr>
        <w:tc>
          <w:tcPr>
            <w:tcW w:w="1728" w:type="dxa"/>
          </w:tcPr>
          <w:p w:rsidR="002C2CDD" w:rsidRDefault="002C2CDD">
            <w:pPr>
              <w:pStyle w:val="TableParagraph"/>
              <w:rPr>
                <w:sz w:val="24"/>
              </w:rPr>
            </w:pPr>
          </w:p>
        </w:tc>
        <w:tc>
          <w:tcPr>
            <w:tcW w:w="864" w:type="dxa"/>
          </w:tcPr>
          <w:p w:rsidR="002C2CDD" w:rsidRDefault="00256BAD">
            <w:pPr>
              <w:pStyle w:val="TableParagraph"/>
              <w:spacing w:before="20"/>
              <w:ind w:left="124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7877" w:type="dxa"/>
            <w:gridSpan w:val="4"/>
          </w:tcPr>
          <w:p w:rsidR="002C2CDD" w:rsidRDefault="00256BAD">
            <w:pPr>
              <w:pStyle w:val="TableParagraph"/>
              <w:spacing w:before="20"/>
              <w:ind w:left="125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животного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мира</w:t>
            </w:r>
          </w:p>
        </w:tc>
      </w:tr>
    </w:tbl>
    <w:p w:rsidR="002C2CDD" w:rsidRDefault="002C2CDD">
      <w:pPr>
        <w:rPr>
          <w:sz w:val="24"/>
        </w:rPr>
        <w:sectPr w:rsidR="002C2CDD">
          <w:pgSz w:w="16840" w:h="11910" w:orient="landscape"/>
          <w:pgMar w:top="1500" w:right="280" w:bottom="985" w:left="360" w:header="720" w:footer="0" w:gutter="0"/>
          <w:cols w:space="720"/>
        </w:sectPr>
      </w:pPr>
    </w:p>
    <w:tbl>
      <w:tblPr>
        <w:tblStyle w:val="TableNormal"/>
        <w:tblW w:w="0" w:type="auto"/>
        <w:tblInd w:w="31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0"/>
        <w:gridCol w:w="96"/>
        <w:gridCol w:w="759"/>
        <w:gridCol w:w="91"/>
        <w:gridCol w:w="7845"/>
      </w:tblGrid>
      <w:tr w:rsidR="002C2CDD">
        <w:trPr>
          <w:trHeight w:val="321"/>
        </w:trPr>
        <w:tc>
          <w:tcPr>
            <w:tcW w:w="1690" w:type="dxa"/>
          </w:tcPr>
          <w:p w:rsidR="002C2CDD" w:rsidRDefault="002C2CDD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  <w:gridSpan w:val="2"/>
          </w:tcPr>
          <w:p w:rsidR="002C2CDD" w:rsidRDefault="00256BAD">
            <w:pPr>
              <w:pStyle w:val="TableParagraph"/>
              <w:spacing w:before="21"/>
              <w:ind w:left="172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7936" w:type="dxa"/>
            <w:gridSpan w:val="2"/>
          </w:tcPr>
          <w:p w:rsidR="002C2CDD" w:rsidRDefault="00256BAD">
            <w:pPr>
              <w:pStyle w:val="TableParagraph"/>
              <w:spacing w:before="21"/>
              <w:ind w:left="182"/>
              <w:rPr>
                <w:sz w:val="24"/>
              </w:rPr>
            </w:pPr>
            <w:r>
              <w:rPr>
                <w:sz w:val="24"/>
              </w:rPr>
              <w:t>Определяем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классифицируем</w:t>
            </w:r>
          </w:p>
        </w:tc>
      </w:tr>
      <w:tr w:rsidR="002C2CDD">
        <w:trPr>
          <w:trHeight w:val="320"/>
        </w:trPr>
        <w:tc>
          <w:tcPr>
            <w:tcW w:w="1690" w:type="dxa"/>
          </w:tcPr>
          <w:p w:rsidR="002C2CDD" w:rsidRDefault="002C2CDD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  <w:gridSpan w:val="2"/>
          </w:tcPr>
          <w:p w:rsidR="002C2CDD" w:rsidRDefault="00256BAD">
            <w:pPr>
              <w:pStyle w:val="TableParagraph"/>
              <w:spacing w:before="20"/>
              <w:ind w:left="172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7936" w:type="dxa"/>
            <w:gridSpan w:val="2"/>
          </w:tcPr>
          <w:p w:rsidR="002C2CDD" w:rsidRDefault="00256BAD">
            <w:pPr>
              <w:pStyle w:val="TableParagraph"/>
              <w:spacing w:before="20"/>
              <w:ind w:left="182"/>
              <w:rPr>
                <w:sz w:val="24"/>
              </w:rPr>
            </w:pPr>
            <w:r>
              <w:rPr>
                <w:sz w:val="24"/>
              </w:rPr>
              <w:t>Определяем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следам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контуру</w:t>
            </w:r>
          </w:p>
        </w:tc>
      </w:tr>
      <w:tr w:rsidR="002C2CDD">
        <w:trPr>
          <w:trHeight w:val="325"/>
        </w:trPr>
        <w:tc>
          <w:tcPr>
            <w:tcW w:w="1690" w:type="dxa"/>
          </w:tcPr>
          <w:p w:rsidR="002C2CDD" w:rsidRDefault="002C2CDD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  <w:gridSpan w:val="2"/>
          </w:tcPr>
          <w:p w:rsidR="002C2CDD" w:rsidRDefault="00256BAD">
            <w:pPr>
              <w:pStyle w:val="TableParagraph"/>
              <w:spacing w:before="20"/>
              <w:ind w:left="172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7936" w:type="dxa"/>
            <w:gridSpan w:val="2"/>
          </w:tcPr>
          <w:p w:rsidR="002C2CDD" w:rsidRDefault="00256BAD">
            <w:pPr>
              <w:pStyle w:val="TableParagraph"/>
              <w:tabs>
                <w:tab w:val="left" w:pos="2524"/>
                <w:tab w:val="left" w:pos="4973"/>
              </w:tabs>
              <w:spacing w:before="20"/>
              <w:ind w:left="182"/>
              <w:rPr>
                <w:sz w:val="24"/>
              </w:rPr>
            </w:pPr>
            <w:r>
              <w:rPr>
                <w:spacing w:val="-2"/>
                <w:sz w:val="24"/>
              </w:rPr>
              <w:t>Определение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экологической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группы</w:t>
            </w:r>
          </w:p>
        </w:tc>
      </w:tr>
      <w:tr w:rsidR="002C2CDD">
        <w:trPr>
          <w:trHeight w:val="320"/>
        </w:trPr>
        <w:tc>
          <w:tcPr>
            <w:tcW w:w="1690" w:type="dxa"/>
          </w:tcPr>
          <w:p w:rsidR="002C2CDD" w:rsidRDefault="002C2CDD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  <w:gridSpan w:val="2"/>
          </w:tcPr>
          <w:p w:rsidR="002C2CDD" w:rsidRDefault="002C2CDD">
            <w:pPr>
              <w:pStyle w:val="TableParagraph"/>
              <w:rPr>
                <w:sz w:val="24"/>
              </w:rPr>
            </w:pPr>
          </w:p>
        </w:tc>
        <w:tc>
          <w:tcPr>
            <w:tcW w:w="91" w:type="dxa"/>
            <w:tcBorders>
              <w:right w:val="nil"/>
            </w:tcBorders>
            <w:shd w:val="clear" w:color="auto" w:fill="F5F5F5"/>
          </w:tcPr>
          <w:p w:rsidR="002C2CDD" w:rsidRDefault="002C2CDD">
            <w:pPr>
              <w:pStyle w:val="TableParagraph"/>
              <w:rPr>
                <w:sz w:val="24"/>
              </w:rPr>
            </w:pPr>
          </w:p>
        </w:tc>
        <w:tc>
          <w:tcPr>
            <w:tcW w:w="7845" w:type="dxa"/>
            <w:tcBorders>
              <w:left w:val="nil"/>
            </w:tcBorders>
            <w:shd w:val="clear" w:color="auto" w:fill="FFFFFF"/>
          </w:tcPr>
          <w:p w:rsidR="002C2CDD" w:rsidRDefault="00256BAD">
            <w:pPr>
              <w:pStyle w:val="TableParagraph"/>
              <w:spacing w:line="268" w:lineRule="exact"/>
              <w:ind w:left="28"/>
              <w:rPr>
                <w:sz w:val="24"/>
              </w:rPr>
            </w:pPr>
            <w:r>
              <w:rPr>
                <w:sz w:val="24"/>
              </w:rPr>
              <w:t>животных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внешнему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виду</w:t>
            </w:r>
          </w:p>
        </w:tc>
      </w:tr>
      <w:tr w:rsidR="002C2CDD">
        <w:trPr>
          <w:trHeight w:val="302"/>
        </w:trPr>
        <w:tc>
          <w:tcPr>
            <w:tcW w:w="1690" w:type="dxa"/>
            <w:vMerge w:val="restart"/>
            <w:shd w:val="clear" w:color="auto" w:fill="F5F5F5"/>
          </w:tcPr>
          <w:p w:rsidR="002C2CDD" w:rsidRDefault="002C2CDD">
            <w:pPr>
              <w:pStyle w:val="TableParagraph"/>
              <w:rPr>
                <w:sz w:val="24"/>
              </w:rPr>
            </w:pPr>
          </w:p>
        </w:tc>
        <w:tc>
          <w:tcPr>
            <w:tcW w:w="96" w:type="dxa"/>
            <w:tcBorders>
              <w:bottom w:val="nil"/>
              <w:right w:val="nil"/>
            </w:tcBorders>
            <w:shd w:val="clear" w:color="auto" w:fill="F5F5F5"/>
          </w:tcPr>
          <w:p w:rsidR="002C2CDD" w:rsidRDefault="002C2CDD">
            <w:pPr>
              <w:pStyle w:val="TableParagraph"/>
            </w:pPr>
          </w:p>
        </w:tc>
        <w:tc>
          <w:tcPr>
            <w:tcW w:w="759" w:type="dxa"/>
            <w:tcBorders>
              <w:left w:val="nil"/>
              <w:bottom w:val="nil"/>
            </w:tcBorders>
            <w:shd w:val="clear" w:color="auto" w:fill="FFFFFF"/>
          </w:tcPr>
          <w:p w:rsidR="002C2CDD" w:rsidRDefault="00256BAD">
            <w:pPr>
              <w:pStyle w:val="TableParagraph"/>
              <w:spacing w:before="30" w:line="252" w:lineRule="exact"/>
              <w:ind w:left="28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  <w:tc>
          <w:tcPr>
            <w:tcW w:w="7936" w:type="dxa"/>
            <w:gridSpan w:val="2"/>
            <w:vMerge w:val="restart"/>
            <w:shd w:val="clear" w:color="auto" w:fill="FFFFFF"/>
          </w:tcPr>
          <w:p w:rsidR="002C2CDD" w:rsidRDefault="00256BAD">
            <w:pPr>
              <w:pStyle w:val="TableParagraph"/>
              <w:spacing w:before="25"/>
              <w:ind w:left="119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орнитология</w:t>
            </w:r>
          </w:p>
          <w:p w:rsidR="002C2CDD" w:rsidRDefault="00256BAD">
            <w:pPr>
              <w:pStyle w:val="TableParagraph"/>
              <w:spacing w:before="36"/>
              <w:ind w:left="119"/>
              <w:rPr>
                <w:sz w:val="24"/>
              </w:rPr>
            </w:pPr>
            <w:r>
              <w:rPr>
                <w:sz w:val="24"/>
              </w:rPr>
              <w:t>Мин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исследование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«Птицы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кормушке»</w:t>
            </w:r>
          </w:p>
        </w:tc>
      </w:tr>
      <w:tr w:rsidR="002C2CDD">
        <w:trPr>
          <w:trHeight w:val="325"/>
        </w:trPr>
        <w:tc>
          <w:tcPr>
            <w:tcW w:w="1690" w:type="dxa"/>
            <w:vMerge/>
            <w:tcBorders>
              <w:top w:val="nil"/>
            </w:tcBorders>
            <w:shd w:val="clear" w:color="auto" w:fill="F5F5F5"/>
          </w:tcPr>
          <w:p w:rsidR="002C2CDD" w:rsidRDefault="002C2CDD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gridSpan w:val="2"/>
            <w:tcBorders>
              <w:top w:val="nil"/>
            </w:tcBorders>
            <w:shd w:val="clear" w:color="auto" w:fill="F5F5F5"/>
          </w:tcPr>
          <w:p w:rsidR="002C2CDD" w:rsidRDefault="002C2CDD">
            <w:pPr>
              <w:pStyle w:val="TableParagraph"/>
              <w:rPr>
                <w:sz w:val="24"/>
              </w:rPr>
            </w:pPr>
          </w:p>
        </w:tc>
        <w:tc>
          <w:tcPr>
            <w:tcW w:w="7936" w:type="dxa"/>
            <w:gridSpan w:val="2"/>
            <w:vMerge/>
            <w:tcBorders>
              <w:top w:val="nil"/>
            </w:tcBorders>
            <w:shd w:val="clear" w:color="auto" w:fill="FFFFFF"/>
          </w:tcPr>
          <w:p w:rsidR="002C2CDD" w:rsidRDefault="002C2CDD">
            <w:pPr>
              <w:rPr>
                <w:sz w:val="2"/>
                <w:szCs w:val="2"/>
              </w:rPr>
            </w:pPr>
          </w:p>
        </w:tc>
      </w:tr>
      <w:tr w:rsidR="002C2CDD">
        <w:trPr>
          <w:trHeight w:val="320"/>
        </w:trPr>
        <w:tc>
          <w:tcPr>
            <w:tcW w:w="1690" w:type="dxa"/>
          </w:tcPr>
          <w:p w:rsidR="002C2CDD" w:rsidRDefault="002C2CDD">
            <w:pPr>
              <w:pStyle w:val="TableParagraph"/>
              <w:rPr>
                <w:sz w:val="24"/>
              </w:rPr>
            </w:pPr>
          </w:p>
        </w:tc>
        <w:tc>
          <w:tcPr>
            <w:tcW w:w="96" w:type="dxa"/>
            <w:tcBorders>
              <w:right w:val="nil"/>
            </w:tcBorders>
            <w:shd w:val="clear" w:color="auto" w:fill="F5F5F5"/>
          </w:tcPr>
          <w:p w:rsidR="002C2CDD" w:rsidRDefault="002C2CDD">
            <w:pPr>
              <w:pStyle w:val="TableParagraph"/>
              <w:rPr>
                <w:sz w:val="24"/>
              </w:rPr>
            </w:pPr>
          </w:p>
        </w:tc>
        <w:tc>
          <w:tcPr>
            <w:tcW w:w="759" w:type="dxa"/>
            <w:tcBorders>
              <w:left w:val="nil"/>
            </w:tcBorders>
            <w:shd w:val="clear" w:color="auto" w:fill="FFFFFF"/>
          </w:tcPr>
          <w:p w:rsidR="002C2CDD" w:rsidRDefault="00256BAD">
            <w:pPr>
              <w:pStyle w:val="TableParagraph"/>
              <w:spacing w:before="15"/>
              <w:ind w:left="28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7936" w:type="dxa"/>
            <w:gridSpan w:val="2"/>
            <w:shd w:val="clear" w:color="auto" w:fill="FFFFFF"/>
          </w:tcPr>
          <w:p w:rsidR="002C2CDD" w:rsidRDefault="00256BAD" w:rsidP="00256BAD">
            <w:pPr>
              <w:pStyle w:val="TableParagraph"/>
              <w:spacing w:before="15"/>
              <w:ind w:left="119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«Красная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книга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Ярославской области</w:t>
            </w:r>
            <w:r>
              <w:rPr>
                <w:spacing w:val="-2"/>
                <w:sz w:val="24"/>
              </w:rPr>
              <w:t>»</w:t>
            </w:r>
          </w:p>
        </w:tc>
      </w:tr>
      <w:tr w:rsidR="002C2CDD">
        <w:trPr>
          <w:trHeight w:val="321"/>
        </w:trPr>
        <w:tc>
          <w:tcPr>
            <w:tcW w:w="1690" w:type="dxa"/>
          </w:tcPr>
          <w:p w:rsidR="002C2CDD" w:rsidRDefault="002C2CDD">
            <w:pPr>
              <w:pStyle w:val="TableParagraph"/>
              <w:rPr>
                <w:sz w:val="24"/>
              </w:rPr>
            </w:pPr>
          </w:p>
        </w:tc>
        <w:tc>
          <w:tcPr>
            <w:tcW w:w="96" w:type="dxa"/>
            <w:tcBorders>
              <w:right w:val="nil"/>
            </w:tcBorders>
            <w:shd w:val="clear" w:color="auto" w:fill="F5F5F5"/>
          </w:tcPr>
          <w:p w:rsidR="002C2CDD" w:rsidRDefault="002C2CDD">
            <w:pPr>
              <w:pStyle w:val="TableParagraph"/>
              <w:rPr>
                <w:sz w:val="24"/>
              </w:rPr>
            </w:pPr>
          </w:p>
        </w:tc>
        <w:tc>
          <w:tcPr>
            <w:tcW w:w="759" w:type="dxa"/>
            <w:tcBorders>
              <w:left w:val="nil"/>
            </w:tcBorders>
            <w:shd w:val="clear" w:color="auto" w:fill="FFFFFF"/>
          </w:tcPr>
          <w:p w:rsidR="002C2CDD" w:rsidRDefault="00256BAD">
            <w:pPr>
              <w:pStyle w:val="TableParagraph"/>
              <w:spacing w:line="268" w:lineRule="exact"/>
              <w:ind w:left="28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w="91" w:type="dxa"/>
            <w:tcBorders>
              <w:right w:val="nil"/>
            </w:tcBorders>
            <w:shd w:val="clear" w:color="auto" w:fill="F5F5F5"/>
          </w:tcPr>
          <w:p w:rsidR="002C2CDD" w:rsidRDefault="002C2CDD">
            <w:pPr>
              <w:pStyle w:val="TableParagraph"/>
              <w:rPr>
                <w:sz w:val="24"/>
              </w:rPr>
            </w:pPr>
          </w:p>
        </w:tc>
        <w:tc>
          <w:tcPr>
            <w:tcW w:w="7845" w:type="dxa"/>
            <w:tcBorders>
              <w:left w:val="nil"/>
            </w:tcBorders>
            <w:shd w:val="clear" w:color="auto" w:fill="FFFFFF"/>
          </w:tcPr>
          <w:p w:rsidR="002C2CDD" w:rsidRDefault="00256BAD" w:rsidP="00256BAD">
            <w:pPr>
              <w:pStyle w:val="TableParagraph"/>
              <w:spacing w:line="268" w:lineRule="exact"/>
              <w:ind w:left="28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«Красная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книга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Ярославской области</w:t>
            </w:r>
            <w:r>
              <w:rPr>
                <w:spacing w:val="-2"/>
                <w:sz w:val="24"/>
              </w:rPr>
              <w:t>»</w:t>
            </w:r>
          </w:p>
        </w:tc>
      </w:tr>
      <w:tr w:rsidR="002C2CDD">
        <w:trPr>
          <w:trHeight w:val="301"/>
        </w:trPr>
        <w:tc>
          <w:tcPr>
            <w:tcW w:w="1690" w:type="dxa"/>
            <w:vMerge w:val="restart"/>
            <w:shd w:val="clear" w:color="auto" w:fill="F5F5F5"/>
          </w:tcPr>
          <w:p w:rsidR="002C2CDD" w:rsidRDefault="002C2CDD">
            <w:pPr>
              <w:pStyle w:val="TableParagraph"/>
              <w:rPr>
                <w:sz w:val="24"/>
              </w:rPr>
            </w:pPr>
          </w:p>
        </w:tc>
        <w:tc>
          <w:tcPr>
            <w:tcW w:w="96" w:type="dxa"/>
            <w:tcBorders>
              <w:bottom w:val="nil"/>
              <w:right w:val="nil"/>
            </w:tcBorders>
            <w:shd w:val="clear" w:color="auto" w:fill="F5F5F5"/>
          </w:tcPr>
          <w:p w:rsidR="002C2CDD" w:rsidRDefault="002C2CDD">
            <w:pPr>
              <w:pStyle w:val="TableParagraph"/>
            </w:pPr>
          </w:p>
        </w:tc>
        <w:tc>
          <w:tcPr>
            <w:tcW w:w="759" w:type="dxa"/>
            <w:tcBorders>
              <w:left w:val="nil"/>
              <w:bottom w:val="nil"/>
            </w:tcBorders>
            <w:shd w:val="clear" w:color="auto" w:fill="FFFFFF"/>
          </w:tcPr>
          <w:p w:rsidR="002C2CDD" w:rsidRDefault="00256BAD">
            <w:pPr>
              <w:pStyle w:val="TableParagraph"/>
              <w:spacing w:before="25" w:line="256" w:lineRule="exact"/>
              <w:ind w:left="28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  <w:tc>
          <w:tcPr>
            <w:tcW w:w="7936" w:type="dxa"/>
            <w:gridSpan w:val="2"/>
            <w:vMerge w:val="restart"/>
            <w:shd w:val="clear" w:color="auto" w:fill="FFFFFF"/>
          </w:tcPr>
          <w:p w:rsidR="002C2CDD" w:rsidRDefault="00256BAD">
            <w:pPr>
              <w:pStyle w:val="TableParagraph"/>
              <w:spacing w:before="25"/>
              <w:ind w:left="119"/>
              <w:rPr>
                <w:sz w:val="24"/>
              </w:rPr>
            </w:pPr>
            <w:r>
              <w:rPr>
                <w:sz w:val="24"/>
              </w:rPr>
              <w:t>Фенологические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  <w:r>
              <w:rPr>
                <w:spacing w:val="5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«Зима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жизни</w:t>
            </w:r>
          </w:p>
          <w:p w:rsidR="002C2CDD" w:rsidRDefault="00256BAD">
            <w:pPr>
              <w:pStyle w:val="TableParagraph"/>
              <w:spacing w:before="36"/>
              <w:ind w:left="119"/>
              <w:rPr>
                <w:sz w:val="24"/>
              </w:rPr>
            </w:pPr>
            <w:r>
              <w:rPr>
                <w:sz w:val="24"/>
              </w:rPr>
              <w:t>растений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животных»</w:t>
            </w:r>
          </w:p>
        </w:tc>
      </w:tr>
      <w:tr w:rsidR="002C2CDD">
        <w:trPr>
          <w:trHeight w:val="320"/>
        </w:trPr>
        <w:tc>
          <w:tcPr>
            <w:tcW w:w="1690" w:type="dxa"/>
            <w:vMerge/>
            <w:tcBorders>
              <w:top w:val="nil"/>
            </w:tcBorders>
            <w:shd w:val="clear" w:color="auto" w:fill="F5F5F5"/>
          </w:tcPr>
          <w:p w:rsidR="002C2CDD" w:rsidRDefault="002C2CDD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gridSpan w:val="2"/>
            <w:tcBorders>
              <w:top w:val="nil"/>
            </w:tcBorders>
            <w:shd w:val="clear" w:color="auto" w:fill="F5F5F5"/>
          </w:tcPr>
          <w:p w:rsidR="002C2CDD" w:rsidRDefault="002C2CDD">
            <w:pPr>
              <w:pStyle w:val="TableParagraph"/>
              <w:rPr>
                <w:sz w:val="24"/>
              </w:rPr>
            </w:pPr>
          </w:p>
        </w:tc>
        <w:tc>
          <w:tcPr>
            <w:tcW w:w="7936" w:type="dxa"/>
            <w:gridSpan w:val="2"/>
            <w:vMerge/>
            <w:tcBorders>
              <w:top w:val="nil"/>
            </w:tcBorders>
            <w:shd w:val="clear" w:color="auto" w:fill="FFFFFF"/>
          </w:tcPr>
          <w:p w:rsidR="002C2CDD" w:rsidRDefault="002C2CDD">
            <w:pPr>
              <w:rPr>
                <w:sz w:val="2"/>
                <w:szCs w:val="2"/>
              </w:rPr>
            </w:pPr>
          </w:p>
        </w:tc>
      </w:tr>
      <w:tr w:rsidR="002C2CDD">
        <w:trPr>
          <w:trHeight w:val="301"/>
        </w:trPr>
        <w:tc>
          <w:tcPr>
            <w:tcW w:w="1690" w:type="dxa"/>
            <w:vMerge w:val="restart"/>
            <w:shd w:val="clear" w:color="auto" w:fill="F5F5F5"/>
          </w:tcPr>
          <w:p w:rsidR="002C2CDD" w:rsidRDefault="002C2CDD">
            <w:pPr>
              <w:pStyle w:val="TableParagraph"/>
              <w:rPr>
                <w:sz w:val="24"/>
              </w:rPr>
            </w:pPr>
          </w:p>
        </w:tc>
        <w:tc>
          <w:tcPr>
            <w:tcW w:w="96" w:type="dxa"/>
            <w:tcBorders>
              <w:bottom w:val="nil"/>
              <w:right w:val="nil"/>
            </w:tcBorders>
            <w:shd w:val="clear" w:color="auto" w:fill="F5F5F5"/>
          </w:tcPr>
          <w:p w:rsidR="002C2CDD" w:rsidRDefault="002C2CDD">
            <w:pPr>
              <w:pStyle w:val="TableParagraph"/>
            </w:pPr>
          </w:p>
        </w:tc>
        <w:tc>
          <w:tcPr>
            <w:tcW w:w="759" w:type="dxa"/>
            <w:tcBorders>
              <w:left w:val="nil"/>
              <w:bottom w:val="nil"/>
            </w:tcBorders>
            <w:shd w:val="clear" w:color="auto" w:fill="FFFFFF"/>
          </w:tcPr>
          <w:p w:rsidR="002C2CDD" w:rsidRDefault="00256BAD">
            <w:pPr>
              <w:pStyle w:val="TableParagraph"/>
              <w:spacing w:before="25" w:line="256" w:lineRule="exact"/>
              <w:ind w:left="28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7936" w:type="dxa"/>
            <w:gridSpan w:val="2"/>
            <w:vMerge w:val="restart"/>
          </w:tcPr>
          <w:p w:rsidR="002C2CDD" w:rsidRDefault="00256BAD">
            <w:pPr>
              <w:pStyle w:val="TableParagraph"/>
              <w:tabs>
                <w:tab w:val="left" w:pos="969"/>
                <w:tab w:val="left" w:pos="2342"/>
                <w:tab w:val="left" w:pos="3293"/>
                <w:tab w:val="left" w:pos="4099"/>
              </w:tabs>
              <w:spacing w:before="25"/>
              <w:ind w:left="119"/>
              <w:rPr>
                <w:sz w:val="24"/>
              </w:rPr>
            </w:pPr>
            <w:r>
              <w:rPr>
                <w:spacing w:val="-5"/>
                <w:sz w:val="24"/>
              </w:rPr>
              <w:t>Как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выбрать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тему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исследования.</w:t>
            </w:r>
          </w:p>
          <w:p w:rsidR="002C2CDD" w:rsidRDefault="00256BAD">
            <w:pPr>
              <w:pStyle w:val="TableParagraph"/>
              <w:tabs>
                <w:tab w:val="left" w:pos="1871"/>
                <w:tab w:val="left" w:pos="2913"/>
                <w:tab w:val="left" w:pos="3417"/>
                <w:tab w:val="left" w:pos="4483"/>
              </w:tabs>
              <w:spacing w:before="41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Постановка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целей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задач.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Источники </w:t>
            </w:r>
            <w:r>
              <w:rPr>
                <w:spacing w:val="-2"/>
                <w:sz w:val="24"/>
              </w:rPr>
              <w:t>информации</w:t>
            </w:r>
          </w:p>
        </w:tc>
      </w:tr>
      <w:tr w:rsidR="002C2CDD">
        <w:trPr>
          <w:trHeight w:val="647"/>
        </w:trPr>
        <w:tc>
          <w:tcPr>
            <w:tcW w:w="1690" w:type="dxa"/>
            <w:vMerge/>
            <w:tcBorders>
              <w:top w:val="nil"/>
            </w:tcBorders>
            <w:shd w:val="clear" w:color="auto" w:fill="F5F5F5"/>
          </w:tcPr>
          <w:p w:rsidR="002C2CDD" w:rsidRDefault="002C2CDD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gridSpan w:val="2"/>
            <w:tcBorders>
              <w:top w:val="nil"/>
            </w:tcBorders>
            <w:shd w:val="clear" w:color="auto" w:fill="F5F5F5"/>
          </w:tcPr>
          <w:p w:rsidR="002C2CDD" w:rsidRDefault="002C2CDD">
            <w:pPr>
              <w:pStyle w:val="TableParagraph"/>
              <w:rPr>
                <w:sz w:val="24"/>
              </w:rPr>
            </w:pPr>
          </w:p>
        </w:tc>
        <w:tc>
          <w:tcPr>
            <w:tcW w:w="7936" w:type="dxa"/>
            <w:gridSpan w:val="2"/>
            <w:vMerge/>
            <w:tcBorders>
              <w:top w:val="nil"/>
            </w:tcBorders>
          </w:tcPr>
          <w:p w:rsidR="002C2CDD" w:rsidRDefault="002C2CDD">
            <w:pPr>
              <w:rPr>
                <w:sz w:val="2"/>
                <w:szCs w:val="2"/>
              </w:rPr>
            </w:pPr>
          </w:p>
        </w:tc>
      </w:tr>
      <w:tr w:rsidR="002C2CDD">
        <w:trPr>
          <w:trHeight w:val="320"/>
        </w:trPr>
        <w:tc>
          <w:tcPr>
            <w:tcW w:w="1690" w:type="dxa"/>
          </w:tcPr>
          <w:p w:rsidR="002C2CDD" w:rsidRDefault="002C2CDD">
            <w:pPr>
              <w:pStyle w:val="TableParagraph"/>
              <w:rPr>
                <w:sz w:val="24"/>
              </w:rPr>
            </w:pPr>
          </w:p>
        </w:tc>
        <w:tc>
          <w:tcPr>
            <w:tcW w:w="96" w:type="dxa"/>
            <w:tcBorders>
              <w:right w:val="nil"/>
            </w:tcBorders>
            <w:shd w:val="clear" w:color="auto" w:fill="F5F5F5"/>
          </w:tcPr>
          <w:p w:rsidR="002C2CDD" w:rsidRDefault="002C2CDD">
            <w:pPr>
              <w:pStyle w:val="TableParagraph"/>
              <w:rPr>
                <w:sz w:val="24"/>
              </w:rPr>
            </w:pPr>
          </w:p>
        </w:tc>
        <w:tc>
          <w:tcPr>
            <w:tcW w:w="759" w:type="dxa"/>
            <w:tcBorders>
              <w:left w:val="nil"/>
            </w:tcBorders>
            <w:shd w:val="clear" w:color="auto" w:fill="FFFFFF"/>
          </w:tcPr>
          <w:p w:rsidR="002C2CDD" w:rsidRDefault="00256BAD">
            <w:pPr>
              <w:pStyle w:val="TableParagraph"/>
              <w:spacing w:before="20"/>
              <w:ind w:left="28"/>
              <w:rPr>
                <w:sz w:val="24"/>
              </w:rPr>
            </w:pPr>
            <w:r>
              <w:rPr>
                <w:spacing w:val="-5"/>
                <w:sz w:val="24"/>
              </w:rPr>
              <w:t>31</w:t>
            </w:r>
          </w:p>
        </w:tc>
        <w:tc>
          <w:tcPr>
            <w:tcW w:w="91" w:type="dxa"/>
            <w:tcBorders>
              <w:right w:val="nil"/>
            </w:tcBorders>
            <w:shd w:val="clear" w:color="auto" w:fill="F5F5F5"/>
          </w:tcPr>
          <w:p w:rsidR="002C2CDD" w:rsidRDefault="002C2CDD">
            <w:pPr>
              <w:pStyle w:val="TableParagraph"/>
              <w:rPr>
                <w:sz w:val="24"/>
              </w:rPr>
            </w:pPr>
          </w:p>
        </w:tc>
        <w:tc>
          <w:tcPr>
            <w:tcW w:w="7845" w:type="dxa"/>
            <w:tcBorders>
              <w:left w:val="nil"/>
            </w:tcBorders>
            <w:shd w:val="clear" w:color="auto" w:fill="FFFFFF"/>
          </w:tcPr>
          <w:p w:rsidR="002C2CDD" w:rsidRDefault="00256BAD">
            <w:pPr>
              <w:pStyle w:val="TableParagraph"/>
              <w:spacing w:before="20"/>
              <w:ind w:left="28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оформить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исследования</w:t>
            </w:r>
          </w:p>
        </w:tc>
      </w:tr>
      <w:tr w:rsidR="002C2CDD">
        <w:trPr>
          <w:trHeight w:val="321"/>
        </w:trPr>
        <w:tc>
          <w:tcPr>
            <w:tcW w:w="1690" w:type="dxa"/>
          </w:tcPr>
          <w:p w:rsidR="002C2CDD" w:rsidRDefault="002C2CDD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  <w:gridSpan w:val="2"/>
            <w:shd w:val="clear" w:color="auto" w:fill="FFFFFF"/>
          </w:tcPr>
          <w:p w:rsidR="002C2CDD" w:rsidRDefault="00256BAD">
            <w:pPr>
              <w:pStyle w:val="TableParagraph"/>
              <w:spacing w:line="268" w:lineRule="exact"/>
              <w:ind w:left="124"/>
              <w:rPr>
                <w:sz w:val="24"/>
              </w:rPr>
            </w:pPr>
            <w:r>
              <w:rPr>
                <w:spacing w:val="-5"/>
                <w:sz w:val="24"/>
              </w:rPr>
              <w:t>32</w:t>
            </w:r>
          </w:p>
        </w:tc>
        <w:tc>
          <w:tcPr>
            <w:tcW w:w="7936" w:type="dxa"/>
            <w:gridSpan w:val="2"/>
            <w:shd w:val="clear" w:color="auto" w:fill="FFFFFF"/>
          </w:tcPr>
          <w:p w:rsidR="002C2CDD" w:rsidRDefault="00256BAD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Физиология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растений</w:t>
            </w:r>
          </w:p>
        </w:tc>
      </w:tr>
      <w:tr w:rsidR="002C2CDD">
        <w:trPr>
          <w:trHeight w:val="301"/>
        </w:trPr>
        <w:tc>
          <w:tcPr>
            <w:tcW w:w="1690" w:type="dxa"/>
            <w:vMerge w:val="restart"/>
            <w:shd w:val="clear" w:color="auto" w:fill="F5F5F5"/>
          </w:tcPr>
          <w:p w:rsidR="002C2CDD" w:rsidRDefault="002C2CDD">
            <w:pPr>
              <w:pStyle w:val="TableParagraph"/>
              <w:rPr>
                <w:sz w:val="24"/>
              </w:rPr>
            </w:pPr>
          </w:p>
        </w:tc>
        <w:tc>
          <w:tcPr>
            <w:tcW w:w="96" w:type="dxa"/>
            <w:tcBorders>
              <w:bottom w:val="nil"/>
              <w:right w:val="nil"/>
            </w:tcBorders>
            <w:shd w:val="clear" w:color="auto" w:fill="F5F5F5"/>
          </w:tcPr>
          <w:p w:rsidR="002C2CDD" w:rsidRDefault="002C2CDD">
            <w:pPr>
              <w:pStyle w:val="TableParagraph"/>
            </w:pPr>
          </w:p>
        </w:tc>
        <w:tc>
          <w:tcPr>
            <w:tcW w:w="759" w:type="dxa"/>
            <w:tcBorders>
              <w:left w:val="nil"/>
              <w:bottom w:val="nil"/>
            </w:tcBorders>
            <w:shd w:val="clear" w:color="auto" w:fill="FFFFFF"/>
          </w:tcPr>
          <w:p w:rsidR="002C2CDD" w:rsidRDefault="00256BAD">
            <w:pPr>
              <w:pStyle w:val="TableParagraph"/>
              <w:spacing w:before="30" w:line="252" w:lineRule="exact"/>
              <w:ind w:left="28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  <w:tc>
          <w:tcPr>
            <w:tcW w:w="91" w:type="dxa"/>
            <w:tcBorders>
              <w:bottom w:val="nil"/>
              <w:right w:val="nil"/>
            </w:tcBorders>
            <w:shd w:val="clear" w:color="auto" w:fill="F5F5F5"/>
          </w:tcPr>
          <w:p w:rsidR="002C2CDD" w:rsidRDefault="002C2CDD">
            <w:pPr>
              <w:pStyle w:val="TableParagraph"/>
            </w:pPr>
          </w:p>
        </w:tc>
        <w:tc>
          <w:tcPr>
            <w:tcW w:w="7845" w:type="dxa"/>
            <w:tcBorders>
              <w:left w:val="nil"/>
              <w:bottom w:val="nil"/>
            </w:tcBorders>
            <w:shd w:val="clear" w:color="auto" w:fill="FFFFFF"/>
          </w:tcPr>
          <w:p w:rsidR="002C2CDD" w:rsidRDefault="00256BAD">
            <w:pPr>
              <w:pStyle w:val="TableParagraph"/>
              <w:spacing w:before="30" w:line="252" w:lineRule="exact"/>
              <w:ind w:left="28"/>
              <w:rPr>
                <w:sz w:val="24"/>
              </w:rPr>
            </w:pPr>
            <w:r>
              <w:rPr>
                <w:sz w:val="24"/>
              </w:rPr>
              <w:t>Экологический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практикум</w:t>
            </w:r>
          </w:p>
        </w:tc>
      </w:tr>
      <w:tr w:rsidR="002C2CDD">
        <w:trPr>
          <w:trHeight w:val="325"/>
        </w:trPr>
        <w:tc>
          <w:tcPr>
            <w:tcW w:w="1690" w:type="dxa"/>
            <w:vMerge/>
            <w:tcBorders>
              <w:top w:val="nil"/>
            </w:tcBorders>
            <w:shd w:val="clear" w:color="auto" w:fill="F5F5F5"/>
          </w:tcPr>
          <w:p w:rsidR="002C2CDD" w:rsidRDefault="002C2CDD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gridSpan w:val="2"/>
            <w:tcBorders>
              <w:top w:val="nil"/>
            </w:tcBorders>
            <w:shd w:val="clear" w:color="auto" w:fill="F5F5F5"/>
          </w:tcPr>
          <w:p w:rsidR="002C2CDD" w:rsidRDefault="002C2CDD">
            <w:pPr>
              <w:pStyle w:val="TableParagraph"/>
              <w:rPr>
                <w:sz w:val="24"/>
              </w:rPr>
            </w:pPr>
          </w:p>
        </w:tc>
        <w:tc>
          <w:tcPr>
            <w:tcW w:w="7936" w:type="dxa"/>
            <w:gridSpan w:val="2"/>
            <w:tcBorders>
              <w:top w:val="nil"/>
            </w:tcBorders>
            <w:shd w:val="clear" w:color="auto" w:fill="F5F5F5"/>
          </w:tcPr>
          <w:p w:rsidR="002C2CDD" w:rsidRDefault="002C2CDD">
            <w:pPr>
              <w:pStyle w:val="TableParagraph"/>
              <w:rPr>
                <w:sz w:val="24"/>
              </w:rPr>
            </w:pPr>
          </w:p>
        </w:tc>
      </w:tr>
      <w:tr w:rsidR="002C2CDD">
        <w:trPr>
          <w:trHeight w:val="964"/>
        </w:trPr>
        <w:tc>
          <w:tcPr>
            <w:tcW w:w="1690" w:type="dxa"/>
            <w:shd w:val="clear" w:color="auto" w:fill="F5F5F5"/>
          </w:tcPr>
          <w:p w:rsidR="002C2CDD" w:rsidRDefault="002C2CDD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  <w:gridSpan w:val="2"/>
          </w:tcPr>
          <w:p w:rsidR="002C2CDD" w:rsidRDefault="00256BAD">
            <w:pPr>
              <w:pStyle w:val="TableParagraph"/>
              <w:spacing w:before="25"/>
              <w:ind w:left="124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7936" w:type="dxa"/>
            <w:gridSpan w:val="2"/>
          </w:tcPr>
          <w:p w:rsidR="002C2CDD" w:rsidRDefault="00256BAD">
            <w:pPr>
              <w:pStyle w:val="TableParagraph"/>
              <w:tabs>
                <w:tab w:val="left" w:pos="2275"/>
                <w:tab w:val="left" w:pos="3945"/>
                <w:tab w:val="left" w:pos="5660"/>
              </w:tabs>
              <w:spacing w:line="237" w:lineRule="auto"/>
              <w:ind w:left="119" w:right="1204"/>
              <w:rPr>
                <w:sz w:val="24"/>
              </w:rPr>
            </w:pPr>
            <w:r>
              <w:rPr>
                <w:spacing w:val="-2"/>
                <w:sz w:val="24"/>
              </w:rPr>
              <w:t>Экологический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практикум.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Подготовка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к </w:t>
            </w:r>
            <w:r>
              <w:rPr>
                <w:spacing w:val="-2"/>
                <w:sz w:val="24"/>
              </w:rPr>
              <w:t>отчетной конференции</w:t>
            </w:r>
          </w:p>
        </w:tc>
      </w:tr>
    </w:tbl>
    <w:p w:rsidR="002C2CDD" w:rsidRDefault="00256BAD">
      <w:pPr>
        <w:rPr>
          <w:sz w:val="2"/>
          <w:szCs w:val="2"/>
        </w:rPr>
      </w:pPr>
      <w:r>
        <w:pict>
          <v:shape id="docshape6" o:spid="_x0000_s1061" style="position:absolute;margin-left:309.2pt;margin-top:146.2pt;width:392.05pt;height:48.05pt;z-index:-16388608;mso-position-horizontal-relative:page;mso-position-vertical-relative:page" coordorigin="6184,2924" coordsize="7841,961" o:spt="100" adj="0,,0" path="m14025,3587r-7841,l6184,3885r7841,l14025,3587xm14025,2924r-7841,l6184,3227r,322l14025,3549r,-322l14025,2924xe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group id="docshapegroup7" o:spid="_x0000_s1057" style="position:absolute;margin-left:305.15pt;margin-top:213.45pt;width:396.1pt;height:81.65pt;z-index:-16388096;mso-position-horizontal-relative:page;mso-position-vertical-relative:page" coordorigin="6103,4269" coordsize="7922,1633">
            <v:shape id="docshape8" o:spid="_x0000_s1060" style="position:absolute;left:6184;top:4269;width:7841;height:624" coordorigin="6184,4269" coordsize="7841,624" o:spt="100" adj="0,,0" path="m14025,4576r-7841,l6184,4893r7841,l14025,4576xm14025,4269r-7841,l6184,4576r7841,l14025,4269xe" stroked="f">
              <v:stroke joinstyle="round"/>
              <v:formulas/>
              <v:path arrowok="t" o:connecttype="segments"/>
            </v:shape>
            <v:rect id="docshape9" o:spid="_x0000_s1059" style="position:absolute;left:6102;top:4931;width:7922;height:971" fillcolor="#f5f5f5" stroked="f"/>
            <v:shape id="docshape10" o:spid="_x0000_s1058" style="position:absolute;left:6184;top:4931;width:7841;height:630" coordorigin="6184,4932" coordsize="7841,630" path="m14025,4932r-7841,l6184,5244r,317l13953,5561r,-317l14025,5244r,-312xe" stroked="f">
              <v:path arrowok="t"/>
            </v:shape>
            <w10:wrap anchorx="page" anchory="page"/>
          </v:group>
        </w:pict>
      </w:r>
      <w:r>
        <w:pict>
          <v:rect id="docshape11" o:spid="_x0000_s1056" style="position:absolute;margin-left:266.7pt;margin-top:313.1pt;width:37.45pt;height:13.95pt;z-index:-16387584;mso-position-horizontal-relative:page;mso-position-vertical-relative:page" stroked="f">
            <w10:wrap anchorx="page" anchory="page"/>
          </v:rect>
        </w:pict>
      </w:r>
      <w:r>
        <w:pict>
          <v:rect id="docshape12" o:spid="_x0000_s1055" style="position:absolute;margin-left:309.2pt;margin-top:313.1pt;width:392pt;height:13.95pt;z-index:-16387072;mso-position-horizontal-relative:page;mso-position-vertical-relative:page" stroked="f">
            <w10:wrap anchorx="page" anchory="page"/>
          </v:rect>
        </w:pict>
      </w:r>
      <w:r>
        <w:pict>
          <v:group id="docshapegroup13" o:spid="_x0000_s1050" style="position:absolute;margin-left:262.65pt;margin-top:363.5pt;width:438.65pt;height:48.3pt;z-index:-16386560;mso-position-horizontal-relative:page;mso-position-vertical-relative:page" coordorigin="5253,7270" coordsize="8773,966">
            <v:rect id="docshape14" o:spid="_x0000_s1054" style="position:absolute;left:5252;top:7270;width:831;height:966" fillcolor="#f5f5f5" stroked="f"/>
            <v:rect id="docshape15" o:spid="_x0000_s1053" style="position:absolute;left:5334;top:7270;width:750;height:308" stroked="f"/>
            <v:rect id="docshape16" o:spid="_x0000_s1052" style="position:absolute;left:6102;top:7270;width:7922;height:966" fillcolor="#f5f5f5" stroked="f"/>
            <v:shape id="docshape17" o:spid="_x0000_s1051" style="position:absolute;left:6184;top:7270;width:7764;height:548" coordorigin="6184,7270" coordsize="7764,548" o:spt="100" adj="0,,0" path="m13948,7544r-7764,l6184,7818r7764,l13948,7544xm13948,7270r-7764,l6184,7544r7764,l13948,7270x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2C2CDD" w:rsidRDefault="002C2CDD">
      <w:pPr>
        <w:rPr>
          <w:sz w:val="2"/>
          <w:szCs w:val="2"/>
        </w:rPr>
        <w:sectPr w:rsidR="002C2CDD">
          <w:type w:val="continuous"/>
          <w:pgSz w:w="16840" w:h="11910" w:orient="landscape"/>
          <w:pgMar w:top="1520" w:right="280" w:bottom="280" w:left="360" w:header="720" w:footer="0" w:gutter="0"/>
          <w:cols w:space="720"/>
        </w:sectPr>
      </w:pPr>
    </w:p>
    <w:p w:rsidR="002C2CDD" w:rsidRDefault="00256BAD">
      <w:pPr>
        <w:pStyle w:val="a3"/>
        <w:spacing w:before="6" w:line="275" w:lineRule="exact"/>
        <w:ind w:left="4974" w:right="4329"/>
        <w:jc w:val="center"/>
      </w:pPr>
      <w:r>
        <w:lastRenderedPageBreak/>
        <w:t>Муниципальное</w:t>
      </w:r>
      <w:r>
        <w:rPr>
          <w:spacing w:val="-5"/>
        </w:rPr>
        <w:t xml:space="preserve"> </w:t>
      </w:r>
      <w:r>
        <w:t>бюджетное</w:t>
      </w:r>
      <w:r>
        <w:rPr>
          <w:spacing w:val="-5"/>
        </w:rPr>
        <w:t xml:space="preserve"> </w:t>
      </w:r>
      <w:r>
        <w:rPr>
          <w:spacing w:val="-2"/>
        </w:rPr>
        <w:t>учреждение</w:t>
      </w:r>
    </w:p>
    <w:p w:rsidR="002C2CDD" w:rsidRDefault="00256BAD">
      <w:pPr>
        <w:pStyle w:val="a3"/>
        <w:spacing w:line="275" w:lineRule="exact"/>
        <w:ind w:left="4976" w:right="4326"/>
        <w:jc w:val="center"/>
      </w:pPr>
      <w:r>
        <w:t>«</w:t>
      </w:r>
      <w:proofErr w:type="spellStart"/>
      <w:r>
        <w:t>Кольцовская</w:t>
      </w:r>
      <w:proofErr w:type="spellEnd"/>
      <w:r>
        <w:rPr>
          <w:spacing w:val="-3"/>
        </w:rPr>
        <w:t xml:space="preserve"> </w:t>
      </w:r>
      <w:r>
        <w:t>средняя</w:t>
      </w:r>
      <w:r>
        <w:rPr>
          <w:spacing w:val="-3"/>
        </w:rPr>
        <w:t xml:space="preserve"> </w:t>
      </w:r>
      <w:r>
        <w:t>школа»</w:t>
      </w:r>
      <w:r>
        <w:rPr>
          <w:spacing w:val="-7"/>
        </w:rPr>
        <w:t xml:space="preserve"> </w:t>
      </w:r>
      <w:proofErr w:type="spellStart"/>
      <w:r>
        <w:t>Сакского</w:t>
      </w:r>
      <w:proofErr w:type="spellEnd"/>
      <w:r>
        <w:rPr>
          <w:spacing w:val="-3"/>
        </w:rPr>
        <w:t xml:space="preserve"> </w:t>
      </w:r>
      <w:r>
        <w:t>района</w:t>
      </w:r>
      <w:r>
        <w:rPr>
          <w:spacing w:val="-8"/>
        </w:rPr>
        <w:t xml:space="preserve"> </w:t>
      </w:r>
      <w:r>
        <w:t>Республики</w:t>
      </w:r>
      <w:r>
        <w:rPr>
          <w:spacing w:val="-1"/>
        </w:rPr>
        <w:t xml:space="preserve"> </w:t>
      </w:r>
      <w:r>
        <w:rPr>
          <w:spacing w:val="-4"/>
        </w:rPr>
        <w:t>Крым</w:t>
      </w:r>
    </w:p>
    <w:p w:rsidR="002C2CDD" w:rsidRDefault="002C2CDD">
      <w:pPr>
        <w:pStyle w:val="a3"/>
        <w:rPr>
          <w:sz w:val="20"/>
        </w:rPr>
      </w:pPr>
    </w:p>
    <w:p w:rsidR="002C2CDD" w:rsidRDefault="002C2CDD">
      <w:pPr>
        <w:pStyle w:val="a3"/>
        <w:rPr>
          <w:sz w:val="20"/>
        </w:rPr>
      </w:pPr>
    </w:p>
    <w:p w:rsidR="002C2CDD" w:rsidRDefault="002C2CDD">
      <w:pPr>
        <w:pStyle w:val="a3"/>
        <w:spacing w:before="5"/>
        <w:rPr>
          <w:sz w:val="12"/>
        </w:rPr>
      </w:pPr>
    </w:p>
    <w:tbl>
      <w:tblPr>
        <w:tblStyle w:val="TableNormal"/>
        <w:tblW w:w="0" w:type="auto"/>
        <w:tblInd w:w="1546" w:type="dxa"/>
        <w:tblLayout w:type="fixed"/>
        <w:tblLook w:val="01E0" w:firstRow="1" w:lastRow="1" w:firstColumn="1" w:lastColumn="1" w:noHBand="0" w:noVBand="0"/>
      </w:tblPr>
      <w:tblGrid>
        <w:gridCol w:w="3494"/>
        <w:gridCol w:w="5129"/>
        <w:gridCol w:w="5002"/>
      </w:tblGrid>
      <w:tr w:rsidR="002C2CDD">
        <w:trPr>
          <w:trHeight w:val="2201"/>
        </w:trPr>
        <w:tc>
          <w:tcPr>
            <w:tcW w:w="3494" w:type="dxa"/>
          </w:tcPr>
          <w:p w:rsidR="002C2CDD" w:rsidRDefault="00256BAD">
            <w:pPr>
              <w:pStyle w:val="TableParagraph"/>
              <w:spacing w:line="266" w:lineRule="exact"/>
              <w:ind w:right="96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РАССМОТРЕНО</w:t>
            </w:r>
          </w:p>
          <w:p w:rsidR="002C2CDD" w:rsidRDefault="00256BAD">
            <w:pPr>
              <w:pStyle w:val="TableParagraph"/>
              <w:spacing w:before="3" w:line="275" w:lineRule="exact"/>
              <w:ind w:right="964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ШМО</w:t>
            </w:r>
          </w:p>
          <w:p w:rsidR="002C2CDD" w:rsidRDefault="00256BAD">
            <w:pPr>
              <w:pStyle w:val="TableParagraph"/>
              <w:tabs>
                <w:tab w:val="left" w:pos="835"/>
                <w:tab w:val="left" w:pos="2532"/>
              </w:tabs>
              <w:ind w:left="50" w:right="959" w:hanging="54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/Н.Я. Фатеева Подпись ФИО Протокол №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заседания ШМО</w:t>
            </w:r>
          </w:p>
          <w:p w:rsidR="002C2CDD" w:rsidRDefault="00256BAD">
            <w:pPr>
              <w:pStyle w:val="TableParagraph"/>
              <w:tabs>
                <w:tab w:val="left" w:pos="822"/>
              </w:tabs>
              <w:ind w:right="90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>
              <w:rPr>
                <w:sz w:val="24"/>
                <w:u w:val="single"/>
              </w:rPr>
              <w:tab/>
            </w:r>
          </w:p>
          <w:p w:rsidR="002C2CDD" w:rsidRDefault="00256BAD">
            <w:pPr>
              <w:pStyle w:val="TableParagraph"/>
              <w:tabs>
                <w:tab w:val="left" w:pos="1559"/>
              </w:tabs>
              <w:spacing w:before="1" w:line="256" w:lineRule="exact"/>
              <w:ind w:right="961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2022 </w:t>
            </w:r>
            <w:r>
              <w:rPr>
                <w:spacing w:val="-5"/>
                <w:sz w:val="24"/>
              </w:rPr>
              <w:t>г.</w:t>
            </w:r>
          </w:p>
        </w:tc>
        <w:tc>
          <w:tcPr>
            <w:tcW w:w="5129" w:type="dxa"/>
          </w:tcPr>
          <w:p w:rsidR="002C2CDD" w:rsidRDefault="00256BAD">
            <w:pPr>
              <w:pStyle w:val="TableParagraph"/>
              <w:spacing w:line="266" w:lineRule="exact"/>
              <w:ind w:right="12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СОГЛАСОВАНО</w:t>
            </w:r>
          </w:p>
          <w:p w:rsidR="002C2CDD" w:rsidRDefault="00256BAD">
            <w:pPr>
              <w:pStyle w:val="TableParagraph"/>
              <w:spacing w:before="3"/>
              <w:ind w:left="1117" w:right="1242" w:hanging="5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 по УВР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МБОУ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Кольцовская</w:t>
            </w:r>
            <w:proofErr w:type="spellEnd"/>
            <w:r>
              <w:rPr>
                <w:sz w:val="24"/>
              </w:rPr>
              <w:t xml:space="preserve"> средняя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школа»</w:t>
            </w:r>
          </w:p>
          <w:p w:rsidR="002C2CDD" w:rsidRDefault="00256BAD">
            <w:pPr>
              <w:pStyle w:val="TableParagraph"/>
              <w:tabs>
                <w:tab w:val="left" w:pos="1559"/>
              </w:tabs>
              <w:spacing w:line="274" w:lineRule="exact"/>
              <w:ind w:right="122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ab/>
            </w:r>
            <w:proofErr w:type="spellStart"/>
            <w:r>
              <w:rPr>
                <w:spacing w:val="-2"/>
                <w:sz w:val="24"/>
              </w:rPr>
              <w:t>М.В.Фадеева</w:t>
            </w:r>
            <w:proofErr w:type="spellEnd"/>
          </w:p>
          <w:p w:rsidR="002C2CDD" w:rsidRDefault="00256BAD">
            <w:pPr>
              <w:pStyle w:val="TableParagraph"/>
              <w:spacing w:before="3" w:line="275" w:lineRule="exact"/>
              <w:ind w:left="2051" w:right="170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подпись</w:t>
            </w:r>
          </w:p>
          <w:p w:rsidR="002C2CDD" w:rsidRDefault="00256BAD">
            <w:pPr>
              <w:pStyle w:val="TableParagraph"/>
              <w:tabs>
                <w:tab w:val="left" w:pos="774"/>
                <w:tab w:val="left" w:pos="2342"/>
              </w:tabs>
              <w:spacing w:line="275" w:lineRule="exact"/>
              <w:ind w:right="115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2022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г</w:t>
            </w:r>
          </w:p>
        </w:tc>
        <w:tc>
          <w:tcPr>
            <w:tcW w:w="5002" w:type="dxa"/>
          </w:tcPr>
          <w:p w:rsidR="002C2CDD" w:rsidRDefault="00256BAD">
            <w:pPr>
              <w:pStyle w:val="TableParagraph"/>
              <w:spacing w:line="266" w:lineRule="exact"/>
              <w:ind w:left="1370" w:right="28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УТВЕРЖДЕНО</w:t>
            </w:r>
          </w:p>
          <w:p w:rsidR="002C2CDD" w:rsidRDefault="00256BAD">
            <w:pPr>
              <w:pStyle w:val="TableParagraph"/>
              <w:spacing w:before="5" w:line="237" w:lineRule="auto"/>
              <w:ind w:left="1135" w:firstLine="142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Директор </w:t>
            </w:r>
            <w:proofErr w:type="spellStart"/>
            <w:r>
              <w:rPr>
                <w:sz w:val="24"/>
              </w:rPr>
              <w:t>МБОУ</w:t>
            </w:r>
            <w:proofErr w:type="gramStart"/>
            <w:r>
              <w:rPr>
                <w:sz w:val="24"/>
              </w:rPr>
              <w:t>«К</w:t>
            </w:r>
            <w:proofErr w:type="gramEnd"/>
            <w:r>
              <w:rPr>
                <w:sz w:val="24"/>
              </w:rPr>
              <w:t>ольцовская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школа»</w:t>
            </w:r>
          </w:p>
          <w:p w:rsidR="002C2CDD" w:rsidRDefault="00256BAD">
            <w:pPr>
              <w:pStyle w:val="TableParagraph"/>
              <w:tabs>
                <w:tab w:val="left" w:pos="3410"/>
                <w:tab w:val="left" w:pos="3953"/>
              </w:tabs>
              <w:spacing w:before="5" w:line="237" w:lineRule="auto"/>
              <w:ind w:left="1370" w:right="283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ab/>
            </w:r>
            <w:proofErr w:type="spellStart"/>
            <w:r>
              <w:rPr>
                <w:spacing w:val="-2"/>
                <w:sz w:val="24"/>
              </w:rPr>
              <w:t>И.С.Кравчук</w:t>
            </w:r>
            <w:proofErr w:type="spellEnd"/>
            <w:r>
              <w:rPr>
                <w:spacing w:val="-2"/>
                <w:sz w:val="24"/>
              </w:rPr>
              <w:t xml:space="preserve"> подпись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ФИО</w:t>
            </w:r>
          </w:p>
          <w:p w:rsidR="002C2CDD" w:rsidRDefault="00256BAD">
            <w:pPr>
              <w:pStyle w:val="TableParagraph"/>
              <w:tabs>
                <w:tab w:val="left" w:pos="3616"/>
              </w:tabs>
              <w:spacing w:before="4" w:line="275" w:lineRule="exact"/>
              <w:ind w:left="114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Приказ № </w:t>
            </w:r>
            <w:r>
              <w:rPr>
                <w:sz w:val="24"/>
                <w:u w:val="single"/>
              </w:rPr>
              <w:tab/>
            </w:r>
          </w:p>
          <w:p w:rsidR="002C2CDD" w:rsidRDefault="00256BAD">
            <w:pPr>
              <w:pStyle w:val="TableParagraph"/>
              <w:tabs>
                <w:tab w:val="left" w:pos="1915"/>
                <w:tab w:val="left" w:pos="3777"/>
              </w:tabs>
              <w:spacing w:line="275" w:lineRule="exact"/>
              <w:ind w:left="109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г</w:t>
            </w:r>
          </w:p>
        </w:tc>
      </w:tr>
    </w:tbl>
    <w:p w:rsidR="002C2CDD" w:rsidRDefault="00256BAD">
      <w:pPr>
        <w:pStyle w:val="a3"/>
        <w:ind w:left="6044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2521844" cy="778192"/>
            <wp:effectExtent l="0" t="0" r="0" b="0"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1844" cy="778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2CDD" w:rsidRDefault="002C2CDD">
      <w:pPr>
        <w:pStyle w:val="a3"/>
        <w:spacing w:before="4"/>
        <w:rPr>
          <w:sz w:val="31"/>
        </w:rPr>
      </w:pPr>
    </w:p>
    <w:p w:rsidR="002C2CDD" w:rsidRDefault="00256BAD">
      <w:pPr>
        <w:pStyle w:val="4"/>
        <w:spacing w:before="1"/>
        <w:ind w:left="4976" w:right="4319"/>
        <w:jc w:val="center"/>
      </w:pPr>
      <w:r>
        <w:rPr>
          <w:noProof/>
          <w:lang w:eastAsia="ru-RU"/>
        </w:rPr>
        <w:drawing>
          <wp:anchor distT="0" distB="0" distL="0" distR="0" simplePos="0" relativeHeight="15733760" behindDoc="0" locked="0" layoutInCell="1" allowOverlap="1">
            <wp:simplePos x="0" y="0"/>
            <wp:positionH relativeFrom="page">
              <wp:posOffset>5154548</wp:posOffset>
            </wp:positionH>
            <wp:positionV relativeFrom="paragraph">
              <wp:posOffset>-1238134</wp:posOffset>
            </wp:positionV>
            <wp:extent cx="892657" cy="682421"/>
            <wp:effectExtent l="0" t="0" r="0" b="0"/>
            <wp:wrapNone/>
            <wp:docPr id="1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2657" cy="6824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КАЛЕНДАРНО-ТЕМАТИЧЕСКОЕ</w:t>
      </w:r>
      <w:r>
        <w:rPr>
          <w:spacing w:val="-13"/>
        </w:rPr>
        <w:t xml:space="preserve"> </w:t>
      </w:r>
      <w:r>
        <w:rPr>
          <w:spacing w:val="-2"/>
        </w:rPr>
        <w:t>ПЛАНИРОВАНИЕ</w:t>
      </w:r>
    </w:p>
    <w:p w:rsidR="002C2CDD" w:rsidRDefault="00256BAD">
      <w:pPr>
        <w:pStyle w:val="a3"/>
        <w:tabs>
          <w:tab w:val="left" w:pos="9463"/>
        </w:tabs>
        <w:spacing w:before="7" w:line="420" w:lineRule="atLeast"/>
        <w:ind w:left="4422" w:right="3761" w:firstLine="278"/>
      </w:pPr>
      <w:proofErr w:type="gramStart"/>
      <w:r>
        <w:rPr>
          <w:color w:val="0D0D0D"/>
        </w:rPr>
        <w:t>по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внеурочной</w:t>
      </w:r>
      <w:r>
        <w:rPr>
          <w:color w:val="0D0D0D"/>
          <w:spacing w:val="-10"/>
        </w:rPr>
        <w:t xml:space="preserve"> </w:t>
      </w:r>
      <w:r>
        <w:rPr>
          <w:color w:val="0D0D0D"/>
        </w:rPr>
        <w:t>деятельности</w:t>
      </w:r>
      <w:r>
        <w:rPr>
          <w:color w:val="0D0D0D"/>
          <w:spacing w:val="-10"/>
        </w:rPr>
        <w:t xml:space="preserve"> </w:t>
      </w:r>
      <w:r>
        <w:rPr>
          <w:color w:val="0D0D0D"/>
        </w:rPr>
        <w:t>по</w:t>
      </w:r>
      <w:r>
        <w:rPr>
          <w:color w:val="0D0D0D"/>
          <w:spacing w:val="-10"/>
        </w:rPr>
        <w:t xml:space="preserve"> </w:t>
      </w:r>
      <w:r>
        <w:rPr>
          <w:color w:val="0D0D0D"/>
        </w:rPr>
        <w:t>предмету</w:t>
      </w:r>
      <w:r>
        <w:rPr>
          <w:color w:val="0D0D0D"/>
          <w:spacing w:val="-10"/>
        </w:rPr>
        <w:t xml:space="preserve"> </w:t>
      </w:r>
      <w:r>
        <w:rPr>
          <w:color w:val="0D0D0D"/>
        </w:rPr>
        <w:t>«Биология –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наука о растениях» для обучающихся 6 класса с использованием</w:t>
      </w:r>
      <w:r>
        <w:rPr>
          <w:color w:val="0D0D0D"/>
        </w:rPr>
        <w:tab/>
        <w:t>оборудования</w:t>
      </w:r>
      <w:r>
        <w:rPr>
          <w:color w:val="0D0D0D"/>
          <w:spacing w:val="-9"/>
        </w:rPr>
        <w:t xml:space="preserve"> </w:t>
      </w:r>
      <w:r>
        <w:rPr>
          <w:color w:val="0D0D0D"/>
        </w:rPr>
        <w:t>«Точка</w:t>
      </w:r>
      <w:r>
        <w:rPr>
          <w:color w:val="0D0D0D"/>
          <w:spacing w:val="-15"/>
        </w:rPr>
        <w:t xml:space="preserve"> </w:t>
      </w:r>
      <w:r>
        <w:rPr>
          <w:color w:val="0D0D0D"/>
        </w:rPr>
        <w:t>роста»</w:t>
      </w:r>
      <w:proofErr w:type="gramEnd"/>
    </w:p>
    <w:p w:rsidR="002C2CDD" w:rsidRDefault="00256BAD">
      <w:pPr>
        <w:pStyle w:val="a3"/>
        <w:tabs>
          <w:tab w:val="left" w:pos="7975"/>
          <w:tab w:val="left" w:pos="11336"/>
        </w:tabs>
        <w:ind w:left="6534"/>
      </w:pPr>
      <w:r>
        <w:t xml:space="preserve">Уровень </w:t>
      </w:r>
      <w:r>
        <w:rPr>
          <w:u w:val="single"/>
        </w:rPr>
        <w:tab/>
      </w:r>
      <w:r>
        <w:rPr>
          <w:spacing w:val="-2"/>
          <w:u w:val="single"/>
        </w:rPr>
        <w:t>базовый</w:t>
      </w:r>
      <w:r>
        <w:rPr>
          <w:u w:val="single"/>
        </w:rPr>
        <w:tab/>
      </w:r>
    </w:p>
    <w:p w:rsidR="002C2CDD" w:rsidRDefault="002C2CDD">
      <w:pPr>
        <w:pStyle w:val="a3"/>
        <w:spacing w:before="3"/>
        <w:rPr>
          <w:sz w:val="16"/>
        </w:rPr>
      </w:pPr>
    </w:p>
    <w:p w:rsidR="002C2CDD" w:rsidRDefault="00256BAD">
      <w:pPr>
        <w:pStyle w:val="a3"/>
        <w:tabs>
          <w:tab w:val="left" w:pos="7975"/>
          <w:tab w:val="left" w:pos="11326"/>
        </w:tabs>
        <w:spacing w:before="89"/>
        <w:ind w:left="6534"/>
      </w:pPr>
      <w:r>
        <w:t xml:space="preserve">Учитель </w:t>
      </w:r>
      <w:r>
        <w:rPr>
          <w:u w:val="single"/>
        </w:rPr>
        <w:tab/>
        <w:t>Асанова</w:t>
      </w:r>
      <w:r>
        <w:rPr>
          <w:spacing w:val="-3"/>
          <w:u w:val="single"/>
        </w:rPr>
        <w:t xml:space="preserve"> </w:t>
      </w:r>
      <w:proofErr w:type="spellStart"/>
      <w:r>
        <w:rPr>
          <w:u w:val="single"/>
        </w:rPr>
        <w:t>Каринэ</w:t>
      </w:r>
      <w:proofErr w:type="spellEnd"/>
      <w:r>
        <w:rPr>
          <w:spacing w:val="-3"/>
          <w:u w:val="single"/>
        </w:rPr>
        <w:t xml:space="preserve"> </w:t>
      </w:r>
      <w:proofErr w:type="spellStart"/>
      <w:r>
        <w:rPr>
          <w:spacing w:val="-2"/>
          <w:u w:val="single"/>
        </w:rPr>
        <w:t>Ильясовна</w:t>
      </w:r>
      <w:proofErr w:type="spellEnd"/>
      <w:r>
        <w:rPr>
          <w:u w:val="single"/>
        </w:rPr>
        <w:tab/>
      </w:r>
    </w:p>
    <w:p w:rsidR="002C2CDD" w:rsidRDefault="00256BAD">
      <w:pPr>
        <w:pStyle w:val="a3"/>
        <w:spacing w:line="20" w:lineRule="exact"/>
        <w:ind w:left="1102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18" o:spid="_x0000_s1048" style="width:12pt;height:.5pt;mso-position-horizontal-relative:char;mso-position-vertical-relative:line" coordsize="240,10">
            <v:line id="_x0000_s1049" style="position:absolute" from="0,5" to="240,5" strokeweight=".48pt"/>
            <w10:wrap type="none"/>
            <w10:anchorlock/>
          </v:group>
        </w:pict>
      </w:r>
    </w:p>
    <w:p w:rsidR="002C2CDD" w:rsidRDefault="002C2CDD">
      <w:pPr>
        <w:pStyle w:val="a3"/>
        <w:spacing w:before="6"/>
        <w:rPr>
          <w:sz w:val="14"/>
        </w:rPr>
      </w:pPr>
    </w:p>
    <w:p w:rsidR="002C2CDD" w:rsidRDefault="002C2CDD">
      <w:pPr>
        <w:rPr>
          <w:sz w:val="14"/>
        </w:rPr>
        <w:sectPr w:rsidR="002C2CDD">
          <w:pgSz w:w="16840" w:h="11910" w:orient="landscape"/>
          <w:pgMar w:top="1500" w:right="280" w:bottom="280" w:left="360" w:header="720" w:footer="0" w:gutter="0"/>
          <w:cols w:space="720"/>
        </w:sectPr>
      </w:pPr>
    </w:p>
    <w:p w:rsidR="002C2CDD" w:rsidRDefault="002C2CDD">
      <w:pPr>
        <w:pStyle w:val="a3"/>
        <w:rPr>
          <w:sz w:val="26"/>
        </w:rPr>
      </w:pPr>
    </w:p>
    <w:p w:rsidR="002C2CDD" w:rsidRDefault="002C2CDD">
      <w:pPr>
        <w:pStyle w:val="a3"/>
        <w:spacing w:before="9"/>
        <w:rPr>
          <w:sz w:val="29"/>
        </w:rPr>
      </w:pPr>
    </w:p>
    <w:p w:rsidR="002C2CDD" w:rsidRDefault="00256BAD">
      <w:pPr>
        <w:pStyle w:val="a3"/>
        <w:spacing w:line="275" w:lineRule="exact"/>
        <w:ind w:left="1622"/>
      </w:pPr>
      <w:r>
        <w:pict>
          <v:line id="_x0000_s1047" style="position:absolute;left:0;text-align:left;z-index:-16385536;mso-position-horizontal-relative:page" from="561.95pt,-14.05pt" to="585.95pt,-14.05pt" strokeweight=".48pt">
            <w10:wrap anchorx="page"/>
          </v:line>
        </w:pict>
      </w:r>
      <w:r>
        <w:t>Количество</w:t>
      </w:r>
      <w:r>
        <w:rPr>
          <w:spacing w:val="3"/>
        </w:rPr>
        <w:t xml:space="preserve"> </w:t>
      </w:r>
      <w:r>
        <w:rPr>
          <w:spacing w:val="-2"/>
        </w:rPr>
        <w:t>часов:</w:t>
      </w:r>
    </w:p>
    <w:p w:rsidR="002C2CDD" w:rsidRDefault="00256BAD">
      <w:pPr>
        <w:pStyle w:val="a3"/>
        <w:tabs>
          <w:tab w:val="left" w:pos="2933"/>
          <w:tab w:val="left" w:pos="3538"/>
          <w:tab w:val="left" w:pos="4641"/>
        </w:tabs>
        <w:spacing w:line="275" w:lineRule="exact"/>
        <w:ind w:left="1622"/>
      </w:pPr>
      <w:r>
        <w:t xml:space="preserve">Всего </w:t>
      </w:r>
      <w:r>
        <w:rPr>
          <w:u w:val="single"/>
        </w:rPr>
        <w:tab/>
      </w:r>
      <w:r>
        <w:rPr>
          <w:spacing w:val="-5"/>
          <w:u w:val="single"/>
        </w:rPr>
        <w:t>34</w:t>
      </w:r>
      <w:r>
        <w:rPr>
          <w:u w:val="single"/>
        </w:rPr>
        <w:tab/>
      </w:r>
      <w:r>
        <w:rPr>
          <w:spacing w:val="-2"/>
        </w:rPr>
        <w:t>часа;</w:t>
      </w:r>
      <w:r>
        <w:tab/>
        <w:t>в</w:t>
      </w:r>
      <w:r>
        <w:rPr>
          <w:spacing w:val="-4"/>
        </w:rPr>
        <w:t xml:space="preserve"> </w:t>
      </w:r>
      <w:r>
        <w:t>неделю</w:t>
      </w:r>
      <w:r>
        <w:rPr>
          <w:spacing w:val="32"/>
          <w:u w:val="single"/>
        </w:rPr>
        <w:t xml:space="preserve">  </w:t>
      </w:r>
      <w:r>
        <w:rPr>
          <w:u w:val="single"/>
        </w:rPr>
        <w:t>1</w:t>
      </w:r>
      <w:r>
        <w:rPr>
          <w:spacing w:val="60"/>
          <w:u w:val="single"/>
        </w:rPr>
        <w:t xml:space="preserve"> </w:t>
      </w:r>
      <w:r>
        <w:rPr>
          <w:spacing w:val="-5"/>
        </w:rPr>
        <w:t>час</w:t>
      </w:r>
    </w:p>
    <w:p w:rsidR="002C2CDD" w:rsidRDefault="00256BAD">
      <w:pPr>
        <w:pStyle w:val="a3"/>
        <w:tabs>
          <w:tab w:val="left" w:pos="2244"/>
          <w:tab w:val="left" w:pos="3602"/>
          <w:tab w:val="left" w:pos="4985"/>
        </w:tabs>
        <w:spacing w:before="92" w:line="237" w:lineRule="auto"/>
        <w:ind w:left="223" w:right="4836" w:hanging="63"/>
      </w:pPr>
      <w:r>
        <w:br w:type="column"/>
      </w:r>
      <w:r>
        <w:lastRenderedPageBreak/>
        <w:t xml:space="preserve">Срок реализации программы </w:t>
      </w:r>
      <w:r>
        <w:rPr>
          <w:u w:val="single"/>
        </w:rPr>
        <w:tab/>
        <w:t>один год</w:t>
      </w:r>
      <w:proofErr w:type="gramStart"/>
      <w:r>
        <w:rPr>
          <w:u w:val="single"/>
        </w:rPr>
        <w:tab/>
      </w:r>
      <w:r>
        <w:t xml:space="preserve"> Н</w:t>
      </w:r>
      <w:proofErr w:type="gramEnd"/>
      <w:r>
        <w:t xml:space="preserve">а </w:t>
      </w:r>
      <w:r>
        <w:rPr>
          <w:u w:val="double"/>
        </w:rPr>
        <w:tab/>
        <w:t>2022/2023</w:t>
      </w:r>
      <w:r>
        <w:rPr>
          <w:spacing w:val="40"/>
          <w:u w:val="double"/>
        </w:rPr>
        <w:t xml:space="preserve"> </w:t>
      </w:r>
      <w:r>
        <w:rPr>
          <w:u w:val="double"/>
        </w:rPr>
        <w:t>учебный</w:t>
      </w:r>
      <w:r>
        <w:rPr>
          <w:spacing w:val="40"/>
          <w:u w:val="double"/>
        </w:rPr>
        <w:t xml:space="preserve"> </w:t>
      </w:r>
      <w:r>
        <w:rPr>
          <w:u w:val="double"/>
        </w:rPr>
        <w:t>год</w:t>
      </w:r>
    </w:p>
    <w:p w:rsidR="002C2CDD" w:rsidRDefault="002C2CDD">
      <w:pPr>
        <w:spacing w:line="237" w:lineRule="auto"/>
        <w:sectPr w:rsidR="002C2CDD">
          <w:type w:val="continuous"/>
          <w:pgSz w:w="16840" w:h="11910" w:orient="landscape"/>
          <w:pgMar w:top="720" w:right="280" w:bottom="280" w:left="360" w:header="720" w:footer="0" w:gutter="0"/>
          <w:cols w:num="2" w:space="720" w:equalWidth="0">
            <w:col w:w="6335" w:space="40"/>
            <w:col w:w="9825"/>
          </w:cols>
        </w:sectPr>
      </w:pPr>
    </w:p>
    <w:p w:rsidR="002C2CDD" w:rsidRDefault="00256BAD">
      <w:pPr>
        <w:pStyle w:val="a3"/>
        <w:tabs>
          <w:tab w:val="left" w:pos="12197"/>
          <w:tab w:val="left" w:pos="13764"/>
          <w:tab w:val="left" w:pos="14289"/>
        </w:tabs>
        <w:spacing w:before="3"/>
        <w:ind w:left="1666"/>
      </w:pPr>
      <w:r>
        <w:lastRenderedPageBreak/>
        <w:t>КТП</w:t>
      </w:r>
      <w:r>
        <w:rPr>
          <w:spacing w:val="-4"/>
        </w:rPr>
        <w:t xml:space="preserve"> </w:t>
      </w:r>
      <w:r>
        <w:t>составлено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«Биология»,</w:t>
      </w:r>
      <w:r>
        <w:rPr>
          <w:spacing w:val="1"/>
        </w:rPr>
        <w:t xml:space="preserve"> </w:t>
      </w:r>
      <w:r>
        <w:t>утвержденной</w:t>
      </w:r>
      <w:r>
        <w:rPr>
          <w:spacing w:val="-4"/>
        </w:rPr>
        <w:t xml:space="preserve"> </w:t>
      </w:r>
      <w:r>
        <w:t>приказом</w:t>
      </w:r>
      <w:r>
        <w:rPr>
          <w:spacing w:val="-8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школе</w:t>
      </w:r>
      <w:r>
        <w:rPr>
          <w:spacing w:val="-6"/>
        </w:rPr>
        <w:t xml:space="preserve"> </w:t>
      </w:r>
      <w:proofErr w:type="gramStart"/>
      <w:r>
        <w:rPr>
          <w:spacing w:val="-5"/>
        </w:rPr>
        <w:t>от</w:t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spacing w:val="-10"/>
        </w:rPr>
        <w:t>№</w:t>
      </w:r>
      <w:r>
        <w:rPr>
          <w:u w:val="single"/>
        </w:rPr>
        <w:tab/>
      </w:r>
    </w:p>
    <w:p w:rsidR="002C2CDD" w:rsidRDefault="002C2CDD">
      <w:pPr>
        <w:pStyle w:val="a3"/>
        <w:spacing w:before="10"/>
        <w:rPr>
          <w:sz w:val="17"/>
        </w:rPr>
      </w:pPr>
    </w:p>
    <w:p w:rsidR="002C2CDD" w:rsidRDefault="00256BAD">
      <w:pPr>
        <w:pStyle w:val="a3"/>
        <w:spacing w:before="90"/>
        <w:ind w:left="4976" w:right="4316"/>
        <w:jc w:val="center"/>
      </w:pPr>
      <w:r>
        <w:t>Кольцово</w:t>
      </w:r>
      <w:r>
        <w:rPr>
          <w:spacing w:val="4"/>
        </w:rPr>
        <w:t xml:space="preserve"> </w:t>
      </w:r>
      <w:r>
        <w:t>2022</w:t>
      </w:r>
      <w:r>
        <w:rPr>
          <w:spacing w:val="51"/>
        </w:rPr>
        <w:t xml:space="preserve"> </w:t>
      </w:r>
      <w:r>
        <w:rPr>
          <w:spacing w:val="-5"/>
        </w:rPr>
        <w:t>г.</w:t>
      </w:r>
    </w:p>
    <w:p w:rsidR="002C2CDD" w:rsidRDefault="002C2CDD">
      <w:pPr>
        <w:jc w:val="center"/>
        <w:sectPr w:rsidR="002C2CDD">
          <w:type w:val="continuous"/>
          <w:pgSz w:w="16840" w:h="11910" w:orient="landscape"/>
          <w:pgMar w:top="720" w:right="280" w:bottom="280" w:left="360" w:header="720" w:footer="0" w:gutter="0"/>
          <w:cols w:space="720"/>
        </w:sectPr>
      </w:pPr>
    </w:p>
    <w:p w:rsidR="002C2CDD" w:rsidRDefault="002C2CDD">
      <w:pPr>
        <w:pStyle w:val="a3"/>
        <w:spacing w:before="3"/>
        <w:rPr>
          <w:sz w:val="19"/>
        </w:rPr>
      </w:pPr>
    </w:p>
    <w:p w:rsidR="002C2CDD" w:rsidRDefault="002C2CDD">
      <w:pPr>
        <w:rPr>
          <w:sz w:val="17"/>
        </w:rPr>
        <w:sectPr w:rsidR="002C2CDD">
          <w:pgSz w:w="16840" w:h="11910" w:orient="landscape"/>
          <w:pgMar w:top="1500" w:right="280" w:bottom="280" w:left="360" w:header="720" w:footer="0" w:gutter="0"/>
          <w:cols w:space="720"/>
        </w:sectPr>
      </w:pPr>
      <w:bookmarkStart w:id="9" w:name="_GoBack"/>
      <w:bookmarkEnd w:id="9"/>
    </w:p>
    <w:p w:rsidR="002C2CDD" w:rsidRDefault="002C2CDD">
      <w:pPr>
        <w:pStyle w:val="a3"/>
        <w:spacing w:before="4"/>
        <w:rPr>
          <w:b/>
          <w:sz w:val="17"/>
        </w:rPr>
      </w:pPr>
    </w:p>
    <w:p w:rsidR="002C2CDD" w:rsidRDefault="002C2CDD">
      <w:pPr>
        <w:rPr>
          <w:sz w:val="17"/>
        </w:rPr>
        <w:sectPr w:rsidR="002C2CDD">
          <w:pgSz w:w="16840" w:h="11910" w:orient="landscape"/>
          <w:pgMar w:top="1500" w:right="280" w:bottom="280" w:left="360" w:header="720" w:footer="0" w:gutter="0"/>
          <w:cols w:space="720"/>
        </w:sectPr>
      </w:pPr>
    </w:p>
    <w:p w:rsidR="002C2CDD" w:rsidRDefault="002C2CDD">
      <w:pPr>
        <w:pStyle w:val="a3"/>
        <w:spacing w:before="4"/>
        <w:rPr>
          <w:b/>
          <w:sz w:val="17"/>
        </w:rPr>
      </w:pPr>
    </w:p>
    <w:p w:rsidR="002C2CDD" w:rsidRDefault="002C2CDD">
      <w:pPr>
        <w:rPr>
          <w:sz w:val="17"/>
        </w:rPr>
        <w:sectPr w:rsidR="002C2CDD">
          <w:pgSz w:w="16840" w:h="11910" w:orient="landscape"/>
          <w:pgMar w:top="1500" w:right="280" w:bottom="280" w:left="360" w:header="720" w:footer="0" w:gutter="0"/>
          <w:cols w:space="720"/>
        </w:sectPr>
      </w:pPr>
    </w:p>
    <w:p w:rsidR="002C2CDD" w:rsidRDefault="002C2CDD">
      <w:pPr>
        <w:pStyle w:val="a3"/>
        <w:spacing w:before="4"/>
        <w:rPr>
          <w:b/>
          <w:sz w:val="17"/>
        </w:rPr>
      </w:pPr>
    </w:p>
    <w:sectPr w:rsidR="002C2CDD">
      <w:pgSz w:w="16840" w:h="11910" w:orient="landscape"/>
      <w:pgMar w:top="1500" w:right="280" w:bottom="280" w:left="36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56BAD">
      <w:r>
        <w:separator/>
      </w:r>
    </w:p>
  </w:endnote>
  <w:endnote w:type="continuationSeparator" w:id="0">
    <w:p w:rsidR="00000000" w:rsidRDefault="00256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56BAD">
      <w:r>
        <w:separator/>
      </w:r>
    </w:p>
  </w:footnote>
  <w:footnote w:type="continuationSeparator" w:id="0">
    <w:p w:rsidR="00000000" w:rsidRDefault="00256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CDD" w:rsidRDefault="00256BAD">
    <w:pPr>
      <w:pStyle w:val="a3"/>
      <w:spacing w:line="14" w:lineRule="auto"/>
      <w:rPr>
        <w:sz w:val="20"/>
      </w:rPr>
    </w:pPr>
    <w:r>
      <w:rPr>
        <w:noProof/>
        <w:lang w:eastAsia="ru-RU"/>
      </w:rPr>
      <w:drawing>
        <wp:anchor distT="0" distB="0" distL="0" distR="0" simplePos="0" relativeHeight="486926336" behindDoc="1" locked="0" layoutInCell="1" allowOverlap="1">
          <wp:simplePos x="0" y="0"/>
          <wp:positionH relativeFrom="page">
            <wp:posOffset>8934450</wp:posOffset>
          </wp:positionH>
          <wp:positionV relativeFrom="page">
            <wp:posOffset>457200</wp:posOffset>
          </wp:positionV>
          <wp:extent cx="1457325" cy="506095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57325" cy="506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CDD" w:rsidRDefault="002C2CDD">
    <w:pPr>
      <w:pStyle w:val="a3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CDD" w:rsidRDefault="00256BAD">
    <w:pPr>
      <w:pStyle w:val="a3"/>
      <w:spacing w:line="14" w:lineRule="auto"/>
      <w:rPr>
        <w:sz w:val="20"/>
      </w:rPr>
    </w:pPr>
    <w:r>
      <w:rPr>
        <w:noProof/>
        <w:lang w:eastAsia="ru-RU"/>
      </w:rPr>
      <w:drawing>
        <wp:anchor distT="0" distB="0" distL="0" distR="0" simplePos="0" relativeHeight="486926848" behindDoc="1" locked="0" layoutInCell="1" allowOverlap="1">
          <wp:simplePos x="0" y="0"/>
          <wp:positionH relativeFrom="page">
            <wp:posOffset>8974455</wp:posOffset>
          </wp:positionH>
          <wp:positionV relativeFrom="page">
            <wp:posOffset>457200</wp:posOffset>
          </wp:positionV>
          <wp:extent cx="1457325" cy="506095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57325" cy="506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644A5"/>
    <w:multiLevelType w:val="hybridMultilevel"/>
    <w:tmpl w:val="6F743804"/>
    <w:lvl w:ilvl="0" w:tplc="83D2B330">
      <w:numFmt w:val="bullet"/>
      <w:lvlText w:val="-"/>
      <w:lvlJc w:val="left"/>
      <w:pPr>
        <w:ind w:left="3255" w:hanging="7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8"/>
        <w:szCs w:val="28"/>
        <w:lang w:val="ru-RU" w:eastAsia="en-US" w:bidi="ar-SA"/>
      </w:rPr>
    </w:lvl>
    <w:lvl w:ilvl="1" w:tplc="BC42EA82">
      <w:numFmt w:val="bullet"/>
      <w:lvlText w:val="•"/>
      <w:lvlJc w:val="left"/>
      <w:pPr>
        <w:ind w:left="4553" w:hanging="725"/>
      </w:pPr>
      <w:rPr>
        <w:rFonts w:hint="default"/>
        <w:lang w:val="ru-RU" w:eastAsia="en-US" w:bidi="ar-SA"/>
      </w:rPr>
    </w:lvl>
    <w:lvl w:ilvl="2" w:tplc="0472CE32">
      <w:numFmt w:val="bullet"/>
      <w:lvlText w:val="•"/>
      <w:lvlJc w:val="left"/>
      <w:pPr>
        <w:ind w:left="5847" w:hanging="725"/>
      </w:pPr>
      <w:rPr>
        <w:rFonts w:hint="default"/>
        <w:lang w:val="ru-RU" w:eastAsia="en-US" w:bidi="ar-SA"/>
      </w:rPr>
    </w:lvl>
    <w:lvl w:ilvl="3" w:tplc="08B66DAA">
      <w:numFmt w:val="bullet"/>
      <w:lvlText w:val="•"/>
      <w:lvlJc w:val="left"/>
      <w:pPr>
        <w:ind w:left="7141" w:hanging="725"/>
      </w:pPr>
      <w:rPr>
        <w:rFonts w:hint="default"/>
        <w:lang w:val="ru-RU" w:eastAsia="en-US" w:bidi="ar-SA"/>
      </w:rPr>
    </w:lvl>
    <w:lvl w:ilvl="4" w:tplc="B2CCDBCA">
      <w:numFmt w:val="bullet"/>
      <w:lvlText w:val="•"/>
      <w:lvlJc w:val="left"/>
      <w:pPr>
        <w:ind w:left="8435" w:hanging="725"/>
      </w:pPr>
      <w:rPr>
        <w:rFonts w:hint="default"/>
        <w:lang w:val="ru-RU" w:eastAsia="en-US" w:bidi="ar-SA"/>
      </w:rPr>
    </w:lvl>
    <w:lvl w:ilvl="5" w:tplc="901042C6">
      <w:numFmt w:val="bullet"/>
      <w:lvlText w:val="•"/>
      <w:lvlJc w:val="left"/>
      <w:pPr>
        <w:ind w:left="9729" w:hanging="725"/>
      </w:pPr>
      <w:rPr>
        <w:rFonts w:hint="default"/>
        <w:lang w:val="ru-RU" w:eastAsia="en-US" w:bidi="ar-SA"/>
      </w:rPr>
    </w:lvl>
    <w:lvl w:ilvl="6" w:tplc="F634DE30">
      <w:numFmt w:val="bullet"/>
      <w:lvlText w:val="•"/>
      <w:lvlJc w:val="left"/>
      <w:pPr>
        <w:ind w:left="11023" w:hanging="725"/>
      </w:pPr>
      <w:rPr>
        <w:rFonts w:hint="default"/>
        <w:lang w:val="ru-RU" w:eastAsia="en-US" w:bidi="ar-SA"/>
      </w:rPr>
    </w:lvl>
    <w:lvl w:ilvl="7" w:tplc="83D879FA">
      <w:numFmt w:val="bullet"/>
      <w:lvlText w:val="•"/>
      <w:lvlJc w:val="left"/>
      <w:pPr>
        <w:ind w:left="12316" w:hanging="725"/>
      </w:pPr>
      <w:rPr>
        <w:rFonts w:hint="default"/>
        <w:lang w:val="ru-RU" w:eastAsia="en-US" w:bidi="ar-SA"/>
      </w:rPr>
    </w:lvl>
    <w:lvl w:ilvl="8" w:tplc="D01EB6E4">
      <w:numFmt w:val="bullet"/>
      <w:lvlText w:val="•"/>
      <w:lvlJc w:val="left"/>
      <w:pPr>
        <w:ind w:left="13610" w:hanging="725"/>
      </w:pPr>
      <w:rPr>
        <w:rFonts w:hint="default"/>
        <w:lang w:val="ru-RU" w:eastAsia="en-US" w:bidi="ar-SA"/>
      </w:rPr>
    </w:lvl>
  </w:abstractNum>
  <w:abstractNum w:abstractNumId="1">
    <w:nsid w:val="45632E60"/>
    <w:multiLevelType w:val="hybridMultilevel"/>
    <w:tmpl w:val="BE0EC9DA"/>
    <w:lvl w:ilvl="0" w:tplc="44BC727A">
      <w:numFmt w:val="bullet"/>
      <w:lvlText w:val="•"/>
      <w:lvlJc w:val="left"/>
      <w:pPr>
        <w:ind w:left="100" w:hanging="14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ED80F3E">
      <w:numFmt w:val="bullet"/>
      <w:lvlText w:val="•"/>
      <w:lvlJc w:val="left"/>
      <w:pPr>
        <w:ind w:left="1709" w:hanging="1441"/>
      </w:pPr>
      <w:rPr>
        <w:rFonts w:hint="default"/>
        <w:lang w:val="ru-RU" w:eastAsia="en-US" w:bidi="ar-SA"/>
      </w:rPr>
    </w:lvl>
    <w:lvl w:ilvl="2" w:tplc="0F92BCEE">
      <w:numFmt w:val="bullet"/>
      <w:lvlText w:val="•"/>
      <w:lvlJc w:val="left"/>
      <w:pPr>
        <w:ind w:left="3319" w:hanging="1441"/>
      </w:pPr>
      <w:rPr>
        <w:rFonts w:hint="default"/>
        <w:lang w:val="ru-RU" w:eastAsia="en-US" w:bidi="ar-SA"/>
      </w:rPr>
    </w:lvl>
    <w:lvl w:ilvl="3" w:tplc="AFBE9F6E">
      <w:numFmt w:val="bullet"/>
      <w:lvlText w:val="•"/>
      <w:lvlJc w:val="left"/>
      <w:pPr>
        <w:ind w:left="4929" w:hanging="1441"/>
      </w:pPr>
      <w:rPr>
        <w:rFonts w:hint="default"/>
        <w:lang w:val="ru-RU" w:eastAsia="en-US" w:bidi="ar-SA"/>
      </w:rPr>
    </w:lvl>
    <w:lvl w:ilvl="4" w:tplc="D13C6BDE">
      <w:numFmt w:val="bullet"/>
      <w:lvlText w:val="•"/>
      <w:lvlJc w:val="left"/>
      <w:pPr>
        <w:ind w:left="6539" w:hanging="1441"/>
      </w:pPr>
      <w:rPr>
        <w:rFonts w:hint="default"/>
        <w:lang w:val="ru-RU" w:eastAsia="en-US" w:bidi="ar-SA"/>
      </w:rPr>
    </w:lvl>
    <w:lvl w:ilvl="5" w:tplc="BA4CA1D6">
      <w:numFmt w:val="bullet"/>
      <w:lvlText w:val="•"/>
      <w:lvlJc w:val="left"/>
      <w:pPr>
        <w:ind w:left="8149" w:hanging="1441"/>
      </w:pPr>
      <w:rPr>
        <w:rFonts w:hint="default"/>
        <w:lang w:val="ru-RU" w:eastAsia="en-US" w:bidi="ar-SA"/>
      </w:rPr>
    </w:lvl>
    <w:lvl w:ilvl="6" w:tplc="366ADDA4">
      <w:numFmt w:val="bullet"/>
      <w:lvlText w:val="•"/>
      <w:lvlJc w:val="left"/>
      <w:pPr>
        <w:ind w:left="9759" w:hanging="1441"/>
      </w:pPr>
      <w:rPr>
        <w:rFonts w:hint="default"/>
        <w:lang w:val="ru-RU" w:eastAsia="en-US" w:bidi="ar-SA"/>
      </w:rPr>
    </w:lvl>
    <w:lvl w:ilvl="7" w:tplc="6472E874">
      <w:numFmt w:val="bullet"/>
      <w:lvlText w:val="•"/>
      <w:lvlJc w:val="left"/>
      <w:pPr>
        <w:ind w:left="11368" w:hanging="1441"/>
      </w:pPr>
      <w:rPr>
        <w:rFonts w:hint="default"/>
        <w:lang w:val="ru-RU" w:eastAsia="en-US" w:bidi="ar-SA"/>
      </w:rPr>
    </w:lvl>
    <w:lvl w:ilvl="8" w:tplc="5974397C">
      <w:numFmt w:val="bullet"/>
      <w:lvlText w:val="•"/>
      <w:lvlJc w:val="left"/>
      <w:pPr>
        <w:ind w:left="12978" w:hanging="1441"/>
      </w:pPr>
      <w:rPr>
        <w:rFonts w:hint="default"/>
        <w:lang w:val="ru-RU" w:eastAsia="en-US" w:bidi="ar-SA"/>
      </w:rPr>
    </w:lvl>
  </w:abstractNum>
  <w:abstractNum w:abstractNumId="2">
    <w:nsid w:val="47C5075E"/>
    <w:multiLevelType w:val="multilevel"/>
    <w:tmpl w:val="724C6528"/>
    <w:lvl w:ilvl="0">
      <w:start w:val="1"/>
      <w:numFmt w:val="decimal"/>
      <w:lvlText w:val="%1"/>
      <w:lvlJc w:val="left"/>
      <w:pPr>
        <w:ind w:left="821" w:hanging="7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21" w:hanging="721"/>
        <w:jc w:val="righ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3895" w:hanging="7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433" w:hanging="7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971" w:hanging="7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509" w:hanging="7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0047" w:hanging="7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584" w:hanging="7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3122" w:hanging="721"/>
      </w:pPr>
      <w:rPr>
        <w:rFonts w:hint="default"/>
        <w:lang w:val="ru-RU" w:eastAsia="en-US" w:bidi="ar-SA"/>
      </w:rPr>
    </w:lvl>
  </w:abstractNum>
  <w:abstractNum w:abstractNumId="3">
    <w:nsid w:val="589051FD"/>
    <w:multiLevelType w:val="hybridMultilevel"/>
    <w:tmpl w:val="3E9C73FC"/>
    <w:lvl w:ilvl="0" w:tplc="10FE5B04">
      <w:numFmt w:val="bullet"/>
      <w:lvlText w:val=""/>
      <w:lvlJc w:val="left"/>
      <w:pPr>
        <w:ind w:left="1243" w:hanging="108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FFC256AC">
      <w:numFmt w:val="bullet"/>
      <w:lvlText w:val="•"/>
      <w:lvlJc w:val="left"/>
      <w:pPr>
        <w:ind w:left="2735" w:hanging="1081"/>
      </w:pPr>
      <w:rPr>
        <w:rFonts w:hint="default"/>
        <w:lang w:val="ru-RU" w:eastAsia="en-US" w:bidi="ar-SA"/>
      </w:rPr>
    </w:lvl>
    <w:lvl w:ilvl="2" w:tplc="854646CE">
      <w:numFmt w:val="bullet"/>
      <w:lvlText w:val="•"/>
      <w:lvlJc w:val="left"/>
      <w:pPr>
        <w:ind w:left="4231" w:hanging="1081"/>
      </w:pPr>
      <w:rPr>
        <w:rFonts w:hint="default"/>
        <w:lang w:val="ru-RU" w:eastAsia="en-US" w:bidi="ar-SA"/>
      </w:rPr>
    </w:lvl>
    <w:lvl w:ilvl="3" w:tplc="B17A4410">
      <w:numFmt w:val="bullet"/>
      <w:lvlText w:val="•"/>
      <w:lvlJc w:val="left"/>
      <w:pPr>
        <w:ind w:left="5727" w:hanging="1081"/>
      </w:pPr>
      <w:rPr>
        <w:rFonts w:hint="default"/>
        <w:lang w:val="ru-RU" w:eastAsia="en-US" w:bidi="ar-SA"/>
      </w:rPr>
    </w:lvl>
    <w:lvl w:ilvl="4" w:tplc="9490BE44">
      <w:numFmt w:val="bullet"/>
      <w:lvlText w:val="•"/>
      <w:lvlJc w:val="left"/>
      <w:pPr>
        <w:ind w:left="7223" w:hanging="1081"/>
      </w:pPr>
      <w:rPr>
        <w:rFonts w:hint="default"/>
        <w:lang w:val="ru-RU" w:eastAsia="en-US" w:bidi="ar-SA"/>
      </w:rPr>
    </w:lvl>
    <w:lvl w:ilvl="5" w:tplc="F0684CE6">
      <w:numFmt w:val="bullet"/>
      <w:lvlText w:val="•"/>
      <w:lvlJc w:val="left"/>
      <w:pPr>
        <w:ind w:left="8719" w:hanging="1081"/>
      </w:pPr>
      <w:rPr>
        <w:rFonts w:hint="default"/>
        <w:lang w:val="ru-RU" w:eastAsia="en-US" w:bidi="ar-SA"/>
      </w:rPr>
    </w:lvl>
    <w:lvl w:ilvl="6" w:tplc="7B76D108">
      <w:numFmt w:val="bullet"/>
      <w:lvlText w:val="•"/>
      <w:lvlJc w:val="left"/>
      <w:pPr>
        <w:ind w:left="10215" w:hanging="1081"/>
      </w:pPr>
      <w:rPr>
        <w:rFonts w:hint="default"/>
        <w:lang w:val="ru-RU" w:eastAsia="en-US" w:bidi="ar-SA"/>
      </w:rPr>
    </w:lvl>
    <w:lvl w:ilvl="7" w:tplc="A42E0332">
      <w:numFmt w:val="bullet"/>
      <w:lvlText w:val="•"/>
      <w:lvlJc w:val="left"/>
      <w:pPr>
        <w:ind w:left="11710" w:hanging="1081"/>
      </w:pPr>
      <w:rPr>
        <w:rFonts w:hint="default"/>
        <w:lang w:val="ru-RU" w:eastAsia="en-US" w:bidi="ar-SA"/>
      </w:rPr>
    </w:lvl>
    <w:lvl w:ilvl="8" w:tplc="D730E1FC">
      <w:numFmt w:val="bullet"/>
      <w:lvlText w:val="•"/>
      <w:lvlJc w:val="left"/>
      <w:pPr>
        <w:ind w:left="13206" w:hanging="1081"/>
      </w:pPr>
      <w:rPr>
        <w:rFonts w:hint="default"/>
        <w:lang w:val="ru-RU" w:eastAsia="en-US" w:bidi="ar-SA"/>
      </w:rPr>
    </w:lvl>
  </w:abstractNum>
  <w:abstractNum w:abstractNumId="4">
    <w:nsid w:val="5B21486E"/>
    <w:multiLevelType w:val="hybridMultilevel"/>
    <w:tmpl w:val="B754C35A"/>
    <w:lvl w:ilvl="0" w:tplc="C58884F6">
      <w:numFmt w:val="bullet"/>
      <w:lvlText w:val="•"/>
      <w:lvlJc w:val="left"/>
      <w:pPr>
        <w:ind w:left="634" w:hanging="1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6"/>
        <w:szCs w:val="26"/>
        <w:lang w:val="ru-RU" w:eastAsia="en-US" w:bidi="ar-SA"/>
      </w:rPr>
    </w:lvl>
    <w:lvl w:ilvl="1" w:tplc="768AF6D4">
      <w:numFmt w:val="bullet"/>
      <w:lvlText w:val="•"/>
      <w:lvlJc w:val="left"/>
      <w:pPr>
        <w:ind w:left="2195" w:hanging="154"/>
      </w:pPr>
      <w:rPr>
        <w:rFonts w:hint="default"/>
        <w:lang w:val="ru-RU" w:eastAsia="en-US" w:bidi="ar-SA"/>
      </w:rPr>
    </w:lvl>
    <w:lvl w:ilvl="2" w:tplc="D2440FB4">
      <w:numFmt w:val="bullet"/>
      <w:lvlText w:val="•"/>
      <w:lvlJc w:val="left"/>
      <w:pPr>
        <w:ind w:left="3751" w:hanging="154"/>
      </w:pPr>
      <w:rPr>
        <w:rFonts w:hint="default"/>
        <w:lang w:val="ru-RU" w:eastAsia="en-US" w:bidi="ar-SA"/>
      </w:rPr>
    </w:lvl>
    <w:lvl w:ilvl="3" w:tplc="E33610CE">
      <w:numFmt w:val="bullet"/>
      <w:lvlText w:val="•"/>
      <w:lvlJc w:val="left"/>
      <w:pPr>
        <w:ind w:left="5307" w:hanging="154"/>
      </w:pPr>
      <w:rPr>
        <w:rFonts w:hint="default"/>
        <w:lang w:val="ru-RU" w:eastAsia="en-US" w:bidi="ar-SA"/>
      </w:rPr>
    </w:lvl>
    <w:lvl w:ilvl="4" w:tplc="288615DC">
      <w:numFmt w:val="bullet"/>
      <w:lvlText w:val="•"/>
      <w:lvlJc w:val="left"/>
      <w:pPr>
        <w:ind w:left="6863" w:hanging="154"/>
      </w:pPr>
      <w:rPr>
        <w:rFonts w:hint="default"/>
        <w:lang w:val="ru-RU" w:eastAsia="en-US" w:bidi="ar-SA"/>
      </w:rPr>
    </w:lvl>
    <w:lvl w:ilvl="5" w:tplc="E39C6460">
      <w:numFmt w:val="bullet"/>
      <w:lvlText w:val="•"/>
      <w:lvlJc w:val="left"/>
      <w:pPr>
        <w:ind w:left="8419" w:hanging="154"/>
      </w:pPr>
      <w:rPr>
        <w:rFonts w:hint="default"/>
        <w:lang w:val="ru-RU" w:eastAsia="en-US" w:bidi="ar-SA"/>
      </w:rPr>
    </w:lvl>
    <w:lvl w:ilvl="6" w:tplc="4680245E">
      <w:numFmt w:val="bullet"/>
      <w:lvlText w:val="•"/>
      <w:lvlJc w:val="left"/>
      <w:pPr>
        <w:ind w:left="9975" w:hanging="154"/>
      </w:pPr>
      <w:rPr>
        <w:rFonts w:hint="default"/>
        <w:lang w:val="ru-RU" w:eastAsia="en-US" w:bidi="ar-SA"/>
      </w:rPr>
    </w:lvl>
    <w:lvl w:ilvl="7" w:tplc="A0EE3B50">
      <w:numFmt w:val="bullet"/>
      <w:lvlText w:val="•"/>
      <w:lvlJc w:val="left"/>
      <w:pPr>
        <w:ind w:left="11530" w:hanging="154"/>
      </w:pPr>
      <w:rPr>
        <w:rFonts w:hint="default"/>
        <w:lang w:val="ru-RU" w:eastAsia="en-US" w:bidi="ar-SA"/>
      </w:rPr>
    </w:lvl>
    <w:lvl w:ilvl="8" w:tplc="DDB04B84">
      <w:numFmt w:val="bullet"/>
      <w:lvlText w:val="•"/>
      <w:lvlJc w:val="left"/>
      <w:pPr>
        <w:ind w:left="13086" w:hanging="154"/>
      </w:pPr>
      <w:rPr>
        <w:rFonts w:hint="default"/>
        <w:lang w:val="ru-RU" w:eastAsia="en-US" w:bidi="ar-SA"/>
      </w:rPr>
    </w:lvl>
  </w:abstractNum>
  <w:abstractNum w:abstractNumId="5">
    <w:nsid w:val="60A900AE"/>
    <w:multiLevelType w:val="hybridMultilevel"/>
    <w:tmpl w:val="6D5E068E"/>
    <w:lvl w:ilvl="0" w:tplc="E4A8BA28">
      <w:numFmt w:val="bullet"/>
      <w:lvlText w:val=""/>
      <w:lvlJc w:val="left"/>
      <w:pPr>
        <w:ind w:left="100" w:hanging="360"/>
      </w:pPr>
      <w:rPr>
        <w:rFonts w:ascii="Symbol" w:eastAsia="Symbol" w:hAnsi="Symbol" w:cs="Symbol" w:hint="default"/>
        <w:w w:val="100"/>
        <w:lang w:val="ru-RU" w:eastAsia="en-US" w:bidi="ar-SA"/>
      </w:rPr>
    </w:lvl>
    <w:lvl w:ilvl="1" w:tplc="36722E26">
      <w:numFmt w:val="bullet"/>
      <w:lvlText w:val="•"/>
      <w:lvlJc w:val="left"/>
      <w:pPr>
        <w:ind w:left="1709" w:hanging="360"/>
      </w:pPr>
      <w:rPr>
        <w:rFonts w:hint="default"/>
        <w:lang w:val="ru-RU" w:eastAsia="en-US" w:bidi="ar-SA"/>
      </w:rPr>
    </w:lvl>
    <w:lvl w:ilvl="2" w:tplc="E0F22F3C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8E3C3B24">
      <w:numFmt w:val="bullet"/>
      <w:lvlText w:val="•"/>
      <w:lvlJc w:val="left"/>
      <w:pPr>
        <w:ind w:left="4929" w:hanging="360"/>
      </w:pPr>
      <w:rPr>
        <w:rFonts w:hint="default"/>
        <w:lang w:val="ru-RU" w:eastAsia="en-US" w:bidi="ar-SA"/>
      </w:rPr>
    </w:lvl>
    <w:lvl w:ilvl="4" w:tplc="43E288F0">
      <w:numFmt w:val="bullet"/>
      <w:lvlText w:val="•"/>
      <w:lvlJc w:val="left"/>
      <w:pPr>
        <w:ind w:left="6539" w:hanging="360"/>
      </w:pPr>
      <w:rPr>
        <w:rFonts w:hint="default"/>
        <w:lang w:val="ru-RU" w:eastAsia="en-US" w:bidi="ar-SA"/>
      </w:rPr>
    </w:lvl>
    <w:lvl w:ilvl="5" w:tplc="F49A5DB4">
      <w:numFmt w:val="bullet"/>
      <w:lvlText w:val="•"/>
      <w:lvlJc w:val="left"/>
      <w:pPr>
        <w:ind w:left="8149" w:hanging="360"/>
      </w:pPr>
      <w:rPr>
        <w:rFonts w:hint="default"/>
        <w:lang w:val="ru-RU" w:eastAsia="en-US" w:bidi="ar-SA"/>
      </w:rPr>
    </w:lvl>
    <w:lvl w:ilvl="6" w:tplc="552E2076">
      <w:numFmt w:val="bullet"/>
      <w:lvlText w:val="•"/>
      <w:lvlJc w:val="left"/>
      <w:pPr>
        <w:ind w:left="9759" w:hanging="360"/>
      </w:pPr>
      <w:rPr>
        <w:rFonts w:hint="default"/>
        <w:lang w:val="ru-RU" w:eastAsia="en-US" w:bidi="ar-SA"/>
      </w:rPr>
    </w:lvl>
    <w:lvl w:ilvl="7" w:tplc="B1745F74">
      <w:numFmt w:val="bullet"/>
      <w:lvlText w:val="•"/>
      <w:lvlJc w:val="left"/>
      <w:pPr>
        <w:ind w:left="11368" w:hanging="360"/>
      </w:pPr>
      <w:rPr>
        <w:rFonts w:hint="default"/>
        <w:lang w:val="ru-RU" w:eastAsia="en-US" w:bidi="ar-SA"/>
      </w:rPr>
    </w:lvl>
    <w:lvl w:ilvl="8" w:tplc="58540748">
      <w:numFmt w:val="bullet"/>
      <w:lvlText w:val="•"/>
      <w:lvlJc w:val="left"/>
      <w:pPr>
        <w:ind w:left="12978" w:hanging="36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2C2CDD"/>
    <w:rsid w:val="00256BAD"/>
    <w:rsid w:val="002C2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" w:line="319" w:lineRule="exact"/>
      <w:ind w:left="4556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296" w:lineRule="exact"/>
      <w:ind w:left="773"/>
      <w:outlineLvl w:val="1"/>
    </w:pPr>
    <w:rPr>
      <w:b/>
      <w:bCs/>
      <w:sz w:val="26"/>
      <w:szCs w:val="26"/>
    </w:rPr>
  </w:style>
  <w:style w:type="paragraph" w:styleId="3">
    <w:name w:val="heading 3"/>
    <w:basedOn w:val="a"/>
    <w:uiPriority w:val="1"/>
    <w:qFormat/>
    <w:pPr>
      <w:spacing w:before="3" w:line="298" w:lineRule="exact"/>
      <w:ind w:left="773"/>
      <w:outlineLvl w:val="2"/>
    </w:pPr>
    <w:rPr>
      <w:b/>
      <w:bCs/>
      <w:i/>
      <w:iCs/>
      <w:sz w:val="26"/>
      <w:szCs w:val="26"/>
    </w:rPr>
  </w:style>
  <w:style w:type="paragraph" w:styleId="4">
    <w:name w:val="heading 4"/>
    <w:basedOn w:val="a"/>
    <w:uiPriority w:val="1"/>
    <w:qFormat/>
    <w:pPr>
      <w:ind w:left="100"/>
      <w:outlineLvl w:val="3"/>
    </w:pPr>
    <w:rPr>
      <w:b/>
      <w:bCs/>
      <w:sz w:val="24"/>
      <w:szCs w:val="24"/>
    </w:rPr>
  </w:style>
  <w:style w:type="paragraph" w:styleId="5">
    <w:name w:val="heading 5"/>
    <w:basedOn w:val="a"/>
    <w:uiPriority w:val="1"/>
    <w:qFormat/>
    <w:pPr>
      <w:spacing w:before="46"/>
      <w:ind w:left="100"/>
      <w:outlineLvl w:val="4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243" w:hanging="108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56B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6BAD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" w:line="319" w:lineRule="exact"/>
      <w:ind w:left="4556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296" w:lineRule="exact"/>
      <w:ind w:left="773"/>
      <w:outlineLvl w:val="1"/>
    </w:pPr>
    <w:rPr>
      <w:b/>
      <w:bCs/>
      <w:sz w:val="26"/>
      <w:szCs w:val="26"/>
    </w:rPr>
  </w:style>
  <w:style w:type="paragraph" w:styleId="3">
    <w:name w:val="heading 3"/>
    <w:basedOn w:val="a"/>
    <w:uiPriority w:val="1"/>
    <w:qFormat/>
    <w:pPr>
      <w:spacing w:before="3" w:line="298" w:lineRule="exact"/>
      <w:ind w:left="773"/>
      <w:outlineLvl w:val="2"/>
    </w:pPr>
    <w:rPr>
      <w:b/>
      <w:bCs/>
      <w:i/>
      <w:iCs/>
      <w:sz w:val="26"/>
      <w:szCs w:val="26"/>
    </w:rPr>
  </w:style>
  <w:style w:type="paragraph" w:styleId="4">
    <w:name w:val="heading 4"/>
    <w:basedOn w:val="a"/>
    <w:uiPriority w:val="1"/>
    <w:qFormat/>
    <w:pPr>
      <w:ind w:left="100"/>
      <w:outlineLvl w:val="3"/>
    </w:pPr>
    <w:rPr>
      <w:b/>
      <w:bCs/>
      <w:sz w:val="24"/>
      <w:szCs w:val="24"/>
    </w:rPr>
  </w:style>
  <w:style w:type="paragraph" w:styleId="5">
    <w:name w:val="heading 5"/>
    <w:basedOn w:val="a"/>
    <w:uiPriority w:val="1"/>
    <w:qFormat/>
    <w:pPr>
      <w:spacing w:before="46"/>
      <w:ind w:left="100"/>
      <w:outlineLvl w:val="4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243" w:hanging="108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56B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6BA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knmc.centerstart.ru/sites/%20knmc.centerstart.ru/files/ps_pedagog_red_2016.pdf" TargetMode="External"/><Relationship Id="rId18" Type="http://schemas.openxmlformats.org/officeDocument/2006/relationships/hyperlink" Target="http://www.consultant.ru/document/cons_doc_LAW_374695/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2.png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286474/cf742885e783e08d9387d7364e34f26f87ec138f/" TargetMode="External"/><Relationship Id="rId17" Type="http://schemas.openxmlformats.org/officeDocument/2006/relationships/hyperlink" Target="https://fgos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profstandart.rosmintrud.ru/obshchiy-informatsionnyy-blok/natsionalnyy-reestr-professionalnykh-standartov/reestr-professionalnykh-standartov/index.php?ELEMENT_ID=48583" TargetMode="Externa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19308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profstandart.rosmintrud.ru/obshchiy-informatsionnyy-blok/natsionalnyy-reestr-professionalnykh-standartov/reestr-professionalnykh-standartov/index.php?ELEMENT_ID=48583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consultant.ru/document/cons_doc_LAW_140174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profstandart.rosmintrud.ru/obshchiy-informatsionnyy-blok/natsionalnyy-reestr-professionalnykh-standartov/reestr-professionalnykh-standartov/index.php?ELEMENT_ID=48583" TargetMode="External"/><Relationship Id="rId22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4152</Words>
  <Characters>23672</Characters>
  <Application>Microsoft Office Word</Application>
  <DocSecurity>0</DocSecurity>
  <Lines>197</Lines>
  <Paragraphs>55</Paragraphs>
  <ScaleCrop>false</ScaleCrop>
  <Company/>
  <LinksUpToDate>false</LinksUpToDate>
  <CharactersWithSpaces>27769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Внеурочная деятельность по биологии 6 класс точка роста 34 часа 2022-2023 ФГОС</dc:title>
  <dc:subject>Внеурочная деятельность по биологии 6 класс точка роста 34 часа 2022-2023 ФГОС</dc:subject>
  <dc:creator>100ballnik.com</dc:creator>
  <cp:keywords>внеурочная деятельность по биологии 6 класс точка роста 34 часа 2022-2023 ФГОС</cp:keywords>
  <cp:lastModifiedBy>User</cp:lastModifiedBy>
  <cp:revision>2</cp:revision>
  <dcterms:created xsi:type="dcterms:W3CDTF">2022-07-29T06:18:00Z</dcterms:created>
  <dcterms:modified xsi:type="dcterms:W3CDTF">2023-03-17T05:30:00Z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2022-07-29T00:00:00Z</vt:filetime>
  </property>
</Properties>
</file>